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59FD8606" w:rsidR="00EC4299"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22738404"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2DEDFB6C"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9"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r w:rsidR="00A468CF">
        <w:rPr>
          <w:rFonts w:ascii="Arial" w:hAnsi="Arial" w:cs="Arial"/>
          <w:noProof/>
          <w:sz w:val="16"/>
          <w:szCs w:val="16"/>
          <w:lang w:val="sl-SI"/>
        </w:rPr>
        <w:drawing>
          <wp:anchor distT="0" distB="0" distL="114300" distR="114300" simplePos="0" relativeHeight="251658752" behindDoc="0" locked="0" layoutInCell="1" allowOverlap="1" wp14:anchorId="2F9E3998" wp14:editId="333940B5">
            <wp:simplePos x="0" y="0"/>
            <wp:positionH relativeFrom="column">
              <wp:posOffset>4622800</wp:posOffset>
            </wp:positionH>
            <wp:positionV relativeFrom="paragraph">
              <wp:posOffset>-465455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7CC5481C" w:rsidR="00EC4299" w:rsidRPr="00836AC2" w:rsidRDefault="006936D6" w:rsidP="00EC4299">
      <w:pPr>
        <w:pStyle w:val="datumtevilka"/>
        <w:rPr>
          <w:sz w:val="22"/>
          <w:szCs w:val="22"/>
        </w:rPr>
      </w:pPr>
      <w:r w:rsidRPr="00836AC2">
        <w:t xml:space="preserve">Številka: </w:t>
      </w:r>
      <w:r w:rsidR="00FA07FD" w:rsidRPr="00836AC2">
        <w:t>430-1609</w:t>
      </w:r>
      <w:r w:rsidR="00DF1A58" w:rsidRPr="00836AC2">
        <w:t>/2025</w:t>
      </w:r>
      <w:r w:rsidR="00893B21" w:rsidRPr="00836AC2">
        <w:t>/</w:t>
      </w:r>
      <w:r w:rsidR="00836AC2" w:rsidRPr="00836AC2">
        <w:t>7</w:t>
      </w:r>
    </w:p>
    <w:p w14:paraId="6DB37377" w14:textId="2858AE43" w:rsidR="00EC4299" w:rsidRPr="00453625" w:rsidRDefault="00EC4299" w:rsidP="00EC4299">
      <w:pPr>
        <w:pStyle w:val="datumtevilka"/>
        <w:tabs>
          <w:tab w:val="left" w:pos="1665"/>
        </w:tabs>
      </w:pPr>
      <w:r w:rsidRPr="00836AC2">
        <w:t xml:space="preserve">Datum: </w:t>
      </w:r>
      <w:r w:rsidR="00E77760" w:rsidRPr="00836AC2">
        <w:t xml:space="preserve"> </w:t>
      </w:r>
      <w:r w:rsidR="008C5B5B" w:rsidRPr="00836AC2">
        <w:t>1</w:t>
      </w:r>
      <w:r w:rsidR="00836AC2" w:rsidRPr="00836AC2">
        <w:t>5</w:t>
      </w:r>
      <w:r w:rsidR="00893B21" w:rsidRPr="00836AC2">
        <w:t>. 1. 202</w:t>
      </w:r>
      <w:r w:rsidR="008C5B5B" w:rsidRPr="00836AC2">
        <w:t>6</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1371A16"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E37FA">
        <w:rPr>
          <w:rFonts w:ascii="Arial" w:hAnsi="Arial" w:cs="Arial"/>
          <w:color w:val="000000" w:themeColor="text1"/>
          <w:sz w:val="46"/>
        </w:rPr>
        <w:t>storitev</w:t>
      </w:r>
    </w:p>
    <w:p w14:paraId="40CFE447" w14:textId="15335C36"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893B21">
        <w:rPr>
          <w:rFonts w:ascii="Arial" w:hAnsi="Arial" w:cs="Arial"/>
          <w:sz w:val="46"/>
        </w:rPr>
        <w:t xml:space="preserve"> </w:t>
      </w:r>
      <w:r w:rsidR="00FA07FD">
        <w:rPr>
          <w:rFonts w:ascii="Arial" w:hAnsi="Arial" w:cs="Arial"/>
          <w:sz w:val="46"/>
        </w:rPr>
        <w:t>izvedbo informacijske rešitve pakta o migracijah in azilu</w:t>
      </w:r>
      <w:r w:rsidR="0076726B">
        <w:rPr>
          <w:rFonts w:ascii="Arial" w:hAnsi="Arial" w:cs="Arial"/>
          <w:sz w:val="46"/>
        </w:rPr>
        <w:t>,</w:t>
      </w:r>
      <w:r w:rsidRPr="00453625">
        <w:rPr>
          <w:rFonts w:ascii="Arial" w:hAnsi="Arial" w:cs="Arial"/>
          <w:sz w:val="46"/>
        </w:rPr>
        <w:t xml:space="preserve"> </w:t>
      </w:r>
    </w:p>
    <w:p w14:paraId="02756125" w14:textId="3C91462D" w:rsidR="00EC4299" w:rsidRPr="00453625" w:rsidRDefault="00EC4299" w:rsidP="00EC4299">
      <w:pPr>
        <w:jc w:val="center"/>
        <w:rPr>
          <w:rFonts w:ascii="Arial" w:hAnsi="Arial" w:cs="Arial"/>
          <w:sz w:val="46"/>
        </w:rPr>
      </w:pPr>
      <w:r w:rsidRPr="00453625">
        <w:rPr>
          <w:rFonts w:ascii="Arial" w:hAnsi="Arial" w:cs="Arial"/>
          <w:sz w:val="46"/>
        </w:rPr>
        <w:t xml:space="preserve">št. </w:t>
      </w:r>
      <w:r w:rsidR="00FA07FD">
        <w:rPr>
          <w:rFonts w:ascii="Arial" w:hAnsi="Arial" w:cs="Arial"/>
          <w:sz w:val="46"/>
        </w:rPr>
        <w:t>430-1609</w:t>
      </w:r>
      <w:r w:rsidR="00DF1A58">
        <w:rPr>
          <w:rFonts w:ascii="Arial" w:hAnsi="Arial" w:cs="Arial"/>
          <w:sz w:val="46"/>
        </w:rPr>
        <w:t>/2025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030A5D80" w14:textId="77777777" w:rsidR="00893B21" w:rsidRDefault="00893B21" w:rsidP="00EC4299">
      <w:pPr>
        <w:rPr>
          <w:rFonts w:ascii="Arial" w:hAnsi="Arial" w:cs="Arial"/>
        </w:rPr>
      </w:pPr>
    </w:p>
    <w:p w14:paraId="1B068853" w14:textId="77777777" w:rsidR="00893B21" w:rsidRDefault="00893B21" w:rsidP="00EC4299">
      <w:pPr>
        <w:rPr>
          <w:rFonts w:ascii="Arial" w:hAnsi="Arial" w:cs="Arial"/>
        </w:rPr>
      </w:pPr>
    </w:p>
    <w:p w14:paraId="7F07305B" w14:textId="77777777" w:rsidR="00893B21" w:rsidRDefault="00893B21" w:rsidP="00EC4299">
      <w:pPr>
        <w:rPr>
          <w:rFonts w:ascii="Arial" w:hAnsi="Arial" w:cs="Arial"/>
        </w:rPr>
      </w:pPr>
    </w:p>
    <w:p w14:paraId="5ECBE5E2" w14:textId="77777777" w:rsidR="00893B21" w:rsidRDefault="00893B21"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46E4657C" w14:textId="37661CC5" w:rsidR="00FA07FD" w:rsidRDefault="009C03DD" w:rsidP="00FA07FD">
      <w:pPr>
        <w:spacing w:line="260" w:lineRule="exact"/>
        <w:jc w:val="center"/>
        <w:rPr>
          <w:rFonts w:ascii="Arial" w:hAnsi="Arial" w:cs="Arial"/>
          <w:color w:val="00B0F0"/>
          <w:sz w:val="28"/>
          <w:szCs w:val="28"/>
        </w:rPr>
      </w:pPr>
      <w:r>
        <w:rPr>
          <w:rFonts w:ascii="Arial" w:hAnsi="Arial" w:cs="Arial"/>
          <w:sz w:val="28"/>
          <w:szCs w:val="28"/>
        </w:rPr>
        <w:t>so</w:t>
      </w:r>
      <w:r w:rsidR="00FA07FD" w:rsidRPr="003E4964">
        <w:rPr>
          <w:rFonts w:ascii="Arial" w:hAnsi="Arial" w:cs="Arial"/>
          <w:sz w:val="28"/>
          <w:szCs w:val="28"/>
        </w:rPr>
        <w:t xml:space="preserve">financirano iz sredstev </w:t>
      </w:r>
      <w:bookmarkStart w:id="0" w:name="_Hlk191988025"/>
      <w:r w:rsidR="00FA07FD" w:rsidRPr="003E4964">
        <w:rPr>
          <w:rFonts w:ascii="Arial" w:hAnsi="Arial" w:cs="Arial"/>
          <w:sz w:val="28"/>
          <w:szCs w:val="28"/>
        </w:rPr>
        <w:t>Instrumenta za finančno podporo za upravljanje meja in vizumsko politiko</w:t>
      </w:r>
      <w:bookmarkEnd w:id="0"/>
      <w:r w:rsidR="00FA07FD">
        <w:rPr>
          <w:rFonts w:ascii="Arial" w:hAnsi="Arial" w:cs="Arial"/>
          <w:sz w:val="28"/>
          <w:szCs w:val="28"/>
        </w:rPr>
        <w:t xml:space="preserve"> (BMVI)</w:t>
      </w:r>
    </w:p>
    <w:p w14:paraId="17AAE1C5" w14:textId="77777777" w:rsidR="00A13C75" w:rsidRPr="00A13C75" w:rsidRDefault="0019065A" w:rsidP="00CC1C97">
      <w:pPr>
        <w:spacing w:line="260" w:lineRule="exact"/>
        <w:jc w:val="center"/>
        <w:rPr>
          <w:rFonts w:ascii="Arial" w:hAnsi="Arial" w:cs="Arial"/>
          <w:b/>
          <w:sz w:val="20"/>
          <w:szCs w:val="20"/>
        </w:rPr>
      </w:pPr>
      <w:r w:rsidRPr="00453625">
        <w:rPr>
          <w:rFonts w:ascii="Arial" w:hAnsi="Arial" w:cs="Arial"/>
          <w:b/>
        </w:rPr>
        <w:br w:type="page"/>
      </w:r>
      <w:r w:rsidR="00A13C75" w:rsidRPr="00A13C75">
        <w:rPr>
          <w:rFonts w:ascii="Arial" w:hAnsi="Arial" w:cs="Arial"/>
          <w:b/>
          <w:sz w:val="20"/>
          <w:szCs w:val="20"/>
        </w:rPr>
        <w:lastRenderedPageBreak/>
        <w:t>KAZALO</w:t>
      </w:r>
    </w:p>
    <w:p w14:paraId="7769B17D" w14:textId="77777777" w:rsidR="00A13C75" w:rsidRPr="00A13C75" w:rsidRDefault="00A13C75" w:rsidP="00CC1C97">
      <w:pPr>
        <w:spacing w:line="260" w:lineRule="exact"/>
        <w:jc w:val="center"/>
        <w:rPr>
          <w:rFonts w:ascii="Arial" w:hAnsi="Arial" w:cs="Arial"/>
          <w:b/>
          <w:sz w:val="20"/>
          <w:szCs w:val="20"/>
        </w:rPr>
      </w:pPr>
    </w:p>
    <w:p w14:paraId="2FF0CE6E" w14:textId="05E9DA55" w:rsidR="00CC1C97" w:rsidRPr="00A13C75" w:rsidRDefault="00CC1C97" w:rsidP="00A13C75">
      <w:pPr>
        <w:spacing w:line="276" w:lineRule="auto"/>
        <w:jc w:val="center"/>
        <w:rPr>
          <w:rFonts w:ascii="Arial" w:hAnsi="Arial" w:cs="Arial"/>
          <w:sz w:val="20"/>
          <w:szCs w:val="20"/>
        </w:rPr>
      </w:pPr>
      <w:r w:rsidRPr="00A13C75">
        <w:rPr>
          <w:rFonts w:ascii="Arial" w:hAnsi="Arial" w:cs="Arial"/>
          <w:sz w:val="20"/>
          <w:szCs w:val="20"/>
        </w:rPr>
        <w:t xml:space="preserve"> </w:t>
      </w:r>
    </w:p>
    <w:p w14:paraId="2486300D" w14:textId="2CD74EA9" w:rsidR="00A11810" w:rsidRDefault="00CC1C97">
      <w:pPr>
        <w:pStyle w:val="Kazalovsebine1"/>
        <w:rPr>
          <w:rFonts w:asciiTheme="minorHAnsi" w:eastAsiaTheme="minorEastAsia" w:hAnsiTheme="minorHAnsi" w:cstheme="minorBidi"/>
          <w:bCs w:val="0"/>
          <w:caps w:val="0"/>
          <w:kern w:val="2"/>
          <w:sz w:val="24"/>
          <w:szCs w:val="24"/>
          <w14:ligatures w14:val="standardContextual"/>
        </w:rPr>
      </w:pPr>
      <w:r w:rsidRPr="00421E4D">
        <w:fldChar w:fldCharType="begin"/>
      </w:r>
      <w:r w:rsidRPr="00421E4D">
        <w:instrText xml:space="preserve"> TOC \o "1-3" \h \z \u </w:instrText>
      </w:r>
      <w:r w:rsidRPr="00421E4D">
        <w:fldChar w:fldCharType="separate"/>
      </w:r>
      <w:hyperlink w:anchor="_Toc219453713" w:history="1">
        <w:r w:rsidR="00A11810" w:rsidRPr="0026311D">
          <w:rPr>
            <w:rStyle w:val="Hiperpovezava"/>
          </w:rPr>
          <w:t>1</w:t>
        </w:r>
        <w:r w:rsidR="00A11810">
          <w:rPr>
            <w:rFonts w:asciiTheme="minorHAnsi" w:eastAsiaTheme="minorEastAsia" w:hAnsiTheme="minorHAnsi" w:cstheme="minorBidi"/>
            <w:bCs w:val="0"/>
            <w:caps w:val="0"/>
            <w:kern w:val="2"/>
            <w:sz w:val="24"/>
            <w:szCs w:val="24"/>
            <w14:ligatures w14:val="standardContextual"/>
          </w:rPr>
          <w:tab/>
        </w:r>
        <w:r w:rsidR="00A11810" w:rsidRPr="0026311D">
          <w:rPr>
            <w:rStyle w:val="Hiperpovezava"/>
          </w:rPr>
          <w:t>NAROČNIK</w:t>
        </w:r>
        <w:r w:rsidR="00A11810">
          <w:rPr>
            <w:webHidden/>
          </w:rPr>
          <w:tab/>
        </w:r>
        <w:r w:rsidR="00A11810">
          <w:rPr>
            <w:webHidden/>
          </w:rPr>
          <w:fldChar w:fldCharType="begin"/>
        </w:r>
        <w:r w:rsidR="00A11810">
          <w:rPr>
            <w:webHidden/>
          </w:rPr>
          <w:instrText xml:space="preserve"> PAGEREF _Toc219453713 \h </w:instrText>
        </w:r>
        <w:r w:rsidR="00A11810">
          <w:rPr>
            <w:webHidden/>
          </w:rPr>
        </w:r>
        <w:r w:rsidR="00A11810">
          <w:rPr>
            <w:webHidden/>
          </w:rPr>
          <w:fldChar w:fldCharType="separate"/>
        </w:r>
        <w:r w:rsidR="00A11810">
          <w:rPr>
            <w:webHidden/>
          </w:rPr>
          <w:t>4</w:t>
        </w:r>
        <w:r w:rsidR="00A11810">
          <w:rPr>
            <w:webHidden/>
          </w:rPr>
          <w:fldChar w:fldCharType="end"/>
        </w:r>
      </w:hyperlink>
    </w:p>
    <w:p w14:paraId="4AEE35D1" w14:textId="2547026F"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14" w:history="1">
        <w:r w:rsidR="00A11810" w:rsidRPr="0026311D">
          <w:rPr>
            <w:rStyle w:val="Hiperpovezava"/>
          </w:rPr>
          <w:t>2</w:t>
        </w:r>
        <w:r w:rsidR="00A11810">
          <w:rPr>
            <w:rFonts w:asciiTheme="minorHAnsi" w:eastAsiaTheme="minorEastAsia" w:hAnsiTheme="minorHAnsi" w:cstheme="minorBidi"/>
            <w:bCs w:val="0"/>
            <w:caps w:val="0"/>
            <w:kern w:val="2"/>
            <w:sz w:val="24"/>
            <w:szCs w:val="24"/>
            <w14:ligatures w14:val="standardContextual"/>
          </w:rPr>
          <w:tab/>
        </w:r>
        <w:r w:rsidR="00A11810" w:rsidRPr="0026311D">
          <w:rPr>
            <w:rStyle w:val="Hiperpovezava"/>
          </w:rPr>
          <w:t>OZNAKA IN PREDMET JAVNEGA NAROČILA TER SEZNANITEV PONUDNIKOV S SOFINANCIRANJEM PREDMETA JAVNEGA NAROČILA IZ EU SKLADOV</w:t>
        </w:r>
        <w:r w:rsidR="00A11810">
          <w:rPr>
            <w:webHidden/>
          </w:rPr>
          <w:tab/>
        </w:r>
        <w:r w:rsidR="00A11810">
          <w:rPr>
            <w:webHidden/>
          </w:rPr>
          <w:fldChar w:fldCharType="begin"/>
        </w:r>
        <w:r w:rsidR="00A11810">
          <w:rPr>
            <w:webHidden/>
          </w:rPr>
          <w:instrText xml:space="preserve"> PAGEREF _Toc219453714 \h </w:instrText>
        </w:r>
        <w:r w:rsidR="00A11810">
          <w:rPr>
            <w:webHidden/>
          </w:rPr>
        </w:r>
        <w:r w:rsidR="00A11810">
          <w:rPr>
            <w:webHidden/>
          </w:rPr>
          <w:fldChar w:fldCharType="separate"/>
        </w:r>
        <w:r w:rsidR="00A11810">
          <w:rPr>
            <w:webHidden/>
          </w:rPr>
          <w:t>4</w:t>
        </w:r>
        <w:r w:rsidR="00A11810">
          <w:rPr>
            <w:webHidden/>
          </w:rPr>
          <w:fldChar w:fldCharType="end"/>
        </w:r>
      </w:hyperlink>
    </w:p>
    <w:p w14:paraId="2F937DA0" w14:textId="6D8531D7"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15" w:history="1">
        <w:r w:rsidR="00A11810" w:rsidRPr="0026311D">
          <w:rPr>
            <w:rStyle w:val="Hiperpovezava"/>
          </w:rPr>
          <w:t>3 PREDVIDEN OBSEG JAVNEGA NAROČILA, KRAJ IZVEDBE STORITVE, ROK IZVEDBE</w:t>
        </w:r>
        <w:r w:rsidR="00A11810">
          <w:rPr>
            <w:webHidden/>
          </w:rPr>
          <w:tab/>
        </w:r>
        <w:r w:rsidR="00A11810">
          <w:rPr>
            <w:webHidden/>
          </w:rPr>
          <w:fldChar w:fldCharType="begin"/>
        </w:r>
        <w:r w:rsidR="00A11810">
          <w:rPr>
            <w:webHidden/>
          </w:rPr>
          <w:instrText xml:space="preserve"> PAGEREF _Toc219453715 \h </w:instrText>
        </w:r>
        <w:r w:rsidR="00A11810">
          <w:rPr>
            <w:webHidden/>
          </w:rPr>
        </w:r>
        <w:r w:rsidR="00A11810">
          <w:rPr>
            <w:webHidden/>
          </w:rPr>
          <w:fldChar w:fldCharType="separate"/>
        </w:r>
        <w:r w:rsidR="00A11810">
          <w:rPr>
            <w:webHidden/>
          </w:rPr>
          <w:t>5</w:t>
        </w:r>
        <w:r w:rsidR="00A11810">
          <w:rPr>
            <w:webHidden/>
          </w:rPr>
          <w:fldChar w:fldCharType="end"/>
        </w:r>
      </w:hyperlink>
    </w:p>
    <w:p w14:paraId="48472FC7" w14:textId="2869B5ED"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16" w:history="1">
        <w:r w:rsidR="00A11810" w:rsidRPr="0026311D">
          <w:rPr>
            <w:rStyle w:val="Hiperpovezava"/>
          </w:rPr>
          <w:t>3.1</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Predviden obseg javnega naročila</w:t>
        </w:r>
        <w:r w:rsidR="00A11810">
          <w:rPr>
            <w:webHidden/>
          </w:rPr>
          <w:tab/>
        </w:r>
        <w:r w:rsidR="00A11810">
          <w:rPr>
            <w:webHidden/>
          </w:rPr>
          <w:fldChar w:fldCharType="begin"/>
        </w:r>
        <w:r w:rsidR="00A11810">
          <w:rPr>
            <w:webHidden/>
          </w:rPr>
          <w:instrText xml:space="preserve"> PAGEREF _Toc219453716 \h </w:instrText>
        </w:r>
        <w:r w:rsidR="00A11810">
          <w:rPr>
            <w:webHidden/>
          </w:rPr>
        </w:r>
        <w:r w:rsidR="00A11810">
          <w:rPr>
            <w:webHidden/>
          </w:rPr>
          <w:fldChar w:fldCharType="separate"/>
        </w:r>
        <w:r w:rsidR="00A11810">
          <w:rPr>
            <w:webHidden/>
          </w:rPr>
          <w:t>5</w:t>
        </w:r>
        <w:r w:rsidR="00A11810">
          <w:rPr>
            <w:webHidden/>
          </w:rPr>
          <w:fldChar w:fldCharType="end"/>
        </w:r>
      </w:hyperlink>
    </w:p>
    <w:p w14:paraId="6E00B829" w14:textId="2FAB0792"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17" w:history="1">
        <w:r w:rsidR="00A11810" w:rsidRPr="0026311D">
          <w:rPr>
            <w:rStyle w:val="Hiperpovezava"/>
          </w:rPr>
          <w:t>3.2</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Kraj izvajanja storitev</w:t>
        </w:r>
        <w:r w:rsidR="00A11810">
          <w:rPr>
            <w:webHidden/>
          </w:rPr>
          <w:tab/>
        </w:r>
        <w:r w:rsidR="00A11810">
          <w:rPr>
            <w:webHidden/>
          </w:rPr>
          <w:fldChar w:fldCharType="begin"/>
        </w:r>
        <w:r w:rsidR="00A11810">
          <w:rPr>
            <w:webHidden/>
          </w:rPr>
          <w:instrText xml:space="preserve"> PAGEREF _Toc219453717 \h </w:instrText>
        </w:r>
        <w:r w:rsidR="00A11810">
          <w:rPr>
            <w:webHidden/>
          </w:rPr>
        </w:r>
        <w:r w:rsidR="00A11810">
          <w:rPr>
            <w:webHidden/>
          </w:rPr>
          <w:fldChar w:fldCharType="separate"/>
        </w:r>
        <w:r w:rsidR="00A11810">
          <w:rPr>
            <w:webHidden/>
          </w:rPr>
          <w:t>5</w:t>
        </w:r>
        <w:r w:rsidR="00A11810">
          <w:rPr>
            <w:webHidden/>
          </w:rPr>
          <w:fldChar w:fldCharType="end"/>
        </w:r>
      </w:hyperlink>
    </w:p>
    <w:p w14:paraId="2CA5F90D" w14:textId="3ABDE4A8"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18" w:history="1">
        <w:r w:rsidR="00A11810" w:rsidRPr="0026311D">
          <w:rPr>
            <w:rStyle w:val="Hiperpovezava"/>
          </w:rPr>
          <w:t>3.3</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Roki izvedbe storitve</w:t>
        </w:r>
        <w:r w:rsidR="00A11810">
          <w:rPr>
            <w:webHidden/>
          </w:rPr>
          <w:tab/>
        </w:r>
        <w:r w:rsidR="00A11810">
          <w:rPr>
            <w:webHidden/>
          </w:rPr>
          <w:fldChar w:fldCharType="begin"/>
        </w:r>
        <w:r w:rsidR="00A11810">
          <w:rPr>
            <w:webHidden/>
          </w:rPr>
          <w:instrText xml:space="preserve"> PAGEREF _Toc219453718 \h </w:instrText>
        </w:r>
        <w:r w:rsidR="00A11810">
          <w:rPr>
            <w:webHidden/>
          </w:rPr>
        </w:r>
        <w:r w:rsidR="00A11810">
          <w:rPr>
            <w:webHidden/>
          </w:rPr>
          <w:fldChar w:fldCharType="separate"/>
        </w:r>
        <w:r w:rsidR="00A11810">
          <w:rPr>
            <w:webHidden/>
          </w:rPr>
          <w:t>5</w:t>
        </w:r>
        <w:r w:rsidR="00A11810">
          <w:rPr>
            <w:webHidden/>
          </w:rPr>
          <w:fldChar w:fldCharType="end"/>
        </w:r>
      </w:hyperlink>
    </w:p>
    <w:p w14:paraId="765040CF" w14:textId="74228588"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19" w:history="1">
        <w:r w:rsidR="00A11810" w:rsidRPr="0026311D">
          <w:rPr>
            <w:rStyle w:val="Hiperpovezava"/>
          </w:rPr>
          <w:t>4</w:t>
        </w:r>
        <w:r w:rsidR="00A11810">
          <w:rPr>
            <w:rFonts w:asciiTheme="minorHAnsi" w:eastAsiaTheme="minorEastAsia" w:hAnsiTheme="minorHAnsi" w:cstheme="minorBidi"/>
            <w:bCs w:val="0"/>
            <w:caps w:val="0"/>
            <w:kern w:val="2"/>
            <w:sz w:val="24"/>
            <w:szCs w:val="24"/>
            <w14:ligatures w14:val="standardContextual"/>
          </w:rPr>
          <w:tab/>
        </w:r>
        <w:r w:rsidR="00A11810" w:rsidRPr="0026311D">
          <w:rPr>
            <w:rStyle w:val="Hiperpovezava"/>
          </w:rPr>
          <w:t>ROK IN NAČIN PREDLOŽITVE PONUDBE</w:t>
        </w:r>
        <w:r w:rsidR="00A11810">
          <w:rPr>
            <w:webHidden/>
          </w:rPr>
          <w:tab/>
        </w:r>
        <w:r w:rsidR="00A11810">
          <w:rPr>
            <w:webHidden/>
          </w:rPr>
          <w:fldChar w:fldCharType="begin"/>
        </w:r>
        <w:r w:rsidR="00A11810">
          <w:rPr>
            <w:webHidden/>
          </w:rPr>
          <w:instrText xml:space="preserve"> PAGEREF _Toc219453719 \h </w:instrText>
        </w:r>
        <w:r w:rsidR="00A11810">
          <w:rPr>
            <w:webHidden/>
          </w:rPr>
        </w:r>
        <w:r w:rsidR="00A11810">
          <w:rPr>
            <w:webHidden/>
          </w:rPr>
          <w:fldChar w:fldCharType="separate"/>
        </w:r>
        <w:r w:rsidR="00A11810">
          <w:rPr>
            <w:webHidden/>
          </w:rPr>
          <w:t>6</w:t>
        </w:r>
        <w:r w:rsidR="00A11810">
          <w:rPr>
            <w:webHidden/>
          </w:rPr>
          <w:fldChar w:fldCharType="end"/>
        </w:r>
      </w:hyperlink>
    </w:p>
    <w:p w14:paraId="7FD34446" w14:textId="77EAB722"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20" w:history="1">
        <w:r w:rsidR="00A11810" w:rsidRPr="0026311D">
          <w:rPr>
            <w:rStyle w:val="Hiperpovezava"/>
          </w:rPr>
          <w:t>4.1</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Predložitev ponudbe v sistemu e-JN</w:t>
        </w:r>
        <w:r w:rsidR="00A11810">
          <w:rPr>
            <w:webHidden/>
          </w:rPr>
          <w:tab/>
        </w:r>
        <w:r w:rsidR="00A11810">
          <w:rPr>
            <w:webHidden/>
          </w:rPr>
          <w:fldChar w:fldCharType="begin"/>
        </w:r>
        <w:r w:rsidR="00A11810">
          <w:rPr>
            <w:webHidden/>
          </w:rPr>
          <w:instrText xml:space="preserve"> PAGEREF _Toc219453720 \h </w:instrText>
        </w:r>
        <w:r w:rsidR="00A11810">
          <w:rPr>
            <w:webHidden/>
          </w:rPr>
        </w:r>
        <w:r w:rsidR="00A11810">
          <w:rPr>
            <w:webHidden/>
          </w:rPr>
          <w:fldChar w:fldCharType="separate"/>
        </w:r>
        <w:r w:rsidR="00A11810">
          <w:rPr>
            <w:webHidden/>
          </w:rPr>
          <w:t>6</w:t>
        </w:r>
        <w:r w:rsidR="00A11810">
          <w:rPr>
            <w:webHidden/>
          </w:rPr>
          <w:fldChar w:fldCharType="end"/>
        </w:r>
      </w:hyperlink>
    </w:p>
    <w:p w14:paraId="66EF3407" w14:textId="1F1F9960"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21" w:history="1">
        <w:r w:rsidR="00A11810" w:rsidRPr="0026311D">
          <w:rPr>
            <w:rStyle w:val="Hiperpovezava"/>
          </w:rPr>
          <w:t>5</w:t>
        </w:r>
        <w:r w:rsidR="00A11810">
          <w:rPr>
            <w:rFonts w:asciiTheme="minorHAnsi" w:eastAsiaTheme="minorEastAsia" w:hAnsiTheme="minorHAnsi" w:cstheme="minorBidi"/>
            <w:bCs w:val="0"/>
            <w:caps w:val="0"/>
            <w:kern w:val="2"/>
            <w:sz w:val="24"/>
            <w:szCs w:val="24"/>
            <w14:ligatures w14:val="standardContextual"/>
          </w:rPr>
          <w:tab/>
        </w:r>
        <w:r w:rsidR="00A11810" w:rsidRPr="0026311D">
          <w:rPr>
            <w:rStyle w:val="Hiperpovezava"/>
          </w:rPr>
          <w:t>ODPIRANJE PONUDB</w:t>
        </w:r>
        <w:r w:rsidR="00A11810">
          <w:rPr>
            <w:webHidden/>
          </w:rPr>
          <w:tab/>
        </w:r>
        <w:r w:rsidR="00A11810">
          <w:rPr>
            <w:webHidden/>
          </w:rPr>
          <w:fldChar w:fldCharType="begin"/>
        </w:r>
        <w:r w:rsidR="00A11810">
          <w:rPr>
            <w:webHidden/>
          </w:rPr>
          <w:instrText xml:space="preserve"> PAGEREF _Toc219453721 \h </w:instrText>
        </w:r>
        <w:r w:rsidR="00A11810">
          <w:rPr>
            <w:webHidden/>
          </w:rPr>
        </w:r>
        <w:r w:rsidR="00A11810">
          <w:rPr>
            <w:webHidden/>
          </w:rPr>
          <w:fldChar w:fldCharType="separate"/>
        </w:r>
        <w:r w:rsidR="00A11810">
          <w:rPr>
            <w:webHidden/>
          </w:rPr>
          <w:t>6</w:t>
        </w:r>
        <w:r w:rsidR="00A11810">
          <w:rPr>
            <w:webHidden/>
          </w:rPr>
          <w:fldChar w:fldCharType="end"/>
        </w:r>
      </w:hyperlink>
    </w:p>
    <w:p w14:paraId="01ABE177" w14:textId="3D7A8BFF"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22" w:history="1">
        <w:r w:rsidR="00A11810" w:rsidRPr="0026311D">
          <w:rPr>
            <w:rStyle w:val="Hiperpovezava"/>
          </w:rPr>
          <w:t>6</w:t>
        </w:r>
        <w:r w:rsidR="00A11810">
          <w:rPr>
            <w:rFonts w:asciiTheme="minorHAnsi" w:eastAsiaTheme="minorEastAsia" w:hAnsiTheme="minorHAnsi" w:cstheme="minorBidi"/>
            <w:bCs w:val="0"/>
            <w:caps w:val="0"/>
            <w:kern w:val="2"/>
            <w:sz w:val="24"/>
            <w:szCs w:val="24"/>
            <w14:ligatures w14:val="standardContextual"/>
          </w:rPr>
          <w:tab/>
        </w:r>
        <w:r w:rsidR="00A11810" w:rsidRPr="0026311D">
          <w:rPr>
            <w:rStyle w:val="Hiperpovezava"/>
          </w:rPr>
          <w:t>DODATNA OBVESTILA IN POJASNILA</w:t>
        </w:r>
        <w:r w:rsidR="00A11810">
          <w:rPr>
            <w:webHidden/>
          </w:rPr>
          <w:tab/>
        </w:r>
        <w:r w:rsidR="00A11810">
          <w:rPr>
            <w:webHidden/>
          </w:rPr>
          <w:fldChar w:fldCharType="begin"/>
        </w:r>
        <w:r w:rsidR="00A11810">
          <w:rPr>
            <w:webHidden/>
          </w:rPr>
          <w:instrText xml:space="preserve"> PAGEREF _Toc219453722 \h </w:instrText>
        </w:r>
        <w:r w:rsidR="00A11810">
          <w:rPr>
            <w:webHidden/>
          </w:rPr>
        </w:r>
        <w:r w:rsidR="00A11810">
          <w:rPr>
            <w:webHidden/>
          </w:rPr>
          <w:fldChar w:fldCharType="separate"/>
        </w:r>
        <w:r w:rsidR="00A11810">
          <w:rPr>
            <w:webHidden/>
          </w:rPr>
          <w:t>6</w:t>
        </w:r>
        <w:r w:rsidR="00A11810">
          <w:rPr>
            <w:webHidden/>
          </w:rPr>
          <w:fldChar w:fldCharType="end"/>
        </w:r>
      </w:hyperlink>
    </w:p>
    <w:p w14:paraId="39F53B71" w14:textId="358C71E2"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23" w:history="1">
        <w:r w:rsidR="00A11810" w:rsidRPr="0026311D">
          <w:rPr>
            <w:rStyle w:val="Hiperpovezava"/>
          </w:rPr>
          <w:t>7</w:t>
        </w:r>
        <w:r w:rsidR="00A11810">
          <w:rPr>
            <w:rFonts w:asciiTheme="minorHAnsi" w:eastAsiaTheme="minorEastAsia" w:hAnsiTheme="minorHAnsi" w:cstheme="minorBidi"/>
            <w:bCs w:val="0"/>
            <w:caps w:val="0"/>
            <w:kern w:val="2"/>
            <w:sz w:val="24"/>
            <w:szCs w:val="24"/>
            <w14:ligatures w14:val="standardContextual"/>
          </w:rPr>
          <w:tab/>
        </w:r>
        <w:r w:rsidR="00A11810" w:rsidRPr="0026311D">
          <w:rPr>
            <w:rStyle w:val="Hiperpovezava"/>
          </w:rPr>
          <w:t>PRAVNA PODLAGA ZA IZVEDBO JAVNEGA NAROČILA</w:t>
        </w:r>
        <w:r w:rsidR="00A11810">
          <w:rPr>
            <w:webHidden/>
          </w:rPr>
          <w:tab/>
        </w:r>
        <w:r w:rsidR="00A11810">
          <w:rPr>
            <w:webHidden/>
          </w:rPr>
          <w:fldChar w:fldCharType="begin"/>
        </w:r>
        <w:r w:rsidR="00A11810">
          <w:rPr>
            <w:webHidden/>
          </w:rPr>
          <w:instrText xml:space="preserve"> PAGEREF _Toc219453723 \h </w:instrText>
        </w:r>
        <w:r w:rsidR="00A11810">
          <w:rPr>
            <w:webHidden/>
          </w:rPr>
        </w:r>
        <w:r w:rsidR="00A11810">
          <w:rPr>
            <w:webHidden/>
          </w:rPr>
          <w:fldChar w:fldCharType="separate"/>
        </w:r>
        <w:r w:rsidR="00A11810">
          <w:rPr>
            <w:webHidden/>
          </w:rPr>
          <w:t>7</w:t>
        </w:r>
        <w:r w:rsidR="00A11810">
          <w:rPr>
            <w:webHidden/>
          </w:rPr>
          <w:fldChar w:fldCharType="end"/>
        </w:r>
      </w:hyperlink>
    </w:p>
    <w:p w14:paraId="0FF63426" w14:textId="70C2DB22"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24" w:history="1">
        <w:r w:rsidR="00A11810" w:rsidRPr="0026311D">
          <w:rPr>
            <w:rStyle w:val="Hiperpovezava"/>
          </w:rPr>
          <w:t>8</w:t>
        </w:r>
        <w:r w:rsidR="00A11810">
          <w:rPr>
            <w:rFonts w:asciiTheme="minorHAnsi" w:eastAsiaTheme="minorEastAsia" w:hAnsiTheme="minorHAnsi" w:cstheme="minorBidi"/>
            <w:bCs w:val="0"/>
            <w:caps w:val="0"/>
            <w:kern w:val="2"/>
            <w:sz w:val="24"/>
            <w:szCs w:val="24"/>
            <w14:ligatures w14:val="standardContextual"/>
          </w:rPr>
          <w:tab/>
        </w:r>
        <w:r w:rsidR="00A11810" w:rsidRPr="0026311D">
          <w:rPr>
            <w:rStyle w:val="Hiperpovezava"/>
          </w:rPr>
          <w:t>UGOTAVLJANJE SPOSOBNOSTI PONUDNIKA</w:t>
        </w:r>
        <w:r w:rsidR="00A11810">
          <w:rPr>
            <w:webHidden/>
          </w:rPr>
          <w:tab/>
        </w:r>
        <w:r w:rsidR="00A11810">
          <w:rPr>
            <w:webHidden/>
          </w:rPr>
          <w:fldChar w:fldCharType="begin"/>
        </w:r>
        <w:r w:rsidR="00A11810">
          <w:rPr>
            <w:webHidden/>
          </w:rPr>
          <w:instrText xml:space="preserve"> PAGEREF _Toc219453724 \h </w:instrText>
        </w:r>
        <w:r w:rsidR="00A11810">
          <w:rPr>
            <w:webHidden/>
          </w:rPr>
        </w:r>
        <w:r w:rsidR="00A11810">
          <w:rPr>
            <w:webHidden/>
          </w:rPr>
          <w:fldChar w:fldCharType="separate"/>
        </w:r>
        <w:r w:rsidR="00A11810">
          <w:rPr>
            <w:webHidden/>
          </w:rPr>
          <w:t>7</w:t>
        </w:r>
        <w:r w:rsidR="00A11810">
          <w:rPr>
            <w:webHidden/>
          </w:rPr>
          <w:fldChar w:fldCharType="end"/>
        </w:r>
      </w:hyperlink>
    </w:p>
    <w:p w14:paraId="733B54F7" w14:textId="6F200480"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25" w:history="1">
        <w:r w:rsidR="00A11810" w:rsidRPr="0026311D">
          <w:rPr>
            <w:rStyle w:val="Hiperpovezava"/>
          </w:rPr>
          <w:t>8.1</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Razlogi za izključitev</w:t>
        </w:r>
        <w:r w:rsidR="00A11810">
          <w:rPr>
            <w:webHidden/>
          </w:rPr>
          <w:tab/>
        </w:r>
        <w:r w:rsidR="00A11810">
          <w:rPr>
            <w:webHidden/>
          </w:rPr>
          <w:fldChar w:fldCharType="begin"/>
        </w:r>
        <w:r w:rsidR="00A11810">
          <w:rPr>
            <w:webHidden/>
          </w:rPr>
          <w:instrText xml:space="preserve"> PAGEREF _Toc219453725 \h </w:instrText>
        </w:r>
        <w:r w:rsidR="00A11810">
          <w:rPr>
            <w:webHidden/>
          </w:rPr>
        </w:r>
        <w:r w:rsidR="00A11810">
          <w:rPr>
            <w:webHidden/>
          </w:rPr>
          <w:fldChar w:fldCharType="separate"/>
        </w:r>
        <w:r w:rsidR="00A11810">
          <w:rPr>
            <w:webHidden/>
          </w:rPr>
          <w:t>8</w:t>
        </w:r>
        <w:r w:rsidR="00A11810">
          <w:rPr>
            <w:webHidden/>
          </w:rPr>
          <w:fldChar w:fldCharType="end"/>
        </w:r>
      </w:hyperlink>
    </w:p>
    <w:p w14:paraId="46378CA7" w14:textId="0D26C2AA"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26" w:history="1">
        <w:r w:rsidR="00A11810" w:rsidRPr="0026311D">
          <w:rPr>
            <w:rStyle w:val="Hiperpovezava"/>
          </w:rPr>
          <w:t>8.2</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Pogoji za sodelovanje</w:t>
        </w:r>
        <w:r w:rsidR="00A11810">
          <w:rPr>
            <w:webHidden/>
          </w:rPr>
          <w:tab/>
        </w:r>
        <w:r w:rsidR="00A11810">
          <w:rPr>
            <w:webHidden/>
          </w:rPr>
          <w:fldChar w:fldCharType="begin"/>
        </w:r>
        <w:r w:rsidR="00A11810">
          <w:rPr>
            <w:webHidden/>
          </w:rPr>
          <w:instrText xml:space="preserve"> PAGEREF _Toc219453726 \h </w:instrText>
        </w:r>
        <w:r w:rsidR="00A11810">
          <w:rPr>
            <w:webHidden/>
          </w:rPr>
        </w:r>
        <w:r w:rsidR="00A11810">
          <w:rPr>
            <w:webHidden/>
          </w:rPr>
          <w:fldChar w:fldCharType="separate"/>
        </w:r>
        <w:r w:rsidR="00A11810">
          <w:rPr>
            <w:webHidden/>
          </w:rPr>
          <w:t>9</w:t>
        </w:r>
        <w:r w:rsidR="00A11810">
          <w:rPr>
            <w:webHidden/>
          </w:rPr>
          <w:fldChar w:fldCharType="end"/>
        </w:r>
      </w:hyperlink>
    </w:p>
    <w:p w14:paraId="5C1BC57F" w14:textId="620C8FA6" w:rsidR="00A11810" w:rsidRDefault="00495707">
      <w:pPr>
        <w:pStyle w:val="Kazalovsebine3"/>
        <w:rPr>
          <w:rFonts w:asciiTheme="minorHAnsi" w:eastAsiaTheme="minorEastAsia" w:hAnsiTheme="minorHAnsi" w:cstheme="minorBidi"/>
          <w:noProof/>
          <w:kern w:val="2"/>
          <w:sz w:val="24"/>
          <w:szCs w:val="24"/>
          <w14:ligatures w14:val="standardContextual"/>
        </w:rPr>
      </w:pPr>
      <w:hyperlink w:anchor="_Toc219453727" w:history="1">
        <w:r w:rsidR="00A11810" w:rsidRPr="0026311D">
          <w:rPr>
            <w:rStyle w:val="Hiperpovezava"/>
            <w:noProof/>
          </w:rPr>
          <w:t>8.2.1</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shd w:val="clear" w:color="auto" w:fill="FFFFFF"/>
          </w:rPr>
          <w:t>Ustreznost za opravljanje poklicne dejavnosti:</w:t>
        </w:r>
        <w:r w:rsidR="00A11810">
          <w:rPr>
            <w:noProof/>
            <w:webHidden/>
          </w:rPr>
          <w:tab/>
        </w:r>
        <w:r w:rsidR="00A11810">
          <w:rPr>
            <w:noProof/>
            <w:webHidden/>
          </w:rPr>
          <w:fldChar w:fldCharType="begin"/>
        </w:r>
        <w:r w:rsidR="00A11810">
          <w:rPr>
            <w:noProof/>
            <w:webHidden/>
          </w:rPr>
          <w:instrText xml:space="preserve"> PAGEREF _Toc219453727 \h </w:instrText>
        </w:r>
        <w:r w:rsidR="00A11810">
          <w:rPr>
            <w:noProof/>
            <w:webHidden/>
          </w:rPr>
        </w:r>
        <w:r w:rsidR="00A11810">
          <w:rPr>
            <w:noProof/>
            <w:webHidden/>
          </w:rPr>
          <w:fldChar w:fldCharType="separate"/>
        </w:r>
        <w:r w:rsidR="00A11810">
          <w:rPr>
            <w:noProof/>
            <w:webHidden/>
          </w:rPr>
          <w:t>9</w:t>
        </w:r>
        <w:r w:rsidR="00A11810">
          <w:rPr>
            <w:noProof/>
            <w:webHidden/>
          </w:rPr>
          <w:fldChar w:fldCharType="end"/>
        </w:r>
      </w:hyperlink>
    </w:p>
    <w:p w14:paraId="30748961" w14:textId="47FA2E29" w:rsidR="00A11810" w:rsidRDefault="00495707">
      <w:pPr>
        <w:pStyle w:val="Kazalovsebine3"/>
        <w:rPr>
          <w:rFonts w:asciiTheme="minorHAnsi" w:eastAsiaTheme="minorEastAsia" w:hAnsiTheme="minorHAnsi" w:cstheme="minorBidi"/>
          <w:noProof/>
          <w:kern w:val="2"/>
          <w:sz w:val="24"/>
          <w:szCs w:val="24"/>
          <w14:ligatures w14:val="standardContextual"/>
        </w:rPr>
      </w:pPr>
      <w:hyperlink w:anchor="_Toc219453728" w:history="1">
        <w:r w:rsidR="00A11810" w:rsidRPr="0026311D">
          <w:rPr>
            <w:rStyle w:val="Hiperpovezava"/>
            <w:noProof/>
          </w:rPr>
          <w:t>8.2.2</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shd w:val="clear" w:color="auto" w:fill="FFFFFF"/>
          </w:rPr>
          <w:t>Tehnična in strokovna sposobnost:</w:t>
        </w:r>
        <w:r w:rsidR="00A11810">
          <w:rPr>
            <w:noProof/>
            <w:webHidden/>
          </w:rPr>
          <w:tab/>
        </w:r>
        <w:r w:rsidR="00A11810">
          <w:rPr>
            <w:noProof/>
            <w:webHidden/>
          </w:rPr>
          <w:fldChar w:fldCharType="begin"/>
        </w:r>
        <w:r w:rsidR="00A11810">
          <w:rPr>
            <w:noProof/>
            <w:webHidden/>
          </w:rPr>
          <w:instrText xml:space="preserve"> PAGEREF _Toc219453728 \h </w:instrText>
        </w:r>
        <w:r w:rsidR="00A11810">
          <w:rPr>
            <w:noProof/>
            <w:webHidden/>
          </w:rPr>
        </w:r>
        <w:r w:rsidR="00A11810">
          <w:rPr>
            <w:noProof/>
            <w:webHidden/>
          </w:rPr>
          <w:fldChar w:fldCharType="separate"/>
        </w:r>
        <w:r w:rsidR="00A11810">
          <w:rPr>
            <w:noProof/>
            <w:webHidden/>
          </w:rPr>
          <w:t>9</w:t>
        </w:r>
        <w:r w:rsidR="00A11810">
          <w:rPr>
            <w:noProof/>
            <w:webHidden/>
          </w:rPr>
          <w:fldChar w:fldCharType="end"/>
        </w:r>
      </w:hyperlink>
    </w:p>
    <w:p w14:paraId="01C72BD4" w14:textId="44E8FA9E"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29" w:history="1">
        <w:r w:rsidR="00A11810" w:rsidRPr="0026311D">
          <w:rPr>
            <w:rStyle w:val="Hiperpovezava"/>
          </w:rPr>
          <w:t>9</w:t>
        </w:r>
        <w:r w:rsidR="00A11810">
          <w:rPr>
            <w:rFonts w:asciiTheme="minorHAnsi" w:eastAsiaTheme="minorEastAsia" w:hAnsiTheme="minorHAnsi" w:cstheme="minorBidi"/>
            <w:bCs w:val="0"/>
            <w:caps w:val="0"/>
            <w:kern w:val="2"/>
            <w:sz w:val="24"/>
            <w:szCs w:val="24"/>
            <w14:ligatures w14:val="standardContextual"/>
          </w:rPr>
          <w:tab/>
        </w:r>
        <w:r w:rsidR="00A11810" w:rsidRPr="0026311D">
          <w:rPr>
            <w:rStyle w:val="Hiperpovezava"/>
          </w:rPr>
          <w:t>MERILO</w:t>
        </w:r>
        <w:r w:rsidR="00A11810">
          <w:rPr>
            <w:webHidden/>
          </w:rPr>
          <w:tab/>
        </w:r>
        <w:r w:rsidR="00A11810">
          <w:rPr>
            <w:webHidden/>
          </w:rPr>
          <w:fldChar w:fldCharType="begin"/>
        </w:r>
        <w:r w:rsidR="00A11810">
          <w:rPr>
            <w:webHidden/>
          </w:rPr>
          <w:instrText xml:space="preserve"> PAGEREF _Toc219453729 \h </w:instrText>
        </w:r>
        <w:r w:rsidR="00A11810">
          <w:rPr>
            <w:webHidden/>
          </w:rPr>
        </w:r>
        <w:r w:rsidR="00A11810">
          <w:rPr>
            <w:webHidden/>
          </w:rPr>
          <w:fldChar w:fldCharType="separate"/>
        </w:r>
        <w:r w:rsidR="00A11810">
          <w:rPr>
            <w:webHidden/>
          </w:rPr>
          <w:t>12</w:t>
        </w:r>
        <w:r w:rsidR="00A11810">
          <w:rPr>
            <w:webHidden/>
          </w:rPr>
          <w:fldChar w:fldCharType="end"/>
        </w:r>
      </w:hyperlink>
    </w:p>
    <w:p w14:paraId="50E91278" w14:textId="037E9C58"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30" w:history="1">
        <w:r w:rsidR="00A11810" w:rsidRPr="0026311D">
          <w:rPr>
            <w:rStyle w:val="Hiperpovezava"/>
          </w:rPr>
          <w:t>9.1 Cena (CTx)</w:t>
        </w:r>
        <w:r w:rsidR="00A11810">
          <w:rPr>
            <w:webHidden/>
          </w:rPr>
          <w:tab/>
        </w:r>
        <w:r w:rsidR="00A11810">
          <w:rPr>
            <w:webHidden/>
          </w:rPr>
          <w:fldChar w:fldCharType="begin"/>
        </w:r>
        <w:r w:rsidR="00A11810">
          <w:rPr>
            <w:webHidden/>
          </w:rPr>
          <w:instrText xml:space="preserve"> PAGEREF _Toc219453730 \h </w:instrText>
        </w:r>
        <w:r w:rsidR="00A11810">
          <w:rPr>
            <w:webHidden/>
          </w:rPr>
        </w:r>
        <w:r w:rsidR="00A11810">
          <w:rPr>
            <w:webHidden/>
          </w:rPr>
          <w:fldChar w:fldCharType="separate"/>
        </w:r>
        <w:r w:rsidR="00A11810">
          <w:rPr>
            <w:webHidden/>
          </w:rPr>
          <w:t>12</w:t>
        </w:r>
        <w:r w:rsidR="00A11810">
          <w:rPr>
            <w:webHidden/>
          </w:rPr>
          <w:fldChar w:fldCharType="end"/>
        </w:r>
      </w:hyperlink>
    </w:p>
    <w:p w14:paraId="1876771D" w14:textId="05C5B28D"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31" w:history="1">
        <w:r w:rsidR="00A11810" w:rsidRPr="0026311D">
          <w:rPr>
            <w:rStyle w:val="Hiperpovezava"/>
          </w:rPr>
          <w:t>9.2 Reference usposobljenosti strokovnega kadra (RTx)</w:t>
        </w:r>
        <w:r w:rsidR="00A11810">
          <w:rPr>
            <w:webHidden/>
          </w:rPr>
          <w:tab/>
        </w:r>
        <w:r w:rsidR="00A11810">
          <w:rPr>
            <w:webHidden/>
          </w:rPr>
          <w:fldChar w:fldCharType="begin"/>
        </w:r>
        <w:r w:rsidR="00A11810">
          <w:rPr>
            <w:webHidden/>
          </w:rPr>
          <w:instrText xml:space="preserve"> PAGEREF _Toc219453731 \h </w:instrText>
        </w:r>
        <w:r w:rsidR="00A11810">
          <w:rPr>
            <w:webHidden/>
          </w:rPr>
        </w:r>
        <w:r w:rsidR="00A11810">
          <w:rPr>
            <w:webHidden/>
          </w:rPr>
          <w:fldChar w:fldCharType="separate"/>
        </w:r>
        <w:r w:rsidR="00A11810">
          <w:rPr>
            <w:webHidden/>
          </w:rPr>
          <w:t>12</w:t>
        </w:r>
        <w:r w:rsidR="00A11810">
          <w:rPr>
            <w:webHidden/>
          </w:rPr>
          <w:fldChar w:fldCharType="end"/>
        </w:r>
      </w:hyperlink>
    </w:p>
    <w:p w14:paraId="13C46523" w14:textId="022C9850"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32" w:history="1">
        <w:r w:rsidR="00A11810" w:rsidRPr="0026311D">
          <w:rPr>
            <w:rStyle w:val="Hiperpovezava"/>
          </w:rPr>
          <w:t>10</w:t>
        </w:r>
        <w:r w:rsidR="00A11810">
          <w:rPr>
            <w:rFonts w:asciiTheme="minorHAnsi" w:eastAsiaTheme="minorEastAsia" w:hAnsiTheme="minorHAnsi" w:cstheme="minorBidi"/>
            <w:bCs w:val="0"/>
            <w:caps w:val="0"/>
            <w:kern w:val="2"/>
            <w:sz w:val="24"/>
            <w:szCs w:val="24"/>
            <w14:ligatures w14:val="standardContextual"/>
          </w:rPr>
          <w:tab/>
        </w:r>
        <w:r w:rsidR="00A11810" w:rsidRPr="0026311D">
          <w:rPr>
            <w:rStyle w:val="Hiperpovezava"/>
          </w:rPr>
          <w:t>IZDELAVA PONUDBE</w:t>
        </w:r>
        <w:r w:rsidR="00A11810">
          <w:rPr>
            <w:webHidden/>
          </w:rPr>
          <w:tab/>
        </w:r>
        <w:r w:rsidR="00A11810">
          <w:rPr>
            <w:webHidden/>
          </w:rPr>
          <w:fldChar w:fldCharType="begin"/>
        </w:r>
        <w:r w:rsidR="00A11810">
          <w:rPr>
            <w:webHidden/>
          </w:rPr>
          <w:instrText xml:space="preserve"> PAGEREF _Toc219453732 \h </w:instrText>
        </w:r>
        <w:r w:rsidR="00A11810">
          <w:rPr>
            <w:webHidden/>
          </w:rPr>
        </w:r>
        <w:r w:rsidR="00A11810">
          <w:rPr>
            <w:webHidden/>
          </w:rPr>
          <w:fldChar w:fldCharType="separate"/>
        </w:r>
        <w:r w:rsidR="00A11810">
          <w:rPr>
            <w:webHidden/>
          </w:rPr>
          <w:t>13</w:t>
        </w:r>
        <w:r w:rsidR="00A11810">
          <w:rPr>
            <w:webHidden/>
          </w:rPr>
          <w:fldChar w:fldCharType="end"/>
        </w:r>
      </w:hyperlink>
    </w:p>
    <w:p w14:paraId="70689BC5" w14:textId="4BE00E9E"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33" w:history="1">
        <w:r w:rsidR="00A11810" w:rsidRPr="0026311D">
          <w:rPr>
            <w:rStyle w:val="Hiperpovezava"/>
          </w:rPr>
          <w:t>10.1</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Priprava in oddaja ponudbe v sistem e-JN</w:t>
        </w:r>
        <w:r w:rsidR="00A11810">
          <w:rPr>
            <w:webHidden/>
          </w:rPr>
          <w:tab/>
        </w:r>
        <w:r w:rsidR="00A11810">
          <w:rPr>
            <w:webHidden/>
          </w:rPr>
          <w:fldChar w:fldCharType="begin"/>
        </w:r>
        <w:r w:rsidR="00A11810">
          <w:rPr>
            <w:webHidden/>
          </w:rPr>
          <w:instrText xml:space="preserve"> PAGEREF _Toc219453733 \h </w:instrText>
        </w:r>
        <w:r w:rsidR="00A11810">
          <w:rPr>
            <w:webHidden/>
          </w:rPr>
        </w:r>
        <w:r w:rsidR="00A11810">
          <w:rPr>
            <w:webHidden/>
          </w:rPr>
          <w:fldChar w:fldCharType="separate"/>
        </w:r>
        <w:r w:rsidR="00A11810">
          <w:rPr>
            <w:webHidden/>
          </w:rPr>
          <w:t>13</w:t>
        </w:r>
        <w:r w:rsidR="00A11810">
          <w:rPr>
            <w:webHidden/>
          </w:rPr>
          <w:fldChar w:fldCharType="end"/>
        </w:r>
      </w:hyperlink>
    </w:p>
    <w:p w14:paraId="782CCD46" w14:textId="4C7A6278"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34" w:history="1">
        <w:r w:rsidR="00A11810" w:rsidRPr="0026311D">
          <w:rPr>
            <w:rStyle w:val="Hiperpovezava"/>
            <w:noProof/>
          </w:rPr>
          <w:t>10.1.1</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 xml:space="preserve"> Ponudbeni predračun</w:t>
        </w:r>
        <w:r w:rsidR="00A11810">
          <w:rPr>
            <w:noProof/>
            <w:webHidden/>
          </w:rPr>
          <w:tab/>
        </w:r>
        <w:r w:rsidR="00A11810">
          <w:rPr>
            <w:noProof/>
            <w:webHidden/>
          </w:rPr>
          <w:fldChar w:fldCharType="begin"/>
        </w:r>
        <w:r w:rsidR="00A11810">
          <w:rPr>
            <w:noProof/>
            <w:webHidden/>
          </w:rPr>
          <w:instrText xml:space="preserve"> PAGEREF _Toc219453734 \h </w:instrText>
        </w:r>
        <w:r w:rsidR="00A11810">
          <w:rPr>
            <w:noProof/>
            <w:webHidden/>
          </w:rPr>
        </w:r>
        <w:r w:rsidR="00A11810">
          <w:rPr>
            <w:noProof/>
            <w:webHidden/>
          </w:rPr>
          <w:fldChar w:fldCharType="separate"/>
        </w:r>
        <w:r w:rsidR="00A11810">
          <w:rPr>
            <w:noProof/>
            <w:webHidden/>
          </w:rPr>
          <w:t>14</w:t>
        </w:r>
        <w:r w:rsidR="00A11810">
          <w:rPr>
            <w:noProof/>
            <w:webHidden/>
          </w:rPr>
          <w:fldChar w:fldCharType="end"/>
        </w:r>
      </w:hyperlink>
    </w:p>
    <w:p w14:paraId="69CBE83E" w14:textId="25ECA206"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35" w:history="1">
        <w:r w:rsidR="00A11810" w:rsidRPr="0026311D">
          <w:rPr>
            <w:rStyle w:val="Hiperpovezava"/>
            <w:noProof/>
          </w:rPr>
          <w:t>10.1.2</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 xml:space="preserve"> Obrazec »ESPD« za vse gospodarske subjekte</w:t>
        </w:r>
        <w:r w:rsidR="00A11810">
          <w:rPr>
            <w:noProof/>
            <w:webHidden/>
          </w:rPr>
          <w:tab/>
        </w:r>
        <w:r w:rsidR="00A11810">
          <w:rPr>
            <w:noProof/>
            <w:webHidden/>
          </w:rPr>
          <w:fldChar w:fldCharType="begin"/>
        </w:r>
        <w:r w:rsidR="00A11810">
          <w:rPr>
            <w:noProof/>
            <w:webHidden/>
          </w:rPr>
          <w:instrText xml:space="preserve"> PAGEREF _Toc219453735 \h </w:instrText>
        </w:r>
        <w:r w:rsidR="00A11810">
          <w:rPr>
            <w:noProof/>
            <w:webHidden/>
          </w:rPr>
        </w:r>
        <w:r w:rsidR="00A11810">
          <w:rPr>
            <w:noProof/>
            <w:webHidden/>
          </w:rPr>
          <w:fldChar w:fldCharType="separate"/>
        </w:r>
        <w:r w:rsidR="00A11810">
          <w:rPr>
            <w:noProof/>
            <w:webHidden/>
          </w:rPr>
          <w:t>14</w:t>
        </w:r>
        <w:r w:rsidR="00A11810">
          <w:rPr>
            <w:noProof/>
            <w:webHidden/>
          </w:rPr>
          <w:fldChar w:fldCharType="end"/>
        </w:r>
      </w:hyperlink>
    </w:p>
    <w:p w14:paraId="4E998F6E" w14:textId="23E5EAAC"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36" w:history="1">
        <w:r w:rsidR="00A11810" w:rsidRPr="0026311D">
          <w:rPr>
            <w:rStyle w:val="Hiperpovezava"/>
          </w:rPr>
          <w:t>10.2</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Ponudbena dokumentacija</w:t>
        </w:r>
        <w:r w:rsidR="00A11810">
          <w:rPr>
            <w:webHidden/>
          </w:rPr>
          <w:tab/>
        </w:r>
        <w:r w:rsidR="00A11810">
          <w:rPr>
            <w:webHidden/>
          </w:rPr>
          <w:fldChar w:fldCharType="begin"/>
        </w:r>
        <w:r w:rsidR="00A11810">
          <w:rPr>
            <w:webHidden/>
          </w:rPr>
          <w:instrText xml:space="preserve"> PAGEREF _Toc219453736 \h </w:instrText>
        </w:r>
        <w:r w:rsidR="00A11810">
          <w:rPr>
            <w:webHidden/>
          </w:rPr>
        </w:r>
        <w:r w:rsidR="00A11810">
          <w:rPr>
            <w:webHidden/>
          </w:rPr>
          <w:fldChar w:fldCharType="separate"/>
        </w:r>
        <w:r w:rsidR="00A11810">
          <w:rPr>
            <w:webHidden/>
          </w:rPr>
          <w:t>15</w:t>
        </w:r>
        <w:r w:rsidR="00A11810">
          <w:rPr>
            <w:webHidden/>
          </w:rPr>
          <w:fldChar w:fldCharType="end"/>
        </w:r>
      </w:hyperlink>
    </w:p>
    <w:p w14:paraId="742040EE" w14:textId="3459A8CB"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37" w:history="1">
        <w:r w:rsidR="00A11810" w:rsidRPr="0026311D">
          <w:rPr>
            <w:rStyle w:val="Hiperpovezava"/>
            <w:noProof/>
          </w:rPr>
          <w:t>10.2.1</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Izpolnjene izjave, obrazce oz. dokumente</w:t>
        </w:r>
        <w:r w:rsidR="00A11810">
          <w:rPr>
            <w:noProof/>
            <w:webHidden/>
          </w:rPr>
          <w:tab/>
        </w:r>
        <w:r w:rsidR="00A11810">
          <w:rPr>
            <w:noProof/>
            <w:webHidden/>
          </w:rPr>
          <w:fldChar w:fldCharType="begin"/>
        </w:r>
        <w:r w:rsidR="00A11810">
          <w:rPr>
            <w:noProof/>
            <w:webHidden/>
          </w:rPr>
          <w:instrText xml:space="preserve"> PAGEREF _Toc219453737 \h </w:instrText>
        </w:r>
        <w:r w:rsidR="00A11810">
          <w:rPr>
            <w:noProof/>
            <w:webHidden/>
          </w:rPr>
        </w:r>
        <w:r w:rsidR="00A11810">
          <w:rPr>
            <w:noProof/>
            <w:webHidden/>
          </w:rPr>
          <w:fldChar w:fldCharType="separate"/>
        </w:r>
        <w:r w:rsidR="00A11810">
          <w:rPr>
            <w:noProof/>
            <w:webHidden/>
          </w:rPr>
          <w:t>15</w:t>
        </w:r>
        <w:r w:rsidR="00A11810">
          <w:rPr>
            <w:noProof/>
            <w:webHidden/>
          </w:rPr>
          <w:fldChar w:fldCharType="end"/>
        </w:r>
      </w:hyperlink>
    </w:p>
    <w:p w14:paraId="1467DFBA" w14:textId="4475016B"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38" w:history="1">
        <w:r w:rsidR="00A11810" w:rsidRPr="0026311D">
          <w:rPr>
            <w:rStyle w:val="Hiperpovezava"/>
            <w:noProof/>
          </w:rPr>
          <w:t>10.2.2</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Dokazila za podizvajalca</w:t>
        </w:r>
        <w:r w:rsidR="00A11810">
          <w:rPr>
            <w:noProof/>
            <w:webHidden/>
          </w:rPr>
          <w:tab/>
        </w:r>
        <w:r w:rsidR="00A11810">
          <w:rPr>
            <w:noProof/>
            <w:webHidden/>
          </w:rPr>
          <w:fldChar w:fldCharType="begin"/>
        </w:r>
        <w:r w:rsidR="00A11810">
          <w:rPr>
            <w:noProof/>
            <w:webHidden/>
          </w:rPr>
          <w:instrText xml:space="preserve"> PAGEREF _Toc219453738 \h </w:instrText>
        </w:r>
        <w:r w:rsidR="00A11810">
          <w:rPr>
            <w:noProof/>
            <w:webHidden/>
          </w:rPr>
        </w:r>
        <w:r w:rsidR="00A11810">
          <w:rPr>
            <w:noProof/>
            <w:webHidden/>
          </w:rPr>
          <w:fldChar w:fldCharType="separate"/>
        </w:r>
        <w:r w:rsidR="00A11810">
          <w:rPr>
            <w:noProof/>
            <w:webHidden/>
          </w:rPr>
          <w:t>15</w:t>
        </w:r>
        <w:r w:rsidR="00A11810">
          <w:rPr>
            <w:noProof/>
            <w:webHidden/>
          </w:rPr>
          <w:fldChar w:fldCharType="end"/>
        </w:r>
      </w:hyperlink>
    </w:p>
    <w:p w14:paraId="6FFEA062" w14:textId="7827D60F"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39" w:history="1">
        <w:r w:rsidR="00A11810" w:rsidRPr="0026311D">
          <w:rPr>
            <w:rStyle w:val="Hiperpovezava"/>
            <w:noProof/>
          </w:rPr>
          <w:t>10.2.3</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Dokazila za drugi subjekt</w:t>
        </w:r>
        <w:r w:rsidR="00A11810">
          <w:rPr>
            <w:noProof/>
            <w:webHidden/>
          </w:rPr>
          <w:tab/>
        </w:r>
        <w:r w:rsidR="00A11810">
          <w:rPr>
            <w:noProof/>
            <w:webHidden/>
          </w:rPr>
          <w:fldChar w:fldCharType="begin"/>
        </w:r>
        <w:r w:rsidR="00A11810">
          <w:rPr>
            <w:noProof/>
            <w:webHidden/>
          </w:rPr>
          <w:instrText xml:space="preserve"> PAGEREF _Toc219453739 \h </w:instrText>
        </w:r>
        <w:r w:rsidR="00A11810">
          <w:rPr>
            <w:noProof/>
            <w:webHidden/>
          </w:rPr>
        </w:r>
        <w:r w:rsidR="00A11810">
          <w:rPr>
            <w:noProof/>
            <w:webHidden/>
          </w:rPr>
          <w:fldChar w:fldCharType="separate"/>
        </w:r>
        <w:r w:rsidR="00A11810">
          <w:rPr>
            <w:noProof/>
            <w:webHidden/>
          </w:rPr>
          <w:t>16</w:t>
        </w:r>
        <w:r w:rsidR="00A11810">
          <w:rPr>
            <w:noProof/>
            <w:webHidden/>
          </w:rPr>
          <w:fldChar w:fldCharType="end"/>
        </w:r>
      </w:hyperlink>
    </w:p>
    <w:p w14:paraId="165BCA30" w14:textId="0375CD4D"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40" w:history="1">
        <w:r w:rsidR="00A11810" w:rsidRPr="0026311D">
          <w:rPr>
            <w:rStyle w:val="Hiperpovezava"/>
          </w:rPr>
          <w:t>10.3</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Druga določila za pripravo ponudbe</w:t>
        </w:r>
        <w:r w:rsidR="00A11810">
          <w:rPr>
            <w:webHidden/>
          </w:rPr>
          <w:tab/>
        </w:r>
        <w:r w:rsidR="00A11810">
          <w:rPr>
            <w:webHidden/>
          </w:rPr>
          <w:fldChar w:fldCharType="begin"/>
        </w:r>
        <w:r w:rsidR="00A11810">
          <w:rPr>
            <w:webHidden/>
          </w:rPr>
          <w:instrText xml:space="preserve"> PAGEREF _Toc219453740 \h </w:instrText>
        </w:r>
        <w:r w:rsidR="00A11810">
          <w:rPr>
            <w:webHidden/>
          </w:rPr>
        </w:r>
        <w:r w:rsidR="00A11810">
          <w:rPr>
            <w:webHidden/>
          </w:rPr>
          <w:fldChar w:fldCharType="separate"/>
        </w:r>
        <w:r w:rsidR="00A11810">
          <w:rPr>
            <w:webHidden/>
          </w:rPr>
          <w:t>16</w:t>
        </w:r>
        <w:r w:rsidR="00A11810">
          <w:rPr>
            <w:webHidden/>
          </w:rPr>
          <w:fldChar w:fldCharType="end"/>
        </w:r>
      </w:hyperlink>
    </w:p>
    <w:p w14:paraId="5A684D35" w14:textId="27D40A52"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41" w:history="1">
        <w:r w:rsidR="00A11810" w:rsidRPr="0026311D">
          <w:rPr>
            <w:rStyle w:val="Hiperpovezava"/>
            <w:noProof/>
          </w:rPr>
          <w:t>10.3.1</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 xml:space="preserve">  Jezik</w:t>
        </w:r>
        <w:r w:rsidR="00A11810">
          <w:rPr>
            <w:noProof/>
            <w:webHidden/>
          </w:rPr>
          <w:tab/>
        </w:r>
        <w:r w:rsidR="00A11810">
          <w:rPr>
            <w:noProof/>
            <w:webHidden/>
          </w:rPr>
          <w:fldChar w:fldCharType="begin"/>
        </w:r>
        <w:r w:rsidR="00A11810">
          <w:rPr>
            <w:noProof/>
            <w:webHidden/>
          </w:rPr>
          <w:instrText xml:space="preserve"> PAGEREF _Toc219453741 \h </w:instrText>
        </w:r>
        <w:r w:rsidR="00A11810">
          <w:rPr>
            <w:noProof/>
            <w:webHidden/>
          </w:rPr>
        </w:r>
        <w:r w:rsidR="00A11810">
          <w:rPr>
            <w:noProof/>
            <w:webHidden/>
          </w:rPr>
          <w:fldChar w:fldCharType="separate"/>
        </w:r>
        <w:r w:rsidR="00A11810">
          <w:rPr>
            <w:noProof/>
            <w:webHidden/>
          </w:rPr>
          <w:t>16</w:t>
        </w:r>
        <w:r w:rsidR="00A11810">
          <w:rPr>
            <w:noProof/>
            <w:webHidden/>
          </w:rPr>
          <w:fldChar w:fldCharType="end"/>
        </w:r>
      </w:hyperlink>
    </w:p>
    <w:p w14:paraId="6E66C5D0" w14:textId="52D8EF00"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42" w:history="1">
        <w:r w:rsidR="00A11810" w:rsidRPr="0026311D">
          <w:rPr>
            <w:rStyle w:val="Hiperpovezava"/>
            <w:noProof/>
          </w:rPr>
          <w:t>10.3.2</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 xml:space="preserve"> Veljavnost ponudbe</w:t>
        </w:r>
        <w:r w:rsidR="00A11810">
          <w:rPr>
            <w:noProof/>
            <w:webHidden/>
          </w:rPr>
          <w:tab/>
        </w:r>
        <w:r w:rsidR="00A11810">
          <w:rPr>
            <w:noProof/>
            <w:webHidden/>
          </w:rPr>
          <w:fldChar w:fldCharType="begin"/>
        </w:r>
        <w:r w:rsidR="00A11810">
          <w:rPr>
            <w:noProof/>
            <w:webHidden/>
          </w:rPr>
          <w:instrText xml:space="preserve"> PAGEREF _Toc219453742 \h </w:instrText>
        </w:r>
        <w:r w:rsidR="00A11810">
          <w:rPr>
            <w:noProof/>
            <w:webHidden/>
          </w:rPr>
        </w:r>
        <w:r w:rsidR="00A11810">
          <w:rPr>
            <w:noProof/>
            <w:webHidden/>
          </w:rPr>
          <w:fldChar w:fldCharType="separate"/>
        </w:r>
        <w:r w:rsidR="00A11810">
          <w:rPr>
            <w:noProof/>
            <w:webHidden/>
          </w:rPr>
          <w:t>16</w:t>
        </w:r>
        <w:r w:rsidR="00A11810">
          <w:rPr>
            <w:noProof/>
            <w:webHidden/>
          </w:rPr>
          <w:fldChar w:fldCharType="end"/>
        </w:r>
      </w:hyperlink>
    </w:p>
    <w:p w14:paraId="77BFBB6A" w14:textId="1B1D8850"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43" w:history="1">
        <w:r w:rsidR="00A11810" w:rsidRPr="0026311D">
          <w:rPr>
            <w:rStyle w:val="Hiperpovezava"/>
            <w:noProof/>
          </w:rPr>
          <w:t>10.3.3</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 xml:space="preserve"> Skupna ponudba</w:t>
        </w:r>
        <w:r w:rsidR="00A11810">
          <w:rPr>
            <w:noProof/>
            <w:webHidden/>
          </w:rPr>
          <w:tab/>
        </w:r>
        <w:r w:rsidR="00A11810">
          <w:rPr>
            <w:noProof/>
            <w:webHidden/>
          </w:rPr>
          <w:fldChar w:fldCharType="begin"/>
        </w:r>
        <w:r w:rsidR="00A11810">
          <w:rPr>
            <w:noProof/>
            <w:webHidden/>
          </w:rPr>
          <w:instrText xml:space="preserve"> PAGEREF _Toc219453743 \h </w:instrText>
        </w:r>
        <w:r w:rsidR="00A11810">
          <w:rPr>
            <w:noProof/>
            <w:webHidden/>
          </w:rPr>
        </w:r>
        <w:r w:rsidR="00A11810">
          <w:rPr>
            <w:noProof/>
            <w:webHidden/>
          </w:rPr>
          <w:fldChar w:fldCharType="separate"/>
        </w:r>
        <w:r w:rsidR="00A11810">
          <w:rPr>
            <w:noProof/>
            <w:webHidden/>
          </w:rPr>
          <w:t>17</w:t>
        </w:r>
        <w:r w:rsidR="00A11810">
          <w:rPr>
            <w:noProof/>
            <w:webHidden/>
          </w:rPr>
          <w:fldChar w:fldCharType="end"/>
        </w:r>
      </w:hyperlink>
    </w:p>
    <w:p w14:paraId="1185BF48" w14:textId="53B7504E"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44" w:history="1">
        <w:r w:rsidR="00A11810" w:rsidRPr="0026311D">
          <w:rPr>
            <w:rStyle w:val="Hiperpovezava"/>
            <w:noProof/>
          </w:rPr>
          <w:t>10.3.4</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 xml:space="preserve"> Ponudba s podizvajalci</w:t>
        </w:r>
        <w:r w:rsidR="00A11810">
          <w:rPr>
            <w:noProof/>
            <w:webHidden/>
          </w:rPr>
          <w:tab/>
        </w:r>
        <w:r w:rsidR="00A11810">
          <w:rPr>
            <w:noProof/>
            <w:webHidden/>
          </w:rPr>
          <w:fldChar w:fldCharType="begin"/>
        </w:r>
        <w:r w:rsidR="00A11810">
          <w:rPr>
            <w:noProof/>
            <w:webHidden/>
          </w:rPr>
          <w:instrText xml:space="preserve"> PAGEREF _Toc219453744 \h </w:instrText>
        </w:r>
        <w:r w:rsidR="00A11810">
          <w:rPr>
            <w:noProof/>
            <w:webHidden/>
          </w:rPr>
        </w:r>
        <w:r w:rsidR="00A11810">
          <w:rPr>
            <w:noProof/>
            <w:webHidden/>
          </w:rPr>
          <w:fldChar w:fldCharType="separate"/>
        </w:r>
        <w:r w:rsidR="00A11810">
          <w:rPr>
            <w:noProof/>
            <w:webHidden/>
          </w:rPr>
          <w:t>17</w:t>
        </w:r>
        <w:r w:rsidR="00A11810">
          <w:rPr>
            <w:noProof/>
            <w:webHidden/>
          </w:rPr>
          <w:fldChar w:fldCharType="end"/>
        </w:r>
      </w:hyperlink>
    </w:p>
    <w:p w14:paraId="5307E4AD" w14:textId="2304C78E"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45" w:history="1">
        <w:r w:rsidR="00A11810" w:rsidRPr="0026311D">
          <w:rPr>
            <w:rStyle w:val="Hiperpovezava"/>
            <w:noProof/>
          </w:rPr>
          <w:t>10.3.5</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Uporaba zmogljivosti drugih subjektov</w:t>
        </w:r>
        <w:r w:rsidR="00A11810">
          <w:rPr>
            <w:noProof/>
            <w:webHidden/>
          </w:rPr>
          <w:tab/>
        </w:r>
        <w:r w:rsidR="00A11810">
          <w:rPr>
            <w:noProof/>
            <w:webHidden/>
          </w:rPr>
          <w:fldChar w:fldCharType="begin"/>
        </w:r>
        <w:r w:rsidR="00A11810">
          <w:rPr>
            <w:noProof/>
            <w:webHidden/>
          </w:rPr>
          <w:instrText xml:space="preserve"> PAGEREF _Toc219453745 \h </w:instrText>
        </w:r>
        <w:r w:rsidR="00A11810">
          <w:rPr>
            <w:noProof/>
            <w:webHidden/>
          </w:rPr>
        </w:r>
        <w:r w:rsidR="00A11810">
          <w:rPr>
            <w:noProof/>
            <w:webHidden/>
          </w:rPr>
          <w:fldChar w:fldCharType="separate"/>
        </w:r>
        <w:r w:rsidR="00A11810">
          <w:rPr>
            <w:noProof/>
            <w:webHidden/>
          </w:rPr>
          <w:t>18</w:t>
        </w:r>
        <w:r w:rsidR="00A11810">
          <w:rPr>
            <w:noProof/>
            <w:webHidden/>
          </w:rPr>
          <w:fldChar w:fldCharType="end"/>
        </w:r>
      </w:hyperlink>
    </w:p>
    <w:p w14:paraId="70DCB18A" w14:textId="4A00081E"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46" w:history="1">
        <w:r w:rsidR="00A11810" w:rsidRPr="0026311D">
          <w:rPr>
            <w:rStyle w:val="Hiperpovezava"/>
            <w:noProof/>
          </w:rPr>
          <w:t>10.3.6</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noProof/>
          </w:rPr>
          <w:t>Tuji gospodarski subjekti</w:t>
        </w:r>
        <w:r w:rsidR="00A11810">
          <w:rPr>
            <w:noProof/>
            <w:webHidden/>
          </w:rPr>
          <w:tab/>
        </w:r>
        <w:r w:rsidR="00A11810">
          <w:rPr>
            <w:noProof/>
            <w:webHidden/>
          </w:rPr>
          <w:fldChar w:fldCharType="begin"/>
        </w:r>
        <w:r w:rsidR="00A11810">
          <w:rPr>
            <w:noProof/>
            <w:webHidden/>
          </w:rPr>
          <w:instrText xml:space="preserve"> PAGEREF _Toc219453746 \h </w:instrText>
        </w:r>
        <w:r w:rsidR="00A11810">
          <w:rPr>
            <w:noProof/>
            <w:webHidden/>
          </w:rPr>
        </w:r>
        <w:r w:rsidR="00A11810">
          <w:rPr>
            <w:noProof/>
            <w:webHidden/>
          </w:rPr>
          <w:fldChar w:fldCharType="separate"/>
        </w:r>
        <w:r w:rsidR="00A11810">
          <w:rPr>
            <w:noProof/>
            <w:webHidden/>
          </w:rPr>
          <w:t>18</w:t>
        </w:r>
        <w:r w:rsidR="00A11810">
          <w:rPr>
            <w:noProof/>
            <w:webHidden/>
          </w:rPr>
          <w:fldChar w:fldCharType="end"/>
        </w:r>
      </w:hyperlink>
    </w:p>
    <w:p w14:paraId="5D93DC2A" w14:textId="7E9000F1" w:rsidR="00A11810" w:rsidRDefault="00495707">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9453747" w:history="1">
        <w:r w:rsidR="00A11810" w:rsidRPr="0026311D">
          <w:rPr>
            <w:rStyle w:val="Hiperpovezava"/>
            <w:rFonts w:eastAsia="Calibri" w:cs="Arial"/>
            <w:noProof/>
          </w:rPr>
          <w:t>10.3.7</w:t>
        </w:r>
        <w:r w:rsidR="00A11810">
          <w:rPr>
            <w:rFonts w:asciiTheme="minorHAnsi" w:eastAsiaTheme="minorEastAsia" w:hAnsiTheme="minorHAnsi" w:cstheme="minorBidi"/>
            <w:noProof/>
            <w:kern w:val="2"/>
            <w:sz w:val="24"/>
            <w:szCs w:val="24"/>
            <w14:ligatures w14:val="standardContextual"/>
          </w:rPr>
          <w:tab/>
        </w:r>
        <w:r w:rsidR="00A11810" w:rsidRPr="0026311D">
          <w:rPr>
            <w:rStyle w:val="Hiperpovezava"/>
            <w:rFonts w:eastAsia="Calibri" w:cs="Arial"/>
            <w:noProof/>
          </w:rPr>
          <w:t xml:space="preserve"> Variantne ponudbe</w:t>
        </w:r>
        <w:r w:rsidR="00A11810">
          <w:rPr>
            <w:noProof/>
            <w:webHidden/>
          </w:rPr>
          <w:tab/>
        </w:r>
        <w:r w:rsidR="00A11810">
          <w:rPr>
            <w:noProof/>
            <w:webHidden/>
          </w:rPr>
          <w:fldChar w:fldCharType="begin"/>
        </w:r>
        <w:r w:rsidR="00A11810">
          <w:rPr>
            <w:noProof/>
            <w:webHidden/>
          </w:rPr>
          <w:instrText xml:space="preserve"> PAGEREF _Toc219453747 \h </w:instrText>
        </w:r>
        <w:r w:rsidR="00A11810">
          <w:rPr>
            <w:noProof/>
            <w:webHidden/>
          </w:rPr>
        </w:r>
        <w:r w:rsidR="00A11810">
          <w:rPr>
            <w:noProof/>
            <w:webHidden/>
          </w:rPr>
          <w:fldChar w:fldCharType="separate"/>
        </w:r>
        <w:r w:rsidR="00A11810">
          <w:rPr>
            <w:noProof/>
            <w:webHidden/>
          </w:rPr>
          <w:t>19</w:t>
        </w:r>
        <w:r w:rsidR="00A11810">
          <w:rPr>
            <w:noProof/>
            <w:webHidden/>
          </w:rPr>
          <w:fldChar w:fldCharType="end"/>
        </w:r>
      </w:hyperlink>
    </w:p>
    <w:p w14:paraId="0C7219CB" w14:textId="243DF5A0"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48" w:history="1">
        <w:r w:rsidR="00A11810" w:rsidRPr="0026311D">
          <w:rPr>
            <w:rStyle w:val="Hiperpovezava"/>
          </w:rPr>
          <w:t>11 FINANČNO ZAVAROVANJE</w:t>
        </w:r>
        <w:r w:rsidR="00A11810">
          <w:rPr>
            <w:webHidden/>
          </w:rPr>
          <w:tab/>
        </w:r>
        <w:r w:rsidR="00A11810">
          <w:rPr>
            <w:webHidden/>
          </w:rPr>
          <w:fldChar w:fldCharType="begin"/>
        </w:r>
        <w:r w:rsidR="00A11810">
          <w:rPr>
            <w:webHidden/>
          </w:rPr>
          <w:instrText xml:space="preserve"> PAGEREF _Toc219453748 \h </w:instrText>
        </w:r>
        <w:r w:rsidR="00A11810">
          <w:rPr>
            <w:webHidden/>
          </w:rPr>
        </w:r>
        <w:r w:rsidR="00A11810">
          <w:rPr>
            <w:webHidden/>
          </w:rPr>
          <w:fldChar w:fldCharType="separate"/>
        </w:r>
        <w:r w:rsidR="00A11810">
          <w:rPr>
            <w:webHidden/>
          </w:rPr>
          <w:t>19</w:t>
        </w:r>
        <w:r w:rsidR="00A11810">
          <w:rPr>
            <w:webHidden/>
          </w:rPr>
          <w:fldChar w:fldCharType="end"/>
        </w:r>
      </w:hyperlink>
    </w:p>
    <w:p w14:paraId="10542EC1" w14:textId="58B8AE52"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49" w:history="1">
        <w:r w:rsidR="00A11810" w:rsidRPr="0026311D">
          <w:rPr>
            <w:rStyle w:val="Hiperpovezava"/>
          </w:rPr>
          <w:t>11. 1 Resnost ponudbe</w:t>
        </w:r>
        <w:r w:rsidR="00A11810">
          <w:rPr>
            <w:webHidden/>
          </w:rPr>
          <w:tab/>
        </w:r>
        <w:r w:rsidR="00A11810">
          <w:rPr>
            <w:webHidden/>
          </w:rPr>
          <w:fldChar w:fldCharType="begin"/>
        </w:r>
        <w:r w:rsidR="00A11810">
          <w:rPr>
            <w:webHidden/>
          </w:rPr>
          <w:instrText xml:space="preserve"> PAGEREF _Toc219453749 \h </w:instrText>
        </w:r>
        <w:r w:rsidR="00A11810">
          <w:rPr>
            <w:webHidden/>
          </w:rPr>
        </w:r>
        <w:r w:rsidR="00A11810">
          <w:rPr>
            <w:webHidden/>
          </w:rPr>
          <w:fldChar w:fldCharType="separate"/>
        </w:r>
        <w:r w:rsidR="00A11810">
          <w:rPr>
            <w:webHidden/>
          </w:rPr>
          <w:t>19</w:t>
        </w:r>
        <w:r w:rsidR="00A11810">
          <w:rPr>
            <w:webHidden/>
          </w:rPr>
          <w:fldChar w:fldCharType="end"/>
        </w:r>
      </w:hyperlink>
    </w:p>
    <w:p w14:paraId="089269D3" w14:textId="4D77C5C5"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50" w:history="1">
        <w:r w:rsidR="00A11810" w:rsidRPr="0026311D">
          <w:rPr>
            <w:rStyle w:val="Hiperpovezava"/>
          </w:rPr>
          <w:t>11. 2 Dobra izvedba pogodbenih obveznosti</w:t>
        </w:r>
        <w:r w:rsidR="00A11810">
          <w:rPr>
            <w:webHidden/>
          </w:rPr>
          <w:tab/>
        </w:r>
        <w:r w:rsidR="00A11810">
          <w:rPr>
            <w:webHidden/>
          </w:rPr>
          <w:fldChar w:fldCharType="begin"/>
        </w:r>
        <w:r w:rsidR="00A11810">
          <w:rPr>
            <w:webHidden/>
          </w:rPr>
          <w:instrText xml:space="preserve"> PAGEREF _Toc219453750 \h </w:instrText>
        </w:r>
        <w:r w:rsidR="00A11810">
          <w:rPr>
            <w:webHidden/>
          </w:rPr>
        </w:r>
        <w:r w:rsidR="00A11810">
          <w:rPr>
            <w:webHidden/>
          </w:rPr>
          <w:fldChar w:fldCharType="separate"/>
        </w:r>
        <w:r w:rsidR="00A11810">
          <w:rPr>
            <w:webHidden/>
          </w:rPr>
          <w:t>19</w:t>
        </w:r>
        <w:r w:rsidR="00A11810">
          <w:rPr>
            <w:webHidden/>
          </w:rPr>
          <w:fldChar w:fldCharType="end"/>
        </w:r>
      </w:hyperlink>
    </w:p>
    <w:p w14:paraId="73F2709B" w14:textId="3DD66037"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51" w:history="1">
        <w:r w:rsidR="00A11810" w:rsidRPr="0026311D">
          <w:rPr>
            <w:rStyle w:val="Hiperpovezava"/>
          </w:rPr>
          <w:t>11. 3 Odprava napak v garancijskem roku</w:t>
        </w:r>
        <w:r w:rsidR="00A11810">
          <w:rPr>
            <w:webHidden/>
          </w:rPr>
          <w:tab/>
        </w:r>
        <w:r w:rsidR="00A11810">
          <w:rPr>
            <w:webHidden/>
          </w:rPr>
          <w:fldChar w:fldCharType="begin"/>
        </w:r>
        <w:r w:rsidR="00A11810">
          <w:rPr>
            <w:webHidden/>
          </w:rPr>
          <w:instrText xml:space="preserve"> PAGEREF _Toc219453751 \h </w:instrText>
        </w:r>
        <w:r w:rsidR="00A11810">
          <w:rPr>
            <w:webHidden/>
          </w:rPr>
        </w:r>
        <w:r w:rsidR="00A11810">
          <w:rPr>
            <w:webHidden/>
          </w:rPr>
          <w:fldChar w:fldCharType="separate"/>
        </w:r>
        <w:r w:rsidR="00A11810">
          <w:rPr>
            <w:webHidden/>
          </w:rPr>
          <w:t>20</w:t>
        </w:r>
        <w:r w:rsidR="00A11810">
          <w:rPr>
            <w:webHidden/>
          </w:rPr>
          <w:fldChar w:fldCharType="end"/>
        </w:r>
      </w:hyperlink>
    </w:p>
    <w:p w14:paraId="36D6E9EA" w14:textId="408C2596" w:rsidR="00A11810" w:rsidRDefault="00495707">
      <w:pPr>
        <w:pStyle w:val="Kazalovsebine1"/>
        <w:rPr>
          <w:rFonts w:asciiTheme="minorHAnsi" w:eastAsiaTheme="minorEastAsia" w:hAnsiTheme="minorHAnsi" w:cstheme="minorBidi"/>
          <w:bCs w:val="0"/>
          <w:caps w:val="0"/>
          <w:kern w:val="2"/>
          <w:sz w:val="24"/>
          <w:szCs w:val="24"/>
          <w14:ligatures w14:val="standardContextual"/>
        </w:rPr>
      </w:pPr>
      <w:hyperlink w:anchor="_Toc219453752" w:history="1">
        <w:r w:rsidR="00A11810" w:rsidRPr="0026311D">
          <w:rPr>
            <w:rStyle w:val="Hiperpovezava"/>
          </w:rPr>
          <w:t>12</w:t>
        </w:r>
        <w:r w:rsidR="00A11810">
          <w:rPr>
            <w:rFonts w:asciiTheme="minorHAnsi" w:eastAsiaTheme="minorEastAsia" w:hAnsiTheme="minorHAnsi" w:cstheme="minorBidi"/>
            <w:bCs w:val="0"/>
            <w:caps w:val="0"/>
            <w:kern w:val="2"/>
            <w:sz w:val="24"/>
            <w:szCs w:val="24"/>
            <w14:ligatures w14:val="standardContextual"/>
          </w:rPr>
          <w:tab/>
        </w:r>
        <w:r w:rsidR="00A11810" w:rsidRPr="0026311D">
          <w:rPr>
            <w:rStyle w:val="Hiperpovezava"/>
          </w:rPr>
          <w:t>OSTALA DOLOČILA V ZVEZI S POSTOPKOM JAVNEGA NAROČILA</w:t>
        </w:r>
        <w:r w:rsidR="00A11810">
          <w:rPr>
            <w:webHidden/>
          </w:rPr>
          <w:tab/>
        </w:r>
        <w:r w:rsidR="00A11810">
          <w:rPr>
            <w:webHidden/>
          </w:rPr>
          <w:fldChar w:fldCharType="begin"/>
        </w:r>
        <w:r w:rsidR="00A11810">
          <w:rPr>
            <w:webHidden/>
          </w:rPr>
          <w:instrText xml:space="preserve"> PAGEREF _Toc219453752 \h </w:instrText>
        </w:r>
        <w:r w:rsidR="00A11810">
          <w:rPr>
            <w:webHidden/>
          </w:rPr>
        </w:r>
        <w:r w:rsidR="00A11810">
          <w:rPr>
            <w:webHidden/>
          </w:rPr>
          <w:fldChar w:fldCharType="separate"/>
        </w:r>
        <w:r w:rsidR="00A11810">
          <w:rPr>
            <w:webHidden/>
          </w:rPr>
          <w:t>20</w:t>
        </w:r>
        <w:r w:rsidR="00A11810">
          <w:rPr>
            <w:webHidden/>
          </w:rPr>
          <w:fldChar w:fldCharType="end"/>
        </w:r>
      </w:hyperlink>
    </w:p>
    <w:p w14:paraId="6DD8765E" w14:textId="51C69C5E"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53" w:history="1">
        <w:r w:rsidR="00A11810" w:rsidRPr="0026311D">
          <w:rPr>
            <w:rStyle w:val="Hiperpovezava"/>
          </w:rPr>
          <w:t>12.1</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Obvestilo o odločitvi o oddaji naročila</w:t>
        </w:r>
        <w:r w:rsidR="00A11810">
          <w:rPr>
            <w:webHidden/>
          </w:rPr>
          <w:tab/>
        </w:r>
        <w:r w:rsidR="00A11810">
          <w:rPr>
            <w:webHidden/>
          </w:rPr>
          <w:fldChar w:fldCharType="begin"/>
        </w:r>
        <w:r w:rsidR="00A11810">
          <w:rPr>
            <w:webHidden/>
          </w:rPr>
          <w:instrText xml:space="preserve"> PAGEREF _Toc219453753 \h </w:instrText>
        </w:r>
        <w:r w:rsidR="00A11810">
          <w:rPr>
            <w:webHidden/>
          </w:rPr>
        </w:r>
        <w:r w:rsidR="00A11810">
          <w:rPr>
            <w:webHidden/>
          </w:rPr>
          <w:fldChar w:fldCharType="separate"/>
        </w:r>
        <w:r w:rsidR="00A11810">
          <w:rPr>
            <w:webHidden/>
          </w:rPr>
          <w:t>20</w:t>
        </w:r>
        <w:r w:rsidR="00A11810">
          <w:rPr>
            <w:webHidden/>
          </w:rPr>
          <w:fldChar w:fldCharType="end"/>
        </w:r>
      </w:hyperlink>
    </w:p>
    <w:p w14:paraId="2441F57A" w14:textId="1948EB67"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54" w:history="1">
        <w:r w:rsidR="00A11810" w:rsidRPr="0026311D">
          <w:rPr>
            <w:rStyle w:val="Hiperpovezava"/>
          </w:rPr>
          <w:t>12.2</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Sklenitev okvirnega sporazuma</w:t>
        </w:r>
        <w:r w:rsidR="00A11810">
          <w:rPr>
            <w:webHidden/>
          </w:rPr>
          <w:tab/>
        </w:r>
        <w:r w:rsidR="00A11810">
          <w:rPr>
            <w:webHidden/>
          </w:rPr>
          <w:fldChar w:fldCharType="begin"/>
        </w:r>
        <w:r w:rsidR="00A11810">
          <w:rPr>
            <w:webHidden/>
          </w:rPr>
          <w:instrText xml:space="preserve"> PAGEREF _Toc219453754 \h </w:instrText>
        </w:r>
        <w:r w:rsidR="00A11810">
          <w:rPr>
            <w:webHidden/>
          </w:rPr>
        </w:r>
        <w:r w:rsidR="00A11810">
          <w:rPr>
            <w:webHidden/>
          </w:rPr>
          <w:fldChar w:fldCharType="separate"/>
        </w:r>
        <w:r w:rsidR="00A11810">
          <w:rPr>
            <w:webHidden/>
          </w:rPr>
          <w:t>20</w:t>
        </w:r>
        <w:r w:rsidR="00A11810">
          <w:rPr>
            <w:webHidden/>
          </w:rPr>
          <w:fldChar w:fldCharType="end"/>
        </w:r>
      </w:hyperlink>
    </w:p>
    <w:p w14:paraId="11731095" w14:textId="09254104"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55" w:history="1">
        <w:r w:rsidR="00A11810" w:rsidRPr="0026311D">
          <w:rPr>
            <w:rStyle w:val="Hiperpovezava"/>
          </w:rPr>
          <w:t>12.3 Ustavitev postopka oddaje javnega naročila, zavrnitev vseh ponudb, odstop od izvedbe javnega naročila</w:t>
        </w:r>
        <w:r w:rsidR="00A11810">
          <w:rPr>
            <w:webHidden/>
          </w:rPr>
          <w:tab/>
        </w:r>
        <w:r w:rsidR="00A11810">
          <w:rPr>
            <w:webHidden/>
          </w:rPr>
          <w:fldChar w:fldCharType="begin"/>
        </w:r>
        <w:r w:rsidR="00A11810">
          <w:rPr>
            <w:webHidden/>
          </w:rPr>
          <w:instrText xml:space="preserve"> PAGEREF _Toc219453755 \h </w:instrText>
        </w:r>
        <w:r w:rsidR="00A11810">
          <w:rPr>
            <w:webHidden/>
          </w:rPr>
        </w:r>
        <w:r w:rsidR="00A11810">
          <w:rPr>
            <w:webHidden/>
          </w:rPr>
          <w:fldChar w:fldCharType="separate"/>
        </w:r>
        <w:r w:rsidR="00A11810">
          <w:rPr>
            <w:webHidden/>
          </w:rPr>
          <w:t>21</w:t>
        </w:r>
        <w:r w:rsidR="00A11810">
          <w:rPr>
            <w:webHidden/>
          </w:rPr>
          <w:fldChar w:fldCharType="end"/>
        </w:r>
      </w:hyperlink>
    </w:p>
    <w:p w14:paraId="064FCDA5" w14:textId="57CD8156"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56" w:history="1">
        <w:r w:rsidR="00A11810" w:rsidRPr="0026311D">
          <w:rPr>
            <w:rStyle w:val="Hiperpovezava"/>
          </w:rPr>
          <w:t>12.4</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Predčasno prenehanje okvirnega sporazuma</w:t>
        </w:r>
        <w:r w:rsidR="00A11810">
          <w:rPr>
            <w:webHidden/>
          </w:rPr>
          <w:tab/>
        </w:r>
        <w:r w:rsidR="00A11810">
          <w:rPr>
            <w:webHidden/>
          </w:rPr>
          <w:fldChar w:fldCharType="begin"/>
        </w:r>
        <w:r w:rsidR="00A11810">
          <w:rPr>
            <w:webHidden/>
          </w:rPr>
          <w:instrText xml:space="preserve"> PAGEREF _Toc219453756 \h </w:instrText>
        </w:r>
        <w:r w:rsidR="00A11810">
          <w:rPr>
            <w:webHidden/>
          </w:rPr>
        </w:r>
        <w:r w:rsidR="00A11810">
          <w:rPr>
            <w:webHidden/>
          </w:rPr>
          <w:fldChar w:fldCharType="separate"/>
        </w:r>
        <w:r w:rsidR="00A11810">
          <w:rPr>
            <w:webHidden/>
          </w:rPr>
          <w:t>22</w:t>
        </w:r>
        <w:r w:rsidR="00A11810">
          <w:rPr>
            <w:webHidden/>
          </w:rPr>
          <w:fldChar w:fldCharType="end"/>
        </w:r>
      </w:hyperlink>
    </w:p>
    <w:p w14:paraId="3E90D82E" w14:textId="25BCC84C"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57" w:history="1">
        <w:r w:rsidR="00A11810" w:rsidRPr="0026311D">
          <w:rPr>
            <w:rStyle w:val="Hiperpovezava"/>
          </w:rPr>
          <w:t>12.5</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Spoštovanje hišnega reda in varovanje podatkov naročnika</w:t>
        </w:r>
        <w:r w:rsidR="00A11810">
          <w:rPr>
            <w:webHidden/>
          </w:rPr>
          <w:tab/>
        </w:r>
        <w:r w:rsidR="00A11810">
          <w:rPr>
            <w:webHidden/>
          </w:rPr>
          <w:fldChar w:fldCharType="begin"/>
        </w:r>
        <w:r w:rsidR="00A11810">
          <w:rPr>
            <w:webHidden/>
          </w:rPr>
          <w:instrText xml:space="preserve"> PAGEREF _Toc219453757 \h </w:instrText>
        </w:r>
        <w:r w:rsidR="00A11810">
          <w:rPr>
            <w:webHidden/>
          </w:rPr>
        </w:r>
        <w:r w:rsidR="00A11810">
          <w:rPr>
            <w:webHidden/>
          </w:rPr>
          <w:fldChar w:fldCharType="separate"/>
        </w:r>
        <w:r w:rsidR="00A11810">
          <w:rPr>
            <w:webHidden/>
          </w:rPr>
          <w:t>22</w:t>
        </w:r>
        <w:r w:rsidR="00A11810">
          <w:rPr>
            <w:webHidden/>
          </w:rPr>
          <w:fldChar w:fldCharType="end"/>
        </w:r>
      </w:hyperlink>
    </w:p>
    <w:p w14:paraId="55C2411D" w14:textId="497DE227"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58" w:history="1">
        <w:r w:rsidR="00A11810" w:rsidRPr="0026311D">
          <w:rPr>
            <w:rStyle w:val="Hiperpovezava"/>
          </w:rPr>
          <w:t>12.6</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Varnostno preverjanje delavcev</w:t>
        </w:r>
        <w:r w:rsidR="00A11810">
          <w:rPr>
            <w:webHidden/>
          </w:rPr>
          <w:tab/>
        </w:r>
        <w:r w:rsidR="00A11810">
          <w:rPr>
            <w:webHidden/>
          </w:rPr>
          <w:fldChar w:fldCharType="begin"/>
        </w:r>
        <w:r w:rsidR="00A11810">
          <w:rPr>
            <w:webHidden/>
          </w:rPr>
          <w:instrText xml:space="preserve"> PAGEREF _Toc219453758 \h </w:instrText>
        </w:r>
        <w:r w:rsidR="00A11810">
          <w:rPr>
            <w:webHidden/>
          </w:rPr>
        </w:r>
        <w:r w:rsidR="00A11810">
          <w:rPr>
            <w:webHidden/>
          </w:rPr>
          <w:fldChar w:fldCharType="separate"/>
        </w:r>
        <w:r w:rsidR="00A11810">
          <w:rPr>
            <w:webHidden/>
          </w:rPr>
          <w:t>22</w:t>
        </w:r>
        <w:r w:rsidR="00A11810">
          <w:rPr>
            <w:webHidden/>
          </w:rPr>
          <w:fldChar w:fldCharType="end"/>
        </w:r>
      </w:hyperlink>
    </w:p>
    <w:p w14:paraId="1848DEAA" w14:textId="256E7A77" w:rsidR="00A11810" w:rsidRDefault="00495707">
      <w:pPr>
        <w:pStyle w:val="Kazalovsebine2"/>
        <w:rPr>
          <w:rFonts w:asciiTheme="minorHAnsi" w:eastAsiaTheme="minorEastAsia" w:hAnsiTheme="minorHAnsi" w:cstheme="minorBidi"/>
          <w:color w:val="auto"/>
          <w:kern w:val="2"/>
          <w:sz w:val="24"/>
          <w:szCs w:val="24"/>
          <w14:ligatures w14:val="standardContextual"/>
        </w:rPr>
      </w:pPr>
      <w:hyperlink w:anchor="_Toc219453759" w:history="1">
        <w:r w:rsidR="00A11810" w:rsidRPr="0026311D">
          <w:rPr>
            <w:rStyle w:val="Hiperpovezava"/>
          </w:rPr>
          <w:t>12.7</w:t>
        </w:r>
        <w:r w:rsidR="00A11810">
          <w:rPr>
            <w:rFonts w:asciiTheme="minorHAnsi" w:eastAsiaTheme="minorEastAsia" w:hAnsiTheme="minorHAnsi" w:cstheme="minorBidi"/>
            <w:color w:val="auto"/>
            <w:kern w:val="2"/>
            <w:sz w:val="24"/>
            <w:szCs w:val="24"/>
            <w14:ligatures w14:val="standardContextual"/>
          </w:rPr>
          <w:tab/>
        </w:r>
        <w:r w:rsidR="00A11810" w:rsidRPr="0026311D">
          <w:rPr>
            <w:rStyle w:val="Hiperpovezava"/>
          </w:rPr>
          <w:t>Pravno varstvo</w:t>
        </w:r>
        <w:r w:rsidR="00A11810">
          <w:rPr>
            <w:webHidden/>
          </w:rPr>
          <w:tab/>
        </w:r>
        <w:r w:rsidR="00A11810">
          <w:rPr>
            <w:webHidden/>
          </w:rPr>
          <w:fldChar w:fldCharType="begin"/>
        </w:r>
        <w:r w:rsidR="00A11810">
          <w:rPr>
            <w:webHidden/>
          </w:rPr>
          <w:instrText xml:space="preserve"> PAGEREF _Toc219453759 \h </w:instrText>
        </w:r>
        <w:r w:rsidR="00A11810">
          <w:rPr>
            <w:webHidden/>
          </w:rPr>
        </w:r>
        <w:r w:rsidR="00A11810">
          <w:rPr>
            <w:webHidden/>
          </w:rPr>
          <w:fldChar w:fldCharType="separate"/>
        </w:r>
        <w:r w:rsidR="00A11810">
          <w:rPr>
            <w:webHidden/>
          </w:rPr>
          <w:t>23</w:t>
        </w:r>
        <w:r w:rsidR="00A11810">
          <w:rPr>
            <w:webHidden/>
          </w:rPr>
          <w:fldChar w:fldCharType="end"/>
        </w:r>
      </w:hyperlink>
    </w:p>
    <w:p w14:paraId="6143A792" w14:textId="3E92CD2A" w:rsidR="00AB7CE1" w:rsidRPr="00837A79" w:rsidRDefault="00CC1C97" w:rsidP="00A13C75">
      <w:pPr>
        <w:tabs>
          <w:tab w:val="left" w:pos="426"/>
          <w:tab w:val="right" w:leader="dot" w:pos="9000"/>
        </w:tabs>
        <w:spacing w:line="276" w:lineRule="auto"/>
        <w:rPr>
          <w:rFonts w:ascii="Arial" w:hAnsi="Arial" w:cs="Arial"/>
          <w:sz w:val="20"/>
          <w:szCs w:val="20"/>
        </w:rPr>
      </w:pPr>
      <w:r w:rsidRPr="00421E4D">
        <w:rPr>
          <w:rFonts w:ascii="Arial" w:hAnsi="Arial" w:cs="Arial"/>
          <w:sz w:val="20"/>
          <w:szCs w:val="20"/>
        </w:rPr>
        <w:fldChar w:fldCharType="end"/>
      </w:r>
    </w:p>
    <w:p w14:paraId="7B806CEB" w14:textId="77777777" w:rsidR="003A774D" w:rsidRPr="00CC1C97" w:rsidRDefault="006112AE" w:rsidP="00CC1C97">
      <w:pPr>
        <w:pStyle w:val="Naslov1"/>
      </w:pPr>
      <w:r w:rsidRPr="003A5C56">
        <w:rPr>
          <w:sz w:val="20"/>
          <w:szCs w:val="20"/>
        </w:rPr>
        <w:br w:type="page"/>
      </w:r>
      <w:bookmarkStart w:id="1" w:name="_Toc87964216"/>
      <w:bookmarkStart w:id="2" w:name="_Toc219453713"/>
      <w:r w:rsidR="006936D6" w:rsidRPr="00CC1C97">
        <w:lastRenderedPageBreak/>
        <w:t>1</w:t>
      </w:r>
      <w:r w:rsidR="006936D6" w:rsidRPr="00CC1C97">
        <w:tab/>
      </w:r>
      <w:r w:rsidR="003A774D" w:rsidRPr="00CC1C97">
        <w:t>NAROČNIK</w:t>
      </w:r>
      <w:bookmarkEnd w:id="1"/>
      <w:bookmarkEnd w:id="2"/>
    </w:p>
    <w:p w14:paraId="683AFF74" w14:textId="77777777" w:rsidR="00CE2EFB" w:rsidRDefault="00CE2EFB" w:rsidP="003E3E73">
      <w:pPr>
        <w:spacing w:line="260" w:lineRule="exact"/>
        <w:jc w:val="both"/>
        <w:rPr>
          <w:rFonts w:ascii="Arial" w:hAnsi="Arial" w:cs="Arial"/>
          <w:color w:val="000000" w:themeColor="text1"/>
          <w:sz w:val="20"/>
          <w:szCs w:val="20"/>
        </w:rPr>
      </w:pPr>
    </w:p>
    <w:p w14:paraId="7E958941" w14:textId="453047B0"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 xml:space="preserve">22 – </w:t>
      </w:r>
      <w:proofErr w:type="spellStart"/>
      <w:r w:rsidR="003126EB">
        <w:rPr>
          <w:rFonts w:ascii="Arial" w:hAnsi="Arial" w:cs="Arial"/>
          <w:color w:val="000000" w:themeColor="text1"/>
          <w:sz w:val="20"/>
          <w:szCs w:val="20"/>
        </w:rPr>
        <w:t>odl</w:t>
      </w:r>
      <w:proofErr w:type="spellEnd"/>
      <w:r w:rsidR="003126EB">
        <w:rPr>
          <w:rFonts w:ascii="Arial" w:hAnsi="Arial" w:cs="Arial"/>
          <w:color w:val="000000" w:themeColor="text1"/>
          <w:sz w:val="20"/>
          <w:szCs w:val="20"/>
        </w:rPr>
        <w:t>. US 100/22 – ZNUZSZS,</w:t>
      </w:r>
      <w:r w:rsidR="00E47B8D">
        <w:rPr>
          <w:rFonts w:ascii="Arial" w:hAnsi="Arial" w:cs="Arial"/>
          <w:color w:val="000000" w:themeColor="text1"/>
          <w:sz w:val="20"/>
          <w:szCs w:val="20"/>
        </w:rPr>
        <w:t xml:space="preserve"> 28/23</w:t>
      </w:r>
      <w:r w:rsidR="00FA07FD">
        <w:rPr>
          <w:rFonts w:ascii="Arial" w:hAnsi="Arial" w:cs="Arial"/>
          <w:color w:val="000000" w:themeColor="text1"/>
          <w:sz w:val="20"/>
          <w:szCs w:val="20"/>
        </w:rPr>
        <w:t xml:space="preserve">, </w:t>
      </w:r>
      <w:r w:rsidR="003126EB">
        <w:rPr>
          <w:rFonts w:ascii="Arial" w:hAnsi="Arial" w:cs="Arial"/>
          <w:color w:val="000000" w:themeColor="text1"/>
          <w:sz w:val="20"/>
          <w:szCs w:val="20"/>
        </w:rPr>
        <w:t>88/23 – ZOPNN-F</w:t>
      </w:r>
      <w:r w:rsidR="00FA07FD">
        <w:rPr>
          <w:rFonts w:ascii="Arial" w:hAnsi="Arial" w:cs="Arial"/>
          <w:color w:val="000000" w:themeColor="text1"/>
          <w:sz w:val="20"/>
          <w:szCs w:val="20"/>
        </w:rPr>
        <w:t xml:space="preserve"> in 83/25 - ZOUL</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513F77" w:rsidRDefault="003A774D" w:rsidP="003E3E73">
      <w:pPr>
        <w:spacing w:line="260" w:lineRule="exact"/>
        <w:jc w:val="both"/>
        <w:rPr>
          <w:rFonts w:ascii="Arial" w:hAnsi="Arial" w:cs="Arial"/>
          <w:sz w:val="20"/>
          <w:szCs w:val="20"/>
        </w:rPr>
      </w:pPr>
    </w:p>
    <w:p w14:paraId="1CA3D9E3" w14:textId="77777777" w:rsidR="00CE2EFB" w:rsidRPr="00513F77" w:rsidRDefault="006112AE" w:rsidP="00CE2EFB">
      <w:pPr>
        <w:spacing w:line="260" w:lineRule="exact"/>
        <w:jc w:val="both"/>
        <w:rPr>
          <w:rFonts w:ascii="Arial" w:hAnsi="Arial" w:cs="Arial"/>
          <w:sz w:val="20"/>
          <w:szCs w:val="20"/>
        </w:rPr>
      </w:pPr>
      <w:r w:rsidRPr="00513F77">
        <w:rPr>
          <w:rFonts w:ascii="Arial" w:hAnsi="Arial" w:cs="Arial"/>
          <w:sz w:val="20"/>
          <w:szCs w:val="20"/>
        </w:rPr>
        <w:t>Vsi stroški priprave in predložitve ponudbene dokumentacije bremenijo ponudnika</w:t>
      </w:r>
      <w:r w:rsidR="00CE2EFB" w:rsidRPr="00513F77">
        <w:rPr>
          <w:rFonts w:ascii="Arial" w:hAnsi="Arial" w:cs="Arial"/>
          <w:sz w:val="20"/>
          <w:szCs w:val="20"/>
        </w:rPr>
        <w:t>, ne glede na izid postopka.</w:t>
      </w:r>
    </w:p>
    <w:p w14:paraId="29A52D01" w14:textId="77777777" w:rsidR="00AC6EC1" w:rsidRDefault="00AC6EC1" w:rsidP="003E3E73">
      <w:pPr>
        <w:spacing w:line="260" w:lineRule="exact"/>
        <w:rPr>
          <w:rFonts w:ascii="Arial" w:hAnsi="Arial" w:cs="Arial"/>
          <w:color w:val="000000" w:themeColor="text1"/>
        </w:rPr>
      </w:pPr>
    </w:p>
    <w:p w14:paraId="17EA2637" w14:textId="493AA0A8" w:rsidR="00D07A45" w:rsidRPr="007501BD" w:rsidRDefault="006936D6" w:rsidP="009406B6">
      <w:pPr>
        <w:pStyle w:val="Naslov1"/>
        <w:ind w:left="709" w:hanging="709"/>
        <w:jc w:val="both"/>
      </w:pPr>
      <w:bookmarkStart w:id="3" w:name="_Toc87964217"/>
      <w:bookmarkStart w:id="4" w:name="_Toc219453714"/>
      <w:r w:rsidRPr="007501BD">
        <w:t>2</w:t>
      </w:r>
      <w:r w:rsidRPr="007501BD">
        <w:tab/>
      </w:r>
      <w:r w:rsidR="00353CD1" w:rsidRPr="007501BD">
        <w:t>OZNAKA IN PREDMET JAVNEGA NAROČILA</w:t>
      </w:r>
      <w:r w:rsidR="00D07A45" w:rsidRPr="007501BD">
        <w:t xml:space="preserve"> TER SEZNANITEV PONUDNIKOV S SOFINANCIRANJEM PREDMETA JAVNEGA NAROČILA IZ EU SKLAD</w:t>
      </w:r>
      <w:bookmarkEnd w:id="3"/>
      <w:r w:rsidR="00DC29B6">
        <w:t>OV</w:t>
      </w:r>
      <w:bookmarkEnd w:id="4"/>
    </w:p>
    <w:p w14:paraId="0CC8BCE9" w14:textId="77777777" w:rsidR="00353CD1" w:rsidRPr="00453625" w:rsidRDefault="00353CD1" w:rsidP="003E3E73">
      <w:pPr>
        <w:spacing w:line="260" w:lineRule="exact"/>
        <w:rPr>
          <w:rFonts w:ascii="Arial" w:hAnsi="Arial" w:cs="Arial"/>
        </w:rPr>
      </w:pPr>
    </w:p>
    <w:p w14:paraId="0C040194" w14:textId="60B445CD"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FA07FD">
        <w:rPr>
          <w:rFonts w:ascii="Arial" w:hAnsi="Arial" w:cs="Arial"/>
          <w:sz w:val="20"/>
          <w:szCs w:val="20"/>
        </w:rPr>
        <w:t>430-1609</w:t>
      </w:r>
      <w:r w:rsidR="00DF1A58">
        <w:rPr>
          <w:rFonts w:ascii="Arial" w:hAnsi="Arial" w:cs="Arial"/>
          <w:sz w:val="20"/>
          <w:szCs w:val="20"/>
        </w:rPr>
        <w:t>/2025</w:t>
      </w:r>
      <w:r w:rsidRPr="00453625">
        <w:rPr>
          <w:rFonts w:ascii="Arial" w:hAnsi="Arial" w:cs="Arial"/>
          <w:sz w:val="20"/>
          <w:szCs w:val="20"/>
        </w:rPr>
        <w:t xml:space="preserve"> </w:t>
      </w:r>
    </w:p>
    <w:p w14:paraId="44F8B9FE" w14:textId="3ABA0FCC" w:rsidR="000A74CE" w:rsidRDefault="000A74CE" w:rsidP="00A468CF">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FA07FD">
        <w:rPr>
          <w:rFonts w:ascii="Arial" w:hAnsi="Arial" w:cs="Arial"/>
          <w:sz w:val="20"/>
          <w:szCs w:val="20"/>
        </w:rPr>
        <w:t xml:space="preserve">Izvedba informacijske rešitve pakta o migracijah </w:t>
      </w:r>
      <w:r w:rsidR="009F1E1A">
        <w:rPr>
          <w:rFonts w:ascii="Arial" w:hAnsi="Arial" w:cs="Arial"/>
          <w:sz w:val="20"/>
          <w:szCs w:val="20"/>
        </w:rPr>
        <w:t>in azilu</w:t>
      </w:r>
      <w:r w:rsidR="00893B21">
        <w:rPr>
          <w:rFonts w:ascii="Arial" w:hAnsi="Arial" w:cs="Arial"/>
          <w:sz w:val="20"/>
          <w:szCs w:val="20"/>
        </w:rPr>
        <w:t xml:space="preserve"> </w:t>
      </w:r>
      <w:r w:rsidR="00A468CF">
        <w:rPr>
          <w:rFonts w:ascii="Arial" w:hAnsi="Arial" w:cs="Arial"/>
          <w:sz w:val="20"/>
          <w:szCs w:val="20"/>
        </w:rPr>
        <w:t>(v nadaljevanju storitve)</w:t>
      </w:r>
      <w:r w:rsidR="00A15BDC">
        <w:rPr>
          <w:rFonts w:ascii="Arial" w:hAnsi="Arial" w:cs="Arial"/>
          <w:sz w:val="20"/>
          <w:szCs w:val="20"/>
        </w:rPr>
        <w:t>,</w:t>
      </w:r>
      <w:r w:rsidRPr="00652644">
        <w:rPr>
          <w:rFonts w:ascii="Arial" w:hAnsi="Arial" w:cs="Arial"/>
          <w:sz w:val="20"/>
          <w:szCs w:val="20"/>
        </w:rPr>
        <w:t xml:space="preserve"> ki obsega naslednj</w:t>
      </w:r>
      <w:r w:rsidR="00CB164F">
        <w:rPr>
          <w:rFonts w:ascii="Arial" w:hAnsi="Arial" w:cs="Arial"/>
          <w:sz w:val="20"/>
          <w:szCs w:val="20"/>
        </w:rPr>
        <w:t>a</w:t>
      </w:r>
      <w:r w:rsidRPr="00652644">
        <w:rPr>
          <w:rFonts w:ascii="Arial" w:hAnsi="Arial" w:cs="Arial"/>
          <w:sz w:val="20"/>
          <w:szCs w:val="20"/>
        </w:rPr>
        <w:t xml:space="preserve"> sklop</w:t>
      </w:r>
      <w:r w:rsidR="00CB164F">
        <w:rPr>
          <w:rFonts w:ascii="Arial" w:hAnsi="Arial" w:cs="Arial"/>
          <w:sz w:val="20"/>
          <w:szCs w:val="20"/>
        </w:rPr>
        <w:t>a</w:t>
      </w:r>
      <w:r w:rsidRPr="00652644">
        <w:rPr>
          <w:rFonts w:ascii="Arial" w:hAnsi="Arial" w:cs="Arial"/>
          <w:sz w:val="20"/>
          <w:szCs w:val="20"/>
        </w:rPr>
        <w:t xml:space="preserve">: </w:t>
      </w:r>
    </w:p>
    <w:p w14:paraId="67851106" w14:textId="77777777" w:rsidR="00054BFF" w:rsidRDefault="00054BFF" w:rsidP="00A468CF">
      <w:pPr>
        <w:spacing w:line="260" w:lineRule="exact"/>
        <w:ind w:left="1418" w:hanging="1418"/>
        <w:jc w:val="both"/>
        <w:rPr>
          <w:rFonts w:ascii="Arial" w:hAnsi="Arial" w:cs="Arial"/>
          <w:sz w:val="20"/>
          <w:szCs w:val="20"/>
        </w:rPr>
      </w:pPr>
    </w:p>
    <w:p w14:paraId="2FFDAEAF" w14:textId="38EC611E" w:rsidR="00054BFF" w:rsidRDefault="00054BFF" w:rsidP="00054BFF">
      <w:pPr>
        <w:pStyle w:val="Odstavekseznama"/>
        <w:numPr>
          <w:ilvl w:val="0"/>
          <w:numId w:val="36"/>
        </w:numPr>
        <w:spacing w:line="260" w:lineRule="exact"/>
        <w:rPr>
          <w:rFonts w:cs="Arial"/>
          <w:szCs w:val="20"/>
        </w:rPr>
      </w:pPr>
      <w:r>
        <w:rPr>
          <w:rFonts w:cs="Arial"/>
          <w:szCs w:val="20"/>
        </w:rPr>
        <w:t xml:space="preserve">sklop 1: Posodobitev aplikacije MIGRANT in </w:t>
      </w:r>
    </w:p>
    <w:p w14:paraId="271BD6DD" w14:textId="3D8C89AD" w:rsidR="00054BFF" w:rsidRPr="00054BFF" w:rsidRDefault="00054BFF" w:rsidP="00054BFF">
      <w:pPr>
        <w:pStyle w:val="Odstavekseznama"/>
        <w:numPr>
          <w:ilvl w:val="0"/>
          <w:numId w:val="36"/>
        </w:numPr>
        <w:spacing w:line="260" w:lineRule="exact"/>
        <w:rPr>
          <w:rFonts w:cs="Arial"/>
          <w:szCs w:val="20"/>
        </w:rPr>
      </w:pPr>
      <w:r>
        <w:rPr>
          <w:rFonts w:cs="Arial"/>
          <w:szCs w:val="20"/>
        </w:rPr>
        <w:t xml:space="preserve">sklop 2: Posodobitev aplikacije Centra za tujce. </w:t>
      </w:r>
    </w:p>
    <w:p w14:paraId="2B4CA102" w14:textId="77777777" w:rsidR="00EC5478" w:rsidRPr="00EC5478" w:rsidRDefault="00EC5478" w:rsidP="00EC5478">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119A4A2B" w14:textId="73809CE9" w:rsidR="009F79FA"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605D9A">
        <w:rPr>
          <w:rFonts w:ascii="Arial" w:hAnsi="Arial" w:cs="Arial"/>
          <w:sz w:val="20"/>
          <w:szCs w:val="20"/>
          <w:lang w:eastAsia="en-US"/>
        </w:rPr>
        <w:t>izvajanje</w:t>
      </w:r>
      <w:r w:rsidRPr="00453625">
        <w:rPr>
          <w:rFonts w:ascii="Arial" w:hAnsi="Arial" w:cs="Arial"/>
          <w:sz w:val="20"/>
          <w:szCs w:val="20"/>
          <w:lang w:eastAsia="en-US"/>
        </w:rPr>
        <w:t xml:space="preserve"> predmeta naročila v </w:t>
      </w:r>
      <w:r w:rsidRPr="00CB164F">
        <w:rPr>
          <w:rFonts w:ascii="Arial" w:hAnsi="Arial" w:cs="Arial"/>
          <w:sz w:val="20"/>
          <w:szCs w:val="20"/>
          <w:lang w:eastAsia="en-US"/>
        </w:rPr>
        <w:t xml:space="preserve">celoti (sklop 1 - </w:t>
      </w:r>
      <w:r w:rsidR="00CB164F" w:rsidRPr="00CB164F">
        <w:rPr>
          <w:rFonts w:ascii="Arial" w:hAnsi="Arial" w:cs="Arial"/>
          <w:sz w:val="20"/>
          <w:szCs w:val="20"/>
          <w:lang w:eastAsia="en-US"/>
        </w:rPr>
        <w:t>2</w:t>
      </w:r>
      <w:r w:rsidRPr="00CB164F">
        <w:rPr>
          <w:rFonts w:ascii="Arial" w:hAnsi="Arial" w:cs="Arial"/>
          <w:sz w:val="20"/>
          <w:szCs w:val="20"/>
          <w:lang w:eastAsia="en-US"/>
        </w:rPr>
        <w:t>) ali posamezen</w:t>
      </w:r>
      <w:r w:rsidRPr="00453625">
        <w:rPr>
          <w:rFonts w:ascii="Arial" w:hAnsi="Arial" w:cs="Arial"/>
          <w:sz w:val="20"/>
          <w:szCs w:val="20"/>
          <w:lang w:eastAsia="en-US"/>
        </w:rPr>
        <w:t xml:space="preserve"> sklo</w:t>
      </w:r>
      <w:r>
        <w:rPr>
          <w:rFonts w:ascii="Arial" w:hAnsi="Arial" w:cs="Arial"/>
          <w:sz w:val="20"/>
          <w:szCs w:val="20"/>
          <w:lang w:eastAsia="en-US"/>
        </w:rPr>
        <w:t xml:space="preserve">p v celoti – vse postavke </w:t>
      </w:r>
      <w:r w:rsidR="00B931E7">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w:t>
      </w:r>
      <w:r w:rsidR="00B931E7">
        <w:rPr>
          <w:rFonts w:ascii="Arial" w:hAnsi="Arial" w:cs="Arial"/>
          <w:sz w:val="20"/>
          <w:szCs w:val="20"/>
          <w:lang w:eastAsia="en-US"/>
        </w:rPr>
        <w:t xml:space="preserve"> storitve</w:t>
      </w:r>
      <w:r w:rsidRPr="00453625">
        <w:rPr>
          <w:rFonts w:ascii="Arial" w:hAnsi="Arial" w:cs="Arial"/>
          <w:sz w:val="20"/>
          <w:szCs w:val="20"/>
          <w:lang w:eastAsia="en-US"/>
        </w:rPr>
        <w:t xml:space="preserve"> iz posameznega sklopa.</w:t>
      </w:r>
    </w:p>
    <w:p w14:paraId="59CB807E" w14:textId="77777777" w:rsidR="00893B21" w:rsidRDefault="00893B21" w:rsidP="003E3E73">
      <w:pPr>
        <w:spacing w:line="260" w:lineRule="exact"/>
        <w:jc w:val="both"/>
        <w:rPr>
          <w:rFonts w:ascii="Arial" w:hAnsi="Arial" w:cs="Arial"/>
          <w:sz w:val="20"/>
          <w:szCs w:val="20"/>
          <w:lang w:eastAsia="en-US"/>
        </w:rPr>
      </w:pPr>
    </w:p>
    <w:p w14:paraId="671C1AF3" w14:textId="68C0118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w:t>
      </w:r>
      <w:r w:rsidR="00353CD1" w:rsidRPr="00FB2763">
        <w:rPr>
          <w:rFonts w:ascii="Arial" w:hAnsi="Arial" w:cs="Arial"/>
          <w:color w:val="000000" w:themeColor="text1"/>
          <w:sz w:val="20"/>
          <w:szCs w:val="20"/>
        </w:rPr>
        <w:t>ki</w:t>
      </w:r>
      <w:r w:rsidR="007B3B54" w:rsidRPr="00FB2763">
        <w:rPr>
          <w:rFonts w:ascii="Arial" w:hAnsi="Arial" w:cs="Arial"/>
          <w:color w:val="000000" w:themeColor="text1"/>
          <w:sz w:val="20"/>
          <w:szCs w:val="20"/>
        </w:rPr>
        <w:t xml:space="preserve"> 3</w:t>
      </w:r>
      <w:r w:rsidR="00353CD1" w:rsidRPr="00FB2763">
        <w:rPr>
          <w:rFonts w:ascii="Arial" w:hAnsi="Arial" w:cs="Arial"/>
          <w:color w:val="000000" w:themeColor="text1"/>
          <w:sz w:val="20"/>
          <w:szCs w:val="20"/>
        </w:rPr>
        <w:t xml:space="preserve"> ter</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bookmarkStart w:id="5" w:name="_Hlk216878454"/>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9F1E1A">
        <w:rPr>
          <w:rFonts w:ascii="Arial" w:hAnsi="Arial" w:cs="Arial"/>
          <w:color w:val="000000" w:themeColor="text1"/>
          <w:sz w:val="20"/>
          <w:szCs w:val="20"/>
        </w:rPr>
        <w:t xml:space="preserve"> </w:t>
      </w:r>
      <w:bookmarkEnd w:id="5"/>
      <w:r w:rsidR="009F1E1A">
        <w:rPr>
          <w:rFonts w:ascii="Arial" w:hAnsi="Arial" w:cs="Arial"/>
          <w:color w:val="000000" w:themeColor="text1"/>
          <w:sz w:val="20"/>
          <w:szCs w:val="20"/>
        </w:rPr>
        <w:t xml:space="preserve">in v prilogi </w:t>
      </w:r>
      <w:proofErr w:type="spellStart"/>
      <w:r w:rsidR="009F1E1A" w:rsidRPr="00ED4593">
        <w:rPr>
          <w:rFonts w:ascii="Arial" w:hAnsi="Arial" w:cs="Arial"/>
          <w:color w:val="000000" w:themeColor="text1"/>
          <w:sz w:val="20"/>
          <w:szCs w:val="20"/>
        </w:rPr>
        <w:t>ˮO</w:t>
      </w:r>
      <w:r w:rsidR="009F1E1A">
        <w:rPr>
          <w:rFonts w:ascii="Arial" w:hAnsi="Arial" w:cs="Arial"/>
          <w:color w:val="000000" w:themeColor="text1"/>
          <w:sz w:val="20"/>
          <w:szCs w:val="20"/>
        </w:rPr>
        <w:t>snutek</w:t>
      </w:r>
      <w:proofErr w:type="spellEnd"/>
      <w:r w:rsidR="009F1E1A">
        <w:rPr>
          <w:rFonts w:ascii="Arial" w:hAnsi="Arial" w:cs="Arial"/>
          <w:color w:val="000000" w:themeColor="text1"/>
          <w:sz w:val="20"/>
          <w:szCs w:val="20"/>
        </w:rPr>
        <w:t xml:space="preserve"> okvirnega </w:t>
      </w:r>
      <w:proofErr w:type="spellStart"/>
      <w:r w:rsidR="009F1E1A">
        <w:rPr>
          <w:rFonts w:ascii="Arial" w:hAnsi="Arial" w:cs="Arial"/>
          <w:color w:val="000000" w:themeColor="text1"/>
          <w:sz w:val="20"/>
          <w:szCs w:val="20"/>
        </w:rPr>
        <w:t>sporazuma</w:t>
      </w:r>
      <w:r w:rsidR="009F1E1A" w:rsidRPr="00ED4593">
        <w:rPr>
          <w:rFonts w:ascii="Arial" w:hAnsi="Arial" w:cs="Arial"/>
          <w:color w:val="000000" w:themeColor="text1"/>
          <w:sz w:val="20"/>
          <w:szCs w:val="20"/>
        </w:rPr>
        <w:t>ˮ</w:t>
      </w:r>
      <w:proofErr w:type="spellEnd"/>
      <w:r w:rsidR="009F1E1A">
        <w:rPr>
          <w:rFonts w:ascii="Arial" w:hAnsi="Arial" w:cs="Arial"/>
          <w:color w:val="000000" w:themeColor="text1"/>
          <w:sz w:val="20"/>
          <w:szCs w:val="20"/>
        </w:rPr>
        <w:t>.</w:t>
      </w:r>
    </w:p>
    <w:p w14:paraId="3C42D97C" w14:textId="77777777" w:rsidR="008275FF" w:rsidRPr="00560B89" w:rsidRDefault="008275FF" w:rsidP="003E3E73">
      <w:pPr>
        <w:spacing w:line="260" w:lineRule="exact"/>
        <w:rPr>
          <w:rFonts w:ascii="Arial" w:hAnsi="Arial" w:cs="Arial"/>
          <w:color w:val="000000" w:themeColor="text1"/>
        </w:rPr>
      </w:pPr>
    </w:p>
    <w:p w14:paraId="0FEE696C" w14:textId="4FD8A8F4" w:rsidR="009F1E1A" w:rsidRPr="0061397F" w:rsidRDefault="009F1E1A" w:rsidP="009F1E1A">
      <w:pPr>
        <w:spacing w:line="260" w:lineRule="exact"/>
        <w:jc w:val="both"/>
        <w:rPr>
          <w:rFonts w:ascii="Arial" w:hAnsi="Arial" w:cs="Arial"/>
          <w:sz w:val="20"/>
          <w:szCs w:val="20"/>
        </w:rPr>
      </w:pPr>
      <w:r w:rsidRPr="0061397F">
        <w:rPr>
          <w:rFonts w:ascii="Arial" w:hAnsi="Arial" w:cs="Arial"/>
          <w:sz w:val="20"/>
          <w:szCs w:val="20"/>
        </w:rPr>
        <w:t xml:space="preserve">Predmetno javno naročilo se bo financiralo iz sredstev Instrumenta za finančno podporo za upravljanje meja in vizumsko politiko (BMVI) v višini </w:t>
      </w:r>
      <w:r>
        <w:rPr>
          <w:rFonts w:ascii="Arial" w:hAnsi="Arial" w:cs="Arial"/>
          <w:sz w:val="20"/>
          <w:szCs w:val="20"/>
        </w:rPr>
        <w:t>90</w:t>
      </w:r>
      <w:r w:rsidRPr="0061397F">
        <w:rPr>
          <w:rFonts w:ascii="Arial" w:hAnsi="Arial" w:cs="Arial"/>
          <w:sz w:val="20"/>
          <w:szCs w:val="20"/>
        </w:rPr>
        <w:t xml:space="preserve"> % upravičenih stroškov in proračuna Republike Slovenije oz. sredstev Ministrstva za notranje zadeve RS v višini </w:t>
      </w:r>
      <w:r>
        <w:rPr>
          <w:rFonts w:ascii="Arial" w:hAnsi="Arial" w:cs="Arial"/>
          <w:sz w:val="20"/>
          <w:szCs w:val="20"/>
        </w:rPr>
        <w:t>10</w:t>
      </w:r>
      <w:r w:rsidRPr="0061397F">
        <w:rPr>
          <w:rFonts w:ascii="Arial" w:hAnsi="Arial" w:cs="Arial"/>
          <w:sz w:val="20"/>
          <w:szCs w:val="20"/>
        </w:rPr>
        <w:t xml:space="preserve"> % upravičenih stroškov.</w:t>
      </w:r>
    </w:p>
    <w:p w14:paraId="2B3754F8" w14:textId="77777777" w:rsidR="008F7BFB" w:rsidRPr="00441A4F" w:rsidRDefault="008F7BFB" w:rsidP="008F7BFB">
      <w:pPr>
        <w:spacing w:line="260" w:lineRule="exact"/>
        <w:jc w:val="both"/>
        <w:rPr>
          <w:rFonts w:ascii="Arial" w:hAnsi="Arial" w:cs="Arial"/>
          <w:color w:val="000000" w:themeColor="text1"/>
          <w:sz w:val="20"/>
          <w:szCs w:val="20"/>
        </w:rPr>
      </w:pPr>
    </w:p>
    <w:p w14:paraId="06FA82E9" w14:textId="77777777" w:rsidR="009C03DD" w:rsidRPr="004310BB" w:rsidRDefault="009C03DD" w:rsidP="009C03DD">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59574F1F" w14:textId="77777777" w:rsidR="008F7BFB" w:rsidRPr="00441A4F" w:rsidRDefault="008F7BFB" w:rsidP="008F7BFB">
      <w:pPr>
        <w:spacing w:line="260" w:lineRule="exact"/>
        <w:jc w:val="both"/>
        <w:rPr>
          <w:rFonts w:ascii="Arial" w:hAnsi="Arial" w:cs="Arial"/>
          <w:color w:val="000000" w:themeColor="text1"/>
          <w:sz w:val="20"/>
          <w:szCs w:val="20"/>
        </w:rPr>
      </w:pPr>
    </w:p>
    <w:p w14:paraId="308A2919" w14:textId="4C4E51E2" w:rsidR="008C36AA"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lastRenderedPageBreak/>
        <w:t xml:space="preserve">V okviru postopkov dodeljevanja in porabe EU sredstev se bodo zbirali in obdelovali naslednji podatki: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 xml:space="preserve">, </w:t>
      </w:r>
      <w:r w:rsidRPr="00441A4F">
        <w:rPr>
          <w:rFonts w:ascii="Arial" w:hAnsi="Arial" w:cs="Arial"/>
          <w:color w:val="000000" w:themeColor="text1"/>
          <w:sz w:val="20"/>
          <w:szCs w:val="20"/>
        </w:rPr>
        <w:t xml:space="preserve">identifikacijska številka za DDV ali davčna identifikacijska številka (smiselno glede na pravno obliko). </w:t>
      </w:r>
      <w:r w:rsidR="003756B3" w:rsidRPr="00441A4F">
        <w:rPr>
          <w:rFonts w:ascii="Arial" w:hAnsi="Arial" w:cs="Arial"/>
          <w:color w:val="000000" w:themeColor="text1"/>
          <w:sz w:val="20"/>
          <w:szCs w:val="20"/>
        </w:rPr>
        <w:t xml:space="preserve">Osebni podatki se bodo pridobivali </w:t>
      </w:r>
      <w:r w:rsidRPr="00441A4F">
        <w:rPr>
          <w:rFonts w:ascii="Arial" w:hAnsi="Arial" w:cs="Arial"/>
          <w:color w:val="000000" w:themeColor="text1"/>
          <w:sz w:val="20"/>
          <w:szCs w:val="20"/>
        </w:rPr>
        <w:t xml:space="preserve">iz Registra dejanskih lastnikov (AJPES-RDL). V kolikor dejanski lastniki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w:t>
      </w:r>
      <w:r w:rsidR="001D1C12" w:rsidRPr="00441A4F">
        <w:rPr>
          <w:rFonts w:ascii="Arial" w:hAnsi="Arial" w:cs="Arial"/>
          <w:color w:val="000000" w:themeColor="text1"/>
          <w:sz w:val="20"/>
          <w:szCs w:val="20"/>
        </w:rPr>
        <w:t xml:space="preserve">izvajalca </w:t>
      </w:r>
      <w:r w:rsidRPr="00441A4F">
        <w:rPr>
          <w:rFonts w:ascii="Arial" w:hAnsi="Arial" w:cs="Arial"/>
          <w:color w:val="000000" w:themeColor="text1"/>
          <w:sz w:val="20"/>
          <w:szCs w:val="20"/>
        </w:rPr>
        <w:t xml:space="preserve">niso vpisani v Register dejanskih lastnikov (AJPES-RDL), bo moral ponudnik - izvajalec naročniku pred sklenitvijo pogodbe posredovati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identifikacijsko številko za DDV ali davčno identifikacijsko številko (smiselno glede na pravno obliko).</w:t>
      </w:r>
    </w:p>
    <w:p w14:paraId="791C3593" w14:textId="77777777" w:rsidR="008C36AA" w:rsidRPr="00630875" w:rsidRDefault="008C36AA" w:rsidP="008F7BFB">
      <w:pPr>
        <w:spacing w:line="260" w:lineRule="exact"/>
        <w:jc w:val="both"/>
        <w:rPr>
          <w:rFonts w:ascii="Arial" w:hAnsi="Arial" w:cs="Arial"/>
          <w:sz w:val="20"/>
          <w:szCs w:val="20"/>
        </w:rPr>
      </w:pPr>
    </w:p>
    <w:p w14:paraId="0561053B" w14:textId="66C6FA21" w:rsidR="00CE2661" w:rsidRPr="00CC1C97" w:rsidRDefault="00CC1C97" w:rsidP="00CC1C97">
      <w:pPr>
        <w:pStyle w:val="Naslov1"/>
      </w:pPr>
      <w:bookmarkStart w:id="6" w:name="_Toc87964218"/>
      <w:bookmarkStart w:id="7" w:name="_Toc219453715"/>
      <w:r w:rsidRPr="00CC1C97">
        <w:t xml:space="preserve">3 </w:t>
      </w:r>
      <w:r w:rsidR="00CE2661" w:rsidRPr="00CC1C97">
        <w:t>PREDVIDEN OBSEG JAVNEGA NAROČILA</w:t>
      </w:r>
      <w:r w:rsidR="00351FAB" w:rsidRPr="00CC1C97">
        <w:t xml:space="preserve">, KRAJ IZVEDBE STORITVE, ROK </w:t>
      </w:r>
      <w:r w:rsidR="009A46F5" w:rsidRPr="00CC1C97">
        <w:t>IZVEDBE</w:t>
      </w:r>
      <w:bookmarkEnd w:id="6"/>
      <w:bookmarkEnd w:id="7"/>
    </w:p>
    <w:p w14:paraId="3973CA48" w14:textId="77777777" w:rsidR="00351FAB" w:rsidRPr="00CC1C97" w:rsidRDefault="006936D6" w:rsidP="00CC1C97">
      <w:pPr>
        <w:pStyle w:val="Naslov2"/>
      </w:pPr>
      <w:bookmarkStart w:id="8" w:name="_Toc87964219"/>
      <w:bookmarkStart w:id="9" w:name="_Toc219453716"/>
      <w:r w:rsidRPr="00CC1C97">
        <w:t>3.1</w:t>
      </w:r>
      <w:r w:rsidRPr="00CC1C97">
        <w:tab/>
      </w:r>
      <w:r w:rsidR="00351FAB" w:rsidRPr="00CC1C97">
        <w:t>Predviden obseg javnega naročila</w:t>
      </w:r>
      <w:bookmarkEnd w:id="8"/>
      <w:bookmarkEnd w:id="9"/>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8AB4678" w14:textId="1DF31553" w:rsidR="00FA0EC5" w:rsidRDefault="0048049C" w:rsidP="00FA0EC5">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FB2763">
        <w:rPr>
          <w:rFonts w:ascii="Arial" w:hAnsi="Arial" w:cs="Arial"/>
          <w:color w:val="000000" w:themeColor="text1"/>
          <w:sz w:val="20"/>
          <w:szCs w:val="20"/>
        </w:rPr>
        <w:t>i</w:t>
      </w:r>
      <w:r w:rsidR="00EC3DEE" w:rsidRPr="00ED4593">
        <w:rPr>
          <w:rFonts w:ascii="Arial" w:hAnsi="Arial" w:cs="Arial"/>
          <w:color w:val="000000" w:themeColor="text1"/>
          <w:sz w:val="20"/>
          <w:szCs w:val="20"/>
        </w:rPr>
        <w:t xml:space="preserve"> </w:t>
      </w:r>
      <w:r w:rsidR="00A86360" w:rsidRPr="00FB2763">
        <w:rPr>
          <w:rFonts w:ascii="Arial" w:hAnsi="Arial" w:cs="Arial"/>
          <w:color w:val="000000" w:themeColor="text1"/>
          <w:sz w:val="20"/>
          <w:szCs w:val="20"/>
        </w:rPr>
        <w:t xml:space="preserve">št. </w:t>
      </w:r>
      <w:r w:rsidR="00ED4593" w:rsidRPr="00FB2763">
        <w:rPr>
          <w:rFonts w:ascii="Arial" w:hAnsi="Arial" w:cs="Arial"/>
          <w:color w:val="000000" w:themeColor="text1"/>
          <w:sz w:val="20"/>
          <w:szCs w:val="20"/>
        </w:rPr>
        <w:t>3</w:t>
      </w:r>
      <w:r w:rsidR="00954CF8">
        <w:rPr>
          <w:rFonts w:ascii="Arial" w:hAnsi="Arial" w:cs="Arial"/>
          <w:color w:val="000000" w:themeColor="text1"/>
          <w:sz w:val="20"/>
          <w:szCs w:val="20"/>
        </w:rPr>
        <w:t>.1</w:t>
      </w:r>
      <w:r w:rsidR="00C718BC">
        <w:rPr>
          <w:rFonts w:ascii="Arial" w:hAnsi="Arial" w:cs="Arial"/>
          <w:color w:val="000000" w:themeColor="text1"/>
          <w:sz w:val="20"/>
          <w:szCs w:val="20"/>
        </w:rPr>
        <w:t>.1 in Prilogi 3.1.2</w:t>
      </w:r>
      <w:r w:rsidR="00D27904">
        <w:rPr>
          <w:rFonts w:ascii="Arial" w:hAnsi="Arial" w:cs="Arial"/>
          <w:color w:val="000000" w:themeColor="text1"/>
          <w:sz w:val="20"/>
          <w:szCs w:val="20"/>
        </w:rPr>
        <w:t xml:space="preserve"> </w:t>
      </w:r>
      <w:r w:rsidRPr="00FB2763">
        <w:rPr>
          <w:rFonts w:ascii="Arial" w:hAnsi="Arial" w:cs="Arial"/>
          <w:color w:val="000000" w:themeColor="text1"/>
          <w:sz w:val="20"/>
          <w:szCs w:val="20"/>
        </w:rPr>
        <w:t>–</w:t>
      </w:r>
      <w:r w:rsidRPr="00ED4593">
        <w:rPr>
          <w:rFonts w:ascii="Arial" w:hAnsi="Arial" w:cs="Arial"/>
          <w:color w:val="000000" w:themeColor="text1"/>
          <w:sz w:val="20"/>
          <w:szCs w:val="20"/>
        </w:rPr>
        <w:t xml:space="preserve"> Ponudben</w:t>
      </w:r>
      <w:r w:rsidR="00C718BC">
        <w:rPr>
          <w:rFonts w:ascii="Arial" w:hAnsi="Arial" w:cs="Arial"/>
          <w:color w:val="000000" w:themeColor="text1"/>
          <w:sz w:val="20"/>
          <w:szCs w:val="20"/>
        </w:rPr>
        <w:t>a</w:t>
      </w:r>
      <w:r w:rsidRPr="00ED4593">
        <w:rPr>
          <w:rFonts w:ascii="Arial" w:hAnsi="Arial" w:cs="Arial"/>
          <w:color w:val="000000" w:themeColor="text1"/>
          <w:sz w:val="20"/>
          <w:szCs w:val="20"/>
        </w:rPr>
        <w:t xml:space="preserve"> predračun</w:t>
      </w:r>
      <w:r w:rsidR="00C718BC">
        <w:rPr>
          <w:rFonts w:ascii="Arial" w:hAnsi="Arial" w:cs="Arial"/>
          <w:color w:val="000000" w:themeColor="text1"/>
          <w:sz w:val="20"/>
          <w:szCs w:val="20"/>
        </w:rPr>
        <w:t>a</w:t>
      </w:r>
      <w:r w:rsidR="00387471">
        <w:rPr>
          <w:rFonts w:ascii="Arial" w:hAnsi="Arial" w:cs="Arial"/>
          <w:sz w:val="20"/>
          <w:szCs w:val="20"/>
        </w:rPr>
        <w:t xml:space="preserve"> in Prilogi št. 5 – Tehnične in </w:t>
      </w:r>
      <w:r w:rsidR="000F6BC2">
        <w:rPr>
          <w:rFonts w:ascii="Arial" w:hAnsi="Arial" w:cs="Arial"/>
          <w:sz w:val="20"/>
          <w:szCs w:val="20"/>
        </w:rPr>
        <w:t>funkcionalne specifikacije predmeta javnega naročila.</w:t>
      </w:r>
      <w:r w:rsidR="00387471">
        <w:rPr>
          <w:rFonts w:ascii="Arial" w:hAnsi="Arial" w:cs="Arial"/>
          <w:sz w:val="20"/>
          <w:szCs w:val="20"/>
        </w:rPr>
        <w:t xml:space="preserve"> </w:t>
      </w:r>
      <w:r w:rsidRPr="00453625">
        <w:rPr>
          <w:rFonts w:ascii="Arial" w:hAnsi="Arial" w:cs="Arial"/>
          <w:sz w:val="20"/>
          <w:szCs w:val="20"/>
        </w:rPr>
        <w:t xml:space="preserve"> </w:t>
      </w:r>
      <w:bookmarkStart w:id="10" w:name="_Toc87964220"/>
    </w:p>
    <w:p w14:paraId="43989F87" w14:textId="77777777" w:rsidR="007F6967" w:rsidRDefault="007F6967" w:rsidP="00FA0EC5">
      <w:pPr>
        <w:spacing w:line="260" w:lineRule="exact"/>
        <w:jc w:val="both"/>
        <w:rPr>
          <w:rFonts w:ascii="Arial" w:hAnsi="Arial" w:cs="Arial"/>
          <w:sz w:val="20"/>
          <w:szCs w:val="20"/>
        </w:rPr>
      </w:pPr>
    </w:p>
    <w:p w14:paraId="4BD2064D" w14:textId="5B1E0BDF" w:rsidR="00591789" w:rsidRDefault="00591789" w:rsidP="00591789">
      <w:pPr>
        <w:spacing w:line="260" w:lineRule="exact"/>
        <w:rPr>
          <w:rFonts w:ascii="Arial" w:hAnsi="Arial" w:cs="Arial"/>
          <w:color w:val="000000"/>
          <w:sz w:val="20"/>
          <w:szCs w:val="20"/>
        </w:rPr>
      </w:pPr>
      <w:r w:rsidRPr="00B21D1B">
        <w:rPr>
          <w:rFonts w:ascii="Arial" w:hAnsi="Arial" w:cs="Arial"/>
          <w:sz w:val="20"/>
          <w:szCs w:val="20"/>
        </w:rPr>
        <w:t xml:space="preserve">Javno naročilo se izvaja za obdobje posodobitev aplikacije MIGRANT – sklop 1 oz. aplikacije Centra za tujce – sklop </w:t>
      </w:r>
      <w:r w:rsidR="00DC3A20">
        <w:rPr>
          <w:rFonts w:ascii="Arial" w:hAnsi="Arial" w:cs="Arial"/>
          <w:sz w:val="20"/>
          <w:szCs w:val="20"/>
        </w:rPr>
        <w:t>2</w:t>
      </w:r>
      <w:r w:rsidRPr="00B21D1B">
        <w:rPr>
          <w:rFonts w:ascii="Arial" w:hAnsi="Arial" w:cs="Arial"/>
          <w:sz w:val="20"/>
          <w:szCs w:val="20"/>
        </w:rPr>
        <w:t xml:space="preserve"> </w:t>
      </w:r>
      <w:r w:rsidRPr="00B21D1B">
        <w:rPr>
          <w:rFonts w:ascii="Arial" w:hAnsi="Arial" w:cs="Arial"/>
          <w:color w:val="000000"/>
          <w:sz w:val="20"/>
          <w:szCs w:val="20"/>
        </w:rPr>
        <w:t>ter še dodatnih 24 mesecev vzdrževanja</w:t>
      </w:r>
      <w:r w:rsidR="00B21D1B" w:rsidRPr="00B21D1B">
        <w:rPr>
          <w:rFonts w:ascii="Arial" w:hAnsi="Arial" w:cs="Arial"/>
          <w:color w:val="000000"/>
          <w:sz w:val="20"/>
          <w:szCs w:val="20"/>
        </w:rPr>
        <w:t xml:space="preserve">. </w:t>
      </w:r>
    </w:p>
    <w:p w14:paraId="42FD538B" w14:textId="77777777" w:rsidR="000E4AC8" w:rsidRDefault="000E4AC8" w:rsidP="00591789">
      <w:pPr>
        <w:spacing w:line="260" w:lineRule="exact"/>
        <w:rPr>
          <w:rFonts w:ascii="Arial" w:hAnsi="Arial" w:cs="Arial"/>
          <w:color w:val="000000"/>
          <w:sz w:val="20"/>
          <w:szCs w:val="20"/>
        </w:rPr>
      </w:pPr>
    </w:p>
    <w:p w14:paraId="0203B9AB" w14:textId="15570E06" w:rsidR="000E4AC8" w:rsidRPr="00B21D1B" w:rsidRDefault="000E4AC8" w:rsidP="000E4AC8">
      <w:pPr>
        <w:spacing w:line="260" w:lineRule="exact"/>
        <w:jc w:val="both"/>
        <w:rPr>
          <w:rFonts w:ascii="Arial" w:hAnsi="Arial" w:cs="Arial"/>
          <w:color w:val="000000"/>
          <w:sz w:val="20"/>
          <w:szCs w:val="20"/>
        </w:rPr>
      </w:pPr>
      <w:r w:rsidRPr="00E301E6">
        <w:rPr>
          <w:rFonts w:ascii="Arial" w:hAnsi="Arial" w:cs="Arial"/>
          <w:sz w:val="20"/>
          <w:szCs w:val="20"/>
          <w:lang w:eastAsia="en-US"/>
        </w:rPr>
        <w:t>V primeru, da se bodo zaradi večjih potreb sredstva skupne okvirne vrednosti okvirnega sporazuma z DDV izčrpala pred potekom obdobja veljavnosti okvirnega sporazuma,</w:t>
      </w:r>
      <w:r>
        <w:rPr>
          <w:rFonts w:ascii="Arial" w:hAnsi="Arial" w:cs="Arial"/>
          <w:sz w:val="20"/>
          <w:szCs w:val="20"/>
          <w:lang w:eastAsia="en-US"/>
        </w:rPr>
        <w:t xml:space="preserve"> bo</w:t>
      </w:r>
      <w:r w:rsidRPr="00E301E6">
        <w:rPr>
          <w:rFonts w:ascii="Arial" w:hAnsi="Arial" w:cs="Arial"/>
          <w:sz w:val="20"/>
          <w:szCs w:val="20"/>
          <w:lang w:eastAsia="en-US"/>
        </w:rPr>
        <w:t xml:space="preserve"> lahko </w:t>
      </w:r>
      <w:r>
        <w:rPr>
          <w:rFonts w:ascii="Arial" w:hAnsi="Arial" w:cs="Arial"/>
          <w:sz w:val="20"/>
          <w:szCs w:val="20"/>
          <w:lang w:eastAsia="en-US"/>
        </w:rPr>
        <w:t xml:space="preserve">naročnika </w:t>
      </w:r>
      <w:r w:rsidRPr="00E301E6">
        <w:rPr>
          <w:rFonts w:ascii="Arial" w:hAnsi="Arial" w:cs="Arial"/>
          <w:sz w:val="20"/>
          <w:szCs w:val="20"/>
          <w:lang w:eastAsia="en-US"/>
        </w:rPr>
        <w:t xml:space="preserve">z </w:t>
      </w:r>
      <w:r>
        <w:rPr>
          <w:rFonts w:ascii="Arial" w:hAnsi="Arial" w:cs="Arial"/>
          <w:sz w:val="20"/>
          <w:szCs w:val="20"/>
          <w:lang w:eastAsia="en-US"/>
        </w:rPr>
        <w:t xml:space="preserve">izbranim ponudnikom – </w:t>
      </w:r>
      <w:r w:rsidRPr="00E301E6">
        <w:rPr>
          <w:rFonts w:ascii="Arial" w:hAnsi="Arial" w:cs="Arial"/>
          <w:sz w:val="20"/>
          <w:szCs w:val="20"/>
          <w:lang w:eastAsia="en-US"/>
        </w:rPr>
        <w:t>izvajalcem</w:t>
      </w:r>
      <w:r>
        <w:rPr>
          <w:rFonts w:ascii="Arial" w:hAnsi="Arial" w:cs="Arial"/>
          <w:sz w:val="20"/>
          <w:szCs w:val="20"/>
          <w:lang w:eastAsia="en-US"/>
        </w:rPr>
        <w:t xml:space="preserve"> za sklop</w:t>
      </w:r>
      <w:r w:rsidRPr="00E301E6">
        <w:rPr>
          <w:rFonts w:ascii="Arial" w:hAnsi="Arial" w:cs="Arial"/>
          <w:sz w:val="20"/>
          <w:szCs w:val="20"/>
          <w:lang w:eastAsia="en-US"/>
        </w:rPr>
        <w:t>, na podlagi 1. točke prvega odstavka 95. člena ZJN-3, sklen</w:t>
      </w:r>
      <w:r>
        <w:rPr>
          <w:rFonts w:ascii="Arial" w:hAnsi="Arial" w:cs="Arial"/>
          <w:sz w:val="20"/>
          <w:szCs w:val="20"/>
          <w:lang w:eastAsia="en-US"/>
        </w:rPr>
        <w:t xml:space="preserve">il </w:t>
      </w:r>
      <w:r w:rsidRPr="00E301E6">
        <w:rPr>
          <w:rFonts w:ascii="Arial" w:hAnsi="Arial" w:cs="Arial"/>
          <w:sz w:val="20"/>
          <w:szCs w:val="20"/>
          <w:lang w:eastAsia="en-US"/>
        </w:rPr>
        <w:t>aneks k okvirnemu sporazumu, za povečanje skupne okvirne vrednosti okvirnega sporazuma z DDV za največ 30 %</w:t>
      </w:r>
      <w:r>
        <w:rPr>
          <w:rFonts w:ascii="Arial" w:hAnsi="Arial" w:cs="Arial"/>
          <w:sz w:val="20"/>
          <w:szCs w:val="20"/>
          <w:lang w:eastAsia="en-US"/>
        </w:rPr>
        <w:t>.</w:t>
      </w:r>
    </w:p>
    <w:p w14:paraId="6EE19A34" w14:textId="78BB2798" w:rsidR="00DD1EEE" w:rsidRPr="00CC1C97" w:rsidRDefault="006936D6" w:rsidP="00CC1C97">
      <w:pPr>
        <w:pStyle w:val="Naslov2"/>
      </w:pPr>
      <w:bookmarkStart w:id="11" w:name="_Toc219453717"/>
      <w:r w:rsidRPr="00CC1C97">
        <w:t>3.2</w:t>
      </w:r>
      <w:r w:rsidRPr="00CC1C97">
        <w:tab/>
      </w:r>
      <w:r w:rsidR="00351FAB" w:rsidRPr="00CC1C97">
        <w:t xml:space="preserve">Kraj </w:t>
      </w:r>
      <w:r w:rsidR="002105CC" w:rsidRPr="00CC1C97">
        <w:t>izvajanja storitev</w:t>
      </w:r>
      <w:bookmarkEnd w:id="10"/>
      <w:bookmarkEnd w:id="11"/>
    </w:p>
    <w:p w14:paraId="5A6BBD52" w14:textId="77777777" w:rsidR="00A95695" w:rsidRPr="008C5B5B" w:rsidRDefault="00A95695" w:rsidP="00A95695">
      <w:pPr>
        <w:autoSpaceDE w:val="0"/>
        <w:autoSpaceDN w:val="0"/>
        <w:adjustRightInd w:val="0"/>
        <w:spacing w:line="260" w:lineRule="exact"/>
        <w:jc w:val="both"/>
        <w:rPr>
          <w:rFonts w:ascii="Arial" w:eastAsia="Calibri" w:hAnsi="Arial" w:cs="Arial"/>
          <w:sz w:val="20"/>
          <w:szCs w:val="20"/>
          <w:lang w:eastAsia="en-US"/>
        </w:rPr>
      </w:pPr>
      <w:bookmarkStart w:id="12" w:name="_Hlk106027401"/>
    </w:p>
    <w:p w14:paraId="783402F0" w14:textId="560DAFB1" w:rsidR="00B21D1B" w:rsidRPr="008C5B5B" w:rsidRDefault="008C5B5B" w:rsidP="00FA0EC5">
      <w:pPr>
        <w:tabs>
          <w:tab w:val="left" w:pos="1112"/>
        </w:tabs>
        <w:spacing w:line="260" w:lineRule="exact"/>
        <w:jc w:val="both"/>
        <w:rPr>
          <w:rFonts w:ascii="Arial" w:eastAsiaTheme="minorHAnsi" w:hAnsi="Arial" w:cs="Arial"/>
          <w:bCs/>
          <w:sz w:val="20"/>
          <w:szCs w:val="20"/>
          <w:lang w:eastAsia="en-US"/>
        </w:rPr>
      </w:pPr>
      <w:bookmarkStart w:id="13" w:name="_Hlk190937958"/>
      <w:bookmarkStart w:id="14" w:name="_Toc87964221"/>
      <w:bookmarkEnd w:id="12"/>
      <w:r w:rsidRPr="008C5B5B">
        <w:rPr>
          <w:rFonts w:ascii="Arial" w:eastAsiaTheme="minorHAnsi" w:hAnsi="Arial" w:cs="Arial"/>
          <w:bCs/>
          <w:sz w:val="20"/>
          <w:szCs w:val="20"/>
          <w:lang w:eastAsia="en-US"/>
        </w:rPr>
        <w:t>Izvajalec bo razvoj aplikacij izvajal pod</w:t>
      </w:r>
      <w:r w:rsidRPr="008C5B5B">
        <w:rPr>
          <w:rFonts w:ascii="Arial" w:eastAsiaTheme="minorHAnsi" w:hAnsi="Arial" w:cs="Arial"/>
          <w:bCs/>
          <w:strike/>
          <w:sz w:val="20"/>
          <w:szCs w:val="20"/>
          <w:lang w:eastAsia="en-US"/>
        </w:rPr>
        <w:t xml:space="preserve"> </w:t>
      </w:r>
      <w:r w:rsidRPr="008C5B5B">
        <w:rPr>
          <w:rFonts w:ascii="Arial" w:eastAsiaTheme="minorHAnsi" w:hAnsi="Arial" w:cs="Arial"/>
          <w:bCs/>
          <w:sz w:val="20"/>
          <w:szCs w:val="20"/>
          <w:lang w:eastAsia="en-US"/>
        </w:rPr>
        <w:t>organizacijskim, vsebinskim in strokovnim nadzorom naročnika, pri čemer se delo izvaja na lokaciji naročnika in sicer na naslovu MNZ, Štefanova 2, Ljubljana, po predhodnem dogovoru izjemoma tudi na lokaciji izvajalca.</w:t>
      </w:r>
    </w:p>
    <w:p w14:paraId="0BB70795" w14:textId="77777777" w:rsidR="008C5B5B" w:rsidRPr="008C5B5B" w:rsidRDefault="008C5B5B" w:rsidP="00FA0EC5">
      <w:pPr>
        <w:tabs>
          <w:tab w:val="left" w:pos="1112"/>
        </w:tabs>
        <w:spacing w:line="260" w:lineRule="exact"/>
        <w:jc w:val="both"/>
        <w:rPr>
          <w:rFonts w:ascii="Arial" w:hAnsi="Arial" w:cs="Arial"/>
          <w:sz w:val="20"/>
          <w:szCs w:val="20"/>
          <w:lang w:eastAsia="en-US"/>
        </w:rPr>
      </w:pPr>
    </w:p>
    <w:p w14:paraId="0B604768" w14:textId="4A026124" w:rsidR="00B21D1B" w:rsidRPr="008C5B5B" w:rsidRDefault="00B21D1B" w:rsidP="00FA0EC5">
      <w:pPr>
        <w:tabs>
          <w:tab w:val="left" w:pos="1112"/>
        </w:tabs>
        <w:spacing w:line="260" w:lineRule="exact"/>
        <w:jc w:val="both"/>
        <w:rPr>
          <w:rFonts w:ascii="Arial" w:hAnsi="Arial" w:cs="Arial"/>
          <w:sz w:val="20"/>
          <w:szCs w:val="20"/>
        </w:rPr>
      </w:pPr>
      <w:r w:rsidRPr="008C5B5B">
        <w:rPr>
          <w:rFonts w:ascii="Arial" w:hAnsi="Arial" w:cs="Arial"/>
          <w:sz w:val="20"/>
          <w:szCs w:val="20"/>
        </w:rPr>
        <w:t xml:space="preserve">Vsa testiranja in pregledi izdelanega ter namestitve aplikacije na testno in produkcijsko okolje naročnika bodo izvedeni na navedenem naslovu naročnika. </w:t>
      </w:r>
    </w:p>
    <w:p w14:paraId="00878FA2" w14:textId="77777777" w:rsidR="00B21D1B" w:rsidRDefault="00B21D1B" w:rsidP="00FA0EC5">
      <w:pPr>
        <w:tabs>
          <w:tab w:val="left" w:pos="1112"/>
        </w:tabs>
        <w:spacing w:line="260" w:lineRule="exact"/>
        <w:jc w:val="both"/>
        <w:rPr>
          <w:rFonts w:ascii="Arial" w:hAnsi="Arial" w:cs="Arial"/>
          <w:sz w:val="20"/>
          <w:szCs w:val="20"/>
        </w:rPr>
      </w:pPr>
    </w:p>
    <w:p w14:paraId="48CB3A63" w14:textId="3173AA2C" w:rsidR="00B21D1B" w:rsidRPr="000F6BC2" w:rsidRDefault="00B21D1B" w:rsidP="00FA0EC5">
      <w:pPr>
        <w:tabs>
          <w:tab w:val="left" w:pos="1112"/>
        </w:tabs>
        <w:spacing w:line="260" w:lineRule="exact"/>
        <w:jc w:val="both"/>
        <w:rPr>
          <w:rFonts w:ascii="Arial" w:hAnsi="Arial" w:cs="Arial"/>
          <w:sz w:val="20"/>
          <w:szCs w:val="20"/>
        </w:rPr>
      </w:pPr>
      <w:r w:rsidRPr="003D3618">
        <w:rPr>
          <w:rFonts w:ascii="Arial" w:hAnsi="Arial" w:cs="Arial"/>
          <w:sz w:val="20"/>
          <w:szCs w:val="20"/>
          <w:lang w:eastAsia="en-US"/>
        </w:rPr>
        <w:t xml:space="preserve">Izvajalec </w:t>
      </w:r>
      <w:r>
        <w:rPr>
          <w:rFonts w:ascii="Arial" w:hAnsi="Arial" w:cs="Arial"/>
          <w:sz w:val="20"/>
          <w:szCs w:val="20"/>
          <w:lang w:eastAsia="en-US"/>
        </w:rPr>
        <w:t xml:space="preserve">bo </w:t>
      </w:r>
      <w:r w:rsidRPr="003D3618">
        <w:rPr>
          <w:rFonts w:ascii="Arial" w:hAnsi="Arial" w:cs="Arial"/>
          <w:sz w:val="20"/>
          <w:szCs w:val="20"/>
          <w:lang w:eastAsia="en-US"/>
        </w:rPr>
        <w:t>mora</w:t>
      </w:r>
      <w:r>
        <w:rPr>
          <w:rFonts w:ascii="Arial" w:hAnsi="Arial" w:cs="Arial"/>
          <w:sz w:val="20"/>
          <w:szCs w:val="20"/>
          <w:lang w:eastAsia="en-US"/>
        </w:rPr>
        <w:t>l</w:t>
      </w:r>
      <w:r w:rsidRPr="003D3618">
        <w:rPr>
          <w:rFonts w:ascii="Arial" w:hAnsi="Arial" w:cs="Arial"/>
          <w:sz w:val="20"/>
          <w:szCs w:val="20"/>
          <w:lang w:eastAsia="en-US"/>
        </w:rPr>
        <w:t xml:space="preserve"> zagotavljati tudi podporo na daljavo.</w:t>
      </w:r>
    </w:p>
    <w:p w14:paraId="1455B952" w14:textId="6AB7C1B6" w:rsidR="00351FAB" w:rsidRPr="00CC1C97" w:rsidRDefault="006936D6" w:rsidP="00CC1C97">
      <w:pPr>
        <w:pStyle w:val="Naslov2"/>
      </w:pPr>
      <w:bookmarkStart w:id="15" w:name="_Toc219453718"/>
      <w:bookmarkEnd w:id="13"/>
      <w:r w:rsidRPr="00CC1C97">
        <w:t>3.3</w:t>
      </w:r>
      <w:r w:rsidRPr="00CC1C97">
        <w:tab/>
      </w:r>
      <w:r w:rsidR="00351FAB" w:rsidRPr="00CC1C97">
        <w:t>Rok</w:t>
      </w:r>
      <w:r w:rsidR="00555A99" w:rsidRPr="00CC1C97">
        <w:t xml:space="preserve">i </w:t>
      </w:r>
      <w:r w:rsidR="00351FAB" w:rsidRPr="00CC1C97">
        <w:t>izvedbe storitve</w:t>
      </w:r>
      <w:bookmarkEnd w:id="14"/>
      <w:bookmarkEnd w:id="15"/>
    </w:p>
    <w:p w14:paraId="37B34586" w14:textId="77777777" w:rsidR="00351FAB" w:rsidRDefault="00351FAB" w:rsidP="003E3E73">
      <w:pPr>
        <w:spacing w:line="260" w:lineRule="exact"/>
      </w:pPr>
    </w:p>
    <w:p w14:paraId="33976019" w14:textId="0ADC9813" w:rsidR="00FA0EC5" w:rsidRPr="00054BFF" w:rsidRDefault="00FA0EC5" w:rsidP="00FA0EC5">
      <w:pPr>
        <w:spacing w:line="260" w:lineRule="exact"/>
        <w:jc w:val="both"/>
        <w:rPr>
          <w:rFonts w:ascii="Arial" w:hAnsi="Arial" w:cs="Arial"/>
          <w:sz w:val="20"/>
          <w:szCs w:val="20"/>
        </w:rPr>
      </w:pPr>
      <w:r w:rsidRPr="00054BFF">
        <w:rPr>
          <w:rFonts w:ascii="Arial" w:hAnsi="Arial" w:cs="Arial"/>
          <w:sz w:val="20"/>
          <w:szCs w:val="20"/>
        </w:rPr>
        <w:t xml:space="preserve">Naročnik bo storitve za posamezen sklop izvajal </w:t>
      </w:r>
      <w:bookmarkStart w:id="16" w:name="_Hlk217992491"/>
      <w:r w:rsidRPr="00054BFF">
        <w:rPr>
          <w:rFonts w:ascii="Arial" w:hAnsi="Arial" w:cs="Arial"/>
          <w:sz w:val="20"/>
          <w:szCs w:val="20"/>
        </w:rPr>
        <w:t xml:space="preserve">skladno s </w:t>
      </w:r>
      <w:proofErr w:type="spellStart"/>
      <w:r w:rsidRPr="00054BFF">
        <w:rPr>
          <w:rFonts w:ascii="Arial" w:hAnsi="Arial" w:cs="Arial"/>
          <w:sz w:val="20"/>
          <w:szCs w:val="20"/>
        </w:rPr>
        <w:t>časovnico</w:t>
      </w:r>
      <w:proofErr w:type="spellEnd"/>
      <w:r w:rsidRPr="00054BFF">
        <w:rPr>
          <w:rFonts w:ascii="Arial" w:hAnsi="Arial" w:cs="Arial"/>
          <w:sz w:val="20"/>
          <w:szCs w:val="20"/>
        </w:rPr>
        <w:t xml:space="preserve"> EURODAC RECAST</w:t>
      </w:r>
      <w:bookmarkEnd w:id="16"/>
      <w:r w:rsidRPr="00054BFF">
        <w:rPr>
          <w:rFonts w:ascii="Arial" w:hAnsi="Arial" w:cs="Arial"/>
          <w:sz w:val="20"/>
          <w:szCs w:val="20"/>
        </w:rPr>
        <w:t xml:space="preserve">, kjer je predviden zaključek projekta 30. 11. 2026. Če se bo rok izvedbe zaradi aktivnosti na centralnem delu, ki je v pristojnosti </w:t>
      </w:r>
      <w:proofErr w:type="spellStart"/>
      <w:r w:rsidRPr="00054BFF">
        <w:rPr>
          <w:rFonts w:ascii="Arial" w:hAnsi="Arial" w:cs="Arial"/>
          <w:sz w:val="20"/>
          <w:szCs w:val="20"/>
        </w:rPr>
        <w:t>eu</w:t>
      </w:r>
      <w:proofErr w:type="spellEnd"/>
      <w:r w:rsidRPr="00054BFF">
        <w:rPr>
          <w:rFonts w:ascii="Arial" w:hAnsi="Arial" w:cs="Arial"/>
          <w:sz w:val="20"/>
          <w:szCs w:val="20"/>
        </w:rPr>
        <w:t xml:space="preserve">-LISE podaljševal, se bo z aneksom k okvirnemu sporazumu podaljševal tudi rok </w:t>
      </w:r>
      <w:r w:rsidR="000A138D" w:rsidRPr="00054BFF">
        <w:rPr>
          <w:rFonts w:ascii="Arial" w:hAnsi="Arial" w:cs="Arial"/>
          <w:sz w:val="20"/>
          <w:szCs w:val="20"/>
        </w:rPr>
        <w:t>z</w:t>
      </w:r>
      <w:r w:rsidRPr="00054BFF">
        <w:rPr>
          <w:rFonts w:ascii="Arial" w:hAnsi="Arial" w:cs="Arial"/>
          <w:sz w:val="20"/>
          <w:szCs w:val="20"/>
        </w:rPr>
        <w:t xml:space="preserve">a izvedbo tega projekta. </w:t>
      </w:r>
      <w:r w:rsidR="001A56A7">
        <w:rPr>
          <w:rFonts w:ascii="Arial" w:hAnsi="Arial" w:cs="Arial"/>
          <w:sz w:val="20"/>
          <w:szCs w:val="20"/>
        </w:rPr>
        <w:t xml:space="preserve">Po zaključku projekta sledi izvajanje vzdrževanja za </w:t>
      </w:r>
      <w:r w:rsidR="001A56A7" w:rsidRPr="008C5B5B">
        <w:rPr>
          <w:rFonts w:ascii="Arial" w:hAnsi="Arial" w:cs="Arial"/>
          <w:sz w:val="20"/>
          <w:szCs w:val="20"/>
        </w:rPr>
        <w:t>obdobje</w:t>
      </w:r>
      <w:r w:rsidR="00901414" w:rsidRPr="008C5B5B">
        <w:rPr>
          <w:rFonts w:ascii="Arial" w:hAnsi="Arial" w:cs="Arial"/>
          <w:sz w:val="20"/>
          <w:szCs w:val="20"/>
        </w:rPr>
        <w:t xml:space="preserve"> 24 mesecev</w:t>
      </w:r>
      <w:r w:rsidR="008C5B5B" w:rsidRPr="008C5B5B">
        <w:rPr>
          <w:rFonts w:ascii="Arial" w:hAnsi="Arial" w:cs="Arial"/>
          <w:sz w:val="20"/>
          <w:szCs w:val="20"/>
        </w:rPr>
        <w:t>.</w:t>
      </w:r>
    </w:p>
    <w:p w14:paraId="0B651BEC" w14:textId="77777777" w:rsidR="00FA0EC5" w:rsidRPr="00054BFF" w:rsidRDefault="00FA0EC5" w:rsidP="00FA0EC5">
      <w:pPr>
        <w:spacing w:line="260" w:lineRule="exact"/>
        <w:jc w:val="both"/>
        <w:rPr>
          <w:rFonts w:ascii="Arial" w:hAnsi="Arial" w:cs="Arial"/>
          <w:sz w:val="20"/>
          <w:szCs w:val="20"/>
        </w:rPr>
      </w:pPr>
    </w:p>
    <w:p w14:paraId="40ECF4F7" w14:textId="6624020F" w:rsidR="00FA0EC5" w:rsidRDefault="00DF47A0" w:rsidP="00FA0EC5">
      <w:pPr>
        <w:spacing w:line="260" w:lineRule="exact"/>
        <w:jc w:val="both"/>
        <w:rPr>
          <w:rFonts w:ascii="Arial" w:hAnsi="Arial" w:cs="Arial"/>
          <w:sz w:val="20"/>
          <w:szCs w:val="20"/>
        </w:rPr>
      </w:pPr>
      <w:r w:rsidRPr="00054BFF">
        <w:rPr>
          <w:rFonts w:ascii="Arial" w:hAnsi="Arial" w:cs="Arial"/>
          <w:sz w:val="20"/>
          <w:szCs w:val="20"/>
        </w:rPr>
        <w:t xml:space="preserve">Posamezne faze izvedbe so opredeljene v prilogi </w:t>
      </w:r>
      <w:proofErr w:type="spellStart"/>
      <w:r w:rsidRPr="00054BFF">
        <w:rPr>
          <w:rFonts w:ascii="Arial" w:hAnsi="Arial" w:cs="Arial"/>
          <w:color w:val="000000" w:themeColor="text1"/>
          <w:sz w:val="20"/>
          <w:szCs w:val="20"/>
        </w:rPr>
        <w:t>ˮOsnutek</w:t>
      </w:r>
      <w:proofErr w:type="spellEnd"/>
      <w:r w:rsidRPr="00054BFF">
        <w:rPr>
          <w:rFonts w:ascii="Arial" w:hAnsi="Arial" w:cs="Arial"/>
          <w:color w:val="000000" w:themeColor="text1"/>
          <w:sz w:val="20"/>
          <w:szCs w:val="20"/>
        </w:rPr>
        <w:t xml:space="preserve"> okvirnega </w:t>
      </w:r>
      <w:proofErr w:type="spellStart"/>
      <w:r w:rsidRPr="00054BFF">
        <w:rPr>
          <w:rFonts w:ascii="Arial" w:hAnsi="Arial" w:cs="Arial"/>
          <w:color w:val="000000" w:themeColor="text1"/>
          <w:sz w:val="20"/>
          <w:szCs w:val="20"/>
        </w:rPr>
        <w:t>sporazumaˮ</w:t>
      </w:r>
      <w:proofErr w:type="spellEnd"/>
      <w:r w:rsidRPr="00054BFF">
        <w:rPr>
          <w:rFonts w:ascii="Arial" w:hAnsi="Arial" w:cs="Arial"/>
          <w:color w:val="000000" w:themeColor="text1"/>
          <w:sz w:val="20"/>
          <w:szCs w:val="20"/>
        </w:rPr>
        <w:t>.</w:t>
      </w:r>
    </w:p>
    <w:p w14:paraId="778440CC" w14:textId="77777777" w:rsidR="00394F02" w:rsidRDefault="00394F02" w:rsidP="00605D9A">
      <w:pPr>
        <w:autoSpaceDE w:val="0"/>
        <w:autoSpaceDN w:val="0"/>
        <w:adjustRightInd w:val="0"/>
        <w:spacing w:line="260" w:lineRule="exact"/>
        <w:jc w:val="both"/>
        <w:rPr>
          <w:rFonts w:ascii="Arial" w:hAnsi="Arial" w:cs="Arial"/>
          <w:iCs/>
          <w:sz w:val="20"/>
          <w:szCs w:val="20"/>
        </w:rPr>
      </w:pPr>
    </w:p>
    <w:p w14:paraId="5F22CC08" w14:textId="77777777" w:rsidR="008C5B5B" w:rsidRDefault="008C5B5B" w:rsidP="00605D9A">
      <w:pPr>
        <w:autoSpaceDE w:val="0"/>
        <w:autoSpaceDN w:val="0"/>
        <w:adjustRightInd w:val="0"/>
        <w:spacing w:line="260" w:lineRule="exact"/>
        <w:jc w:val="both"/>
        <w:rPr>
          <w:rFonts w:ascii="Arial" w:hAnsi="Arial" w:cs="Arial"/>
          <w:iCs/>
          <w:sz w:val="20"/>
          <w:szCs w:val="20"/>
        </w:rPr>
      </w:pPr>
    </w:p>
    <w:p w14:paraId="1BA97CAF" w14:textId="77777777" w:rsidR="008C5B5B" w:rsidRPr="00605D9A" w:rsidRDefault="008C5B5B" w:rsidP="00605D9A">
      <w:pPr>
        <w:autoSpaceDE w:val="0"/>
        <w:autoSpaceDN w:val="0"/>
        <w:adjustRightInd w:val="0"/>
        <w:spacing w:line="260" w:lineRule="exact"/>
        <w:jc w:val="both"/>
        <w:rPr>
          <w:rFonts w:ascii="Arial" w:hAnsi="Arial" w:cs="Arial"/>
          <w:iCs/>
          <w:sz w:val="20"/>
          <w:szCs w:val="20"/>
        </w:rPr>
      </w:pPr>
    </w:p>
    <w:p w14:paraId="56AC185F" w14:textId="2C7EC6D8" w:rsidR="007744C3" w:rsidRDefault="00CC1C97" w:rsidP="00CC1C97">
      <w:pPr>
        <w:pStyle w:val="Naslov1"/>
      </w:pPr>
      <w:bookmarkStart w:id="17" w:name="_Toc219453719"/>
      <w:r>
        <w:lastRenderedPageBreak/>
        <w:t>4</w:t>
      </w:r>
      <w:r w:rsidRPr="00CC1C97">
        <w:tab/>
      </w:r>
      <w:r>
        <w:t>ROK IN NAČIN PREDLOŽITVE PONUDBE</w:t>
      </w:r>
      <w:bookmarkEnd w:id="17"/>
    </w:p>
    <w:p w14:paraId="232FDB51" w14:textId="77777777" w:rsidR="007744C3" w:rsidRPr="00CC1C97" w:rsidRDefault="006936D6" w:rsidP="00CC1C97">
      <w:pPr>
        <w:pStyle w:val="Naslov2"/>
      </w:pPr>
      <w:bookmarkStart w:id="18" w:name="_Toc87964223"/>
      <w:bookmarkStart w:id="19" w:name="_Toc219453720"/>
      <w:r w:rsidRPr="00CC1C97">
        <w:t>4.1</w:t>
      </w:r>
      <w:r w:rsidRPr="00CC1C97">
        <w:tab/>
      </w:r>
      <w:r w:rsidR="007744C3" w:rsidRPr="00CC1C97">
        <w:t>Predložitev ponudbe v sistemu e-JN</w:t>
      </w:r>
      <w:bookmarkEnd w:id="18"/>
      <w:bookmarkEnd w:id="19"/>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54C93C3D" w14:textId="5125BB08" w:rsidR="009B7FF7" w:rsidRPr="00556F6B" w:rsidRDefault="008570B0" w:rsidP="009B7FF7">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D55480">
          <w:rPr>
            <w:rFonts w:ascii="Arial" w:eastAsia="Calibri" w:hAnsi="Arial" w:cs="Arial"/>
            <w:sz w:val="20"/>
            <w:szCs w:val="20"/>
            <w:u w:val="single"/>
            <w:lang w:eastAsia="en-US"/>
          </w:rPr>
          <w:t>https://ejn.gov.si/eJN2</w:t>
        </w:r>
      </w:hyperlink>
      <w:r w:rsidR="00D55480">
        <w:rPr>
          <w:rFonts w:ascii="Arial" w:hAnsi="Arial" w:cs="Arial"/>
          <w:sz w:val="20"/>
          <w:szCs w:val="20"/>
        </w:rPr>
        <w:t>.</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42F2F9E" w14:textId="77777777" w:rsidR="0067059F" w:rsidRDefault="0067059F" w:rsidP="003E3E73">
      <w:pPr>
        <w:spacing w:line="260" w:lineRule="exact"/>
        <w:jc w:val="both"/>
        <w:rPr>
          <w:rFonts w:ascii="Arial" w:eastAsia="Calibri" w:hAnsi="Arial" w:cs="Arial"/>
          <w:sz w:val="20"/>
          <w:szCs w:val="20"/>
          <w:lang w:eastAsia="en-US"/>
        </w:rPr>
      </w:pPr>
    </w:p>
    <w:p w14:paraId="01CE3435" w14:textId="443584A9"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3C079D60" w14:textId="0DA19CBC" w:rsidR="00D55480" w:rsidRPr="00ED4593" w:rsidRDefault="00D55480" w:rsidP="00D55480">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4F49552" w14:textId="77777777" w:rsidR="00D55480" w:rsidRPr="00556F6B" w:rsidRDefault="00D55480"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20" w:name="_Toc87964225"/>
      <w:bookmarkStart w:id="21" w:name="_Toc219453721"/>
      <w:r>
        <w:t>5</w:t>
      </w:r>
      <w:r>
        <w:tab/>
      </w:r>
      <w:r w:rsidR="007744C3" w:rsidRPr="00556F6B">
        <w:t>ODPIRANJE PONUDB</w:t>
      </w:r>
      <w:bookmarkEnd w:id="20"/>
      <w:bookmarkEnd w:id="21"/>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22" w:name="_Toc87964226"/>
      <w:bookmarkStart w:id="23" w:name="_Toc219453722"/>
      <w:r>
        <w:t>6</w:t>
      </w:r>
      <w:r>
        <w:tab/>
      </w:r>
      <w:r w:rsidR="00F014A2" w:rsidRPr="00392AF6">
        <w:t>DODATNA OBVESTILA IN POJASNILA</w:t>
      </w:r>
      <w:bookmarkEnd w:id="22"/>
      <w:bookmarkEnd w:id="23"/>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4" w:name="_Toc87964227"/>
      <w:bookmarkStart w:id="25" w:name="_Toc219453723"/>
      <w:r>
        <w:t>7</w:t>
      </w:r>
      <w:r>
        <w:tab/>
      </w:r>
      <w:r w:rsidR="002E1CE8" w:rsidRPr="00453625">
        <w:t>PRAVNA PODLAGA ZA IZVEDBO JAVNEGA NAROČILA</w:t>
      </w:r>
      <w:bookmarkEnd w:id="24"/>
      <w:bookmarkEnd w:id="25"/>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Default="008C36AA"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6" w:name="_Toc87964228"/>
      <w:bookmarkStart w:id="27" w:name="_Toc219453724"/>
      <w:r>
        <w:rPr>
          <w:color w:val="000000" w:themeColor="text1"/>
        </w:rPr>
        <w:t>8</w:t>
      </w:r>
      <w:r>
        <w:rPr>
          <w:color w:val="000000" w:themeColor="text1"/>
        </w:rPr>
        <w:tab/>
      </w:r>
      <w:r w:rsidR="00E1168B" w:rsidRPr="00ED4593">
        <w:rPr>
          <w:color w:val="000000" w:themeColor="text1"/>
        </w:rPr>
        <w:t>UGOTAVLJANJE SPOSOBNOSTI PONUDNIKA</w:t>
      </w:r>
      <w:bookmarkEnd w:id="26"/>
      <w:bookmarkEnd w:id="27"/>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7D081175" w14:textId="198D8F6E"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1B0F22D" w14:textId="61D72104" w:rsidR="00650BF1" w:rsidRPr="00ED4593"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ponudnika pozvati k predložitvi dokazil, ki izkazujejo izpolnjevanje navedenih zahtev</w:t>
      </w:r>
      <w:r w:rsidR="00950082">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w:t>
      </w:r>
      <w:r w:rsidRPr="00C9020B">
        <w:rPr>
          <w:rFonts w:cs="Arial"/>
          <w:color w:val="000000" w:themeColor="text1"/>
          <w:szCs w:val="20"/>
        </w:rPr>
        <w:t xml:space="preserve">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68353B38"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7F6967">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8" w:name="_Toc87964229"/>
      <w:bookmarkStart w:id="29" w:name="_Toc219453725"/>
      <w:r>
        <w:t>8.1</w:t>
      </w:r>
      <w:r>
        <w:tab/>
      </w:r>
      <w:r w:rsidR="0096141D" w:rsidRPr="007D35BF">
        <w:t>Razlogi za izključitev</w:t>
      </w:r>
      <w:bookmarkEnd w:id="28"/>
      <w:bookmarkEnd w:id="29"/>
    </w:p>
    <w:p w14:paraId="09392D3F" w14:textId="77777777" w:rsidR="00F8689D" w:rsidRPr="00453625" w:rsidRDefault="00F8689D" w:rsidP="003E3E73">
      <w:pPr>
        <w:spacing w:line="260" w:lineRule="exact"/>
        <w:jc w:val="both"/>
        <w:rPr>
          <w:rFonts w:ascii="Arial" w:hAnsi="Arial" w:cs="Arial"/>
          <w:sz w:val="20"/>
          <w:szCs w:val="20"/>
        </w:rPr>
      </w:pPr>
    </w:p>
    <w:p w14:paraId="7C07137C" w14:textId="77777777" w:rsidR="00CB79A0" w:rsidRPr="004F31DE" w:rsidRDefault="00CB79A0" w:rsidP="00CB79A0">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8.1.5, mora ponudnik v ponudbi predložiti obrazec ESPD. (Izpolnjevanje zahteve iz točke 8.1.5 naročnik </w:t>
      </w:r>
      <w:r w:rsidRPr="00C9020B">
        <w:rPr>
          <w:rFonts w:ascii="Arial" w:hAnsi="Arial" w:cs="Arial"/>
          <w:sz w:val="20"/>
          <w:szCs w:val="20"/>
        </w:rPr>
        <w:t>preveri preko dostopne evidence</w:t>
      </w:r>
      <w:r>
        <w:rPr>
          <w:rFonts w:ascii="Arial" w:hAnsi="Arial" w:cs="Arial"/>
          <w:sz w:val="20"/>
          <w:szCs w:val="20"/>
        </w:rPr>
        <w:t>).</w:t>
      </w:r>
    </w:p>
    <w:p w14:paraId="36836C11" w14:textId="77777777" w:rsidR="00CB79A0" w:rsidRPr="0068347C" w:rsidRDefault="00CB79A0" w:rsidP="00CB79A0">
      <w:pPr>
        <w:spacing w:line="260" w:lineRule="exact"/>
        <w:jc w:val="both"/>
        <w:rPr>
          <w:rFonts w:ascii="Arial" w:hAnsi="Arial" w:cs="Arial"/>
          <w:dstrike/>
          <w:sz w:val="20"/>
          <w:szCs w:val="20"/>
        </w:rPr>
      </w:pPr>
    </w:p>
    <w:p w14:paraId="6AD590EE" w14:textId="77777777" w:rsidR="00CB79A0" w:rsidRPr="00CE2EFB" w:rsidRDefault="00CB79A0" w:rsidP="00CE2EFB">
      <w:pPr>
        <w:spacing w:line="260" w:lineRule="exact"/>
        <w:ind w:left="705" w:hanging="705"/>
        <w:jc w:val="both"/>
        <w:rPr>
          <w:rFonts w:ascii="Arial" w:hAnsi="Arial" w:cs="Arial"/>
          <w:color w:val="000000" w:themeColor="text1"/>
          <w:sz w:val="20"/>
          <w:szCs w:val="20"/>
        </w:rPr>
      </w:pPr>
      <w:bookmarkStart w:id="30" w:name="_Toc87964230"/>
      <w:bookmarkStart w:id="31" w:name="_Toc104902106"/>
      <w:bookmarkStart w:id="32" w:name="_Toc106272757"/>
      <w:bookmarkStart w:id="33" w:name="_Toc106287735"/>
      <w:bookmarkStart w:id="34" w:name="_Toc147835706"/>
      <w:bookmarkStart w:id="35" w:name="_Toc147836054"/>
      <w:r w:rsidRPr="00CE2EFB">
        <w:rPr>
          <w:rFonts w:ascii="Arial" w:hAnsi="Arial" w:cs="Arial"/>
          <w:sz w:val="20"/>
          <w:szCs w:val="20"/>
        </w:rPr>
        <w:t>8.1.1</w:t>
      </w:r>
      <w:r w:rsidRPr="00CE2EFB">
        <w:rPr>
          <w:rFonts w:ascii="Arial" w:hAnsi="Arial" w:cs="Arial"/>
          <w:sz w:val="20"/>
          <w:szCs w:val="20"/>
        </w:rPr>
        <w:tab/>
      </w:r>
      <w:r w:rsidRPr="00CE2EFB">
        <w:rPr>
          <w:rFonts w:ascii="Arial" w:hAnsi="Arial" w:cs="Arial"/>
          <w:color w:val="000000" w:themeColor="text1"/>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30"/>
      <w:bookmarkEnd w:id="31"/>
      <w:bookmarkEnd w:id="32"/>
      <w:bookmarkEnd w:id="33"/>
      <w:r w:rsidRPr="00CE2EFB">
        <w:rPr>
          <w:rFonts w:ascii="Arial" w:hAnsi="Arial" w:cs="Arial"/>
          <w:color w:val="000000" w:themeColor="text1"/>
          <w:sz w:val="20"/>
          <w:szCs w:val="20"/>
        </w:rPr>
        <w:t>.</w:t>
      </w:r>
      <w:bookmarkEnd w:id="34"/>
      <w:bookmarkEnd w:id="35"/>
    </w:p>
    <w:p w14:paraId="1E25E29D" w14:textId="77777777" w:rsidR="00CB79A0" w:rsidRPr="00CE2EFB" w:rsidRDefault="00CB79A0" w:rsidP="00CE2EFB">
      <w:pPr>
        <w:spacing w:line="260" w:lineRule="exact"/>
        <w:jc w:val="both"/>
        <w:rPr>
          <w:rFonts w:ascii="Arial" w:hAnsi="Arial" w:cs="Arial"/>
          <w:color w:val="000000" w:themeColor="text1"/>
          <w:sz w:val="20"/>
          <w:szCs w:val="20"/>
        </w:rPr>
      </w:pPr>
      <w:r w:rsidRPr="00CE2EFB">
        <w:rPr>
          <w:rFonts w:ascii="Arial" w:hAnsi="Arial" w:cs="Arial"/>
          <w:color w:val="000000" w:themeColor="text1"/>
          <w:sz w:val="20"/>
          <w:szCs w:val="20"/>
        </w:rPr>
        <w:tab/>
        <w:t xml:space="preserve"> </w:t>
      </w:r>
    </w:p>
    <w:p w14:paraId="2E736718" w14:textId="77777777" w:rsidR="00CB79A0" w:rsidRPr="00CE2EFB" w:rsidRDefault="00CB79A0" w:rsidP="00CE2EFB">
      <w:pPr>
        <w:spacing w:line="260" w:lineRule="exact"/>
        <w:ind w:left="705"/>
        <w:jc w:val="both"/>
        <w:rPr>
          <w:rFonts w:ascii="Arial" w:hAnsi="Arial" w:cs="Arial"/>
          <w:color w:val="000000" w:themeColor="text1"/>
          <w:sz w:val="20"/>
          <w:szCs w:val="20"/>
        </w:rPr>
      </w:pPr>
      <w:r w:rsidRPr="00CE2EFB">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Default="00CB79A0" w:rsidP="00CB79A0">
      <w:pPr>
        <w:jc w:val="both"/>
        <w:rPr>
          <w:rFonts w:ascii="Arial" w:hAnsi="Arial" w:cs="Arial"/>
          <w:bCs/>
          <w:sz w:val="20"/>
          <w:szCs w:val="20"/>
          <w:lang w:val="x-none" w:eastAsia="x-none"/>
        </w:rPr>
      </w:pPr>
    </w:p>
    <w:p w14:paraId="64BA339D" w14:textId="77777777" w:rsidR="00CB79A0" w:rsidRDefault="00CB79A0" w:rsidP="00CB79A0">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565AEC72" w14:textId="77777777" w:rsidR="00CB79A0" w:rsidRPr="00453625" w:rsidRDefault="00CB79A0" w:rsidP="00CB79A0">
      <w:pPr>
        <w:spacing w:line="260" w:lineRule="exact"/>
        <w:jc w:val="both"/>
        <w:rPr>
          <w:rFonts w:ascii="Arial" w:hAnsi="Arial" w:cs="Arial"/>
          <w:sz w:val="20"/>
          <w:szCs w:val="20"/>
        </w:rPr>
      </w:pPr>
    </w:p>
    <w:p w14:paraId="792DA628" w14:textId="77777777" w:rsidR="00CB79A0" w:rsidRPr="00CE2EFB" w:rsidRDefault="00CB79A0" w:rsidP="00CE2EFB">
      <w:pPr>
        <w:spacing w:line="260" w:lineRule="exact"/>
        <w:ind w:left="705" w:hanging="705"/>
        <w:jc w:val="both"/>
        <w:rPr>
          <w:rFonts w:ascii="Arial" w:hAnsi="Arial" w:cs="Arial"/>
          <w:sz w:val="20"/>
          <w:szCs w:val="20"/>
        </w:rPr>
      </w:pPr>
      <w:bookmarkStart w:id="36" w:name="_Toc87964231"/>
      <w:bookmarkStart w:id="37" w:name="_Toc104902107"/>
      <w:bookmarkStart w:id="38" w:name="_Toc106272758"/>
      <w:bookmarkStart w:id="39" w:name="_Toc106287736"/>
      <w:bookmarkStart w:id="40" w:name="_Toc147835707"/>
      <w:bookmarkStart w:id="41" w:name="_Toc147836055"/>
      <w:r w:rsidRPr="00CE2EFB">
        <w:rPr>
          <w:rFonts w:ascii="Arial" w:hAnsi="Arial" w:cs="Arial"/>
          <w:sz w:val="20"/>
          <w:szCs w:val="20"/>
        </w:rPr>
        <w:t>8.1.2</w:t>
      </w:r>
      <w:r w:rsidRPr="00CE2EFB">
        <w:rPr>
          <w:rFonts w:ascii="Arial" w:hAnsi="Arial" w:cs="Arial"/>
          <w:sz w:val="20"/>
          <w:szCs w:val="20"/>
        </w:rPr>
        <w:tab/>
      </w:r>
      <w:bookmarkEnd w:id="36"/>
      <w:bookmarkEnd w:id="37"/>
      <w:bookmarkEnd w:id="38"/>
      <w:bookmarkEnd w:id="39"/>
      <w:r w:rsidRPr="00CE2EFB">
        <w:rPr>
          <w:rFonts w:ascii="Arial" w:hAnsi="Arial" w:cs="Arial"/>
          <w:sz w:val="20"/>
          <w:szCs w:val="20"/>
        </w:rPr>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w:t>
      </w:r>
      <w:r w:rsidRPr="00CE2EFB">
        <w:rPr>
          <w:rFonts w:ascii="Arial" w:hAnsi="Arial" w:cs="Arial"/>
          <w:sz w:val="20"/>
          <w:szCs w:val="20"/>
        </w:rPr>
        <w:lastRenderedPageBreak/>
        <w:t>odtegljajev za dohodke iz delovnega razmerja za obdobje zadnjih pet let do roka za oddajo ponudb.</w:t>
      </w:r>
      <w:bookmarkEnd w:id="40"/>
      <w:bookmarkEnd w:id="41"/>
      <w:r w:rsidRPr="00CE2EFB">
        <w:rPr>
          <w:rFonts w:ascii="Arial" w:hAnsi="Arial" w:cs="Arial"/>
          <w:sz w:val="20"/>
          <w:szCs w:val="20"/>
        </w:rPr>
        <w:t xml:space="preserve"> </w:t>
      </w:r>
    </w:p>
    <w:p w14:paraId="674C3714" w14:textId="77777777" w:rsidR="00CB79A0" w:rsidRPr="00232826" w:rsidRDefault="00CB79A0" w:rsidP="00CB79A0">
      <w:pPr>
        <w:ind w:left="142" w:hanging="142"/>
        <w:rPr>
          <w:lang w:val="x-none" w:eastAsia="x-none"/>
        </w:rPr>
      </w:pPr>
    </w:p>
    <w:p w14:paraId="71E9DF7E" w14:textId="77777777" w:rsidR="00CB79A0" w:rsidRPr="00CE2EFB" w:rsidRDefault="00CB79A0" w:rsidP="00CE2EFB">
      <w:pPr>
        <w:spacing w:line="260" w:lineRule="exact"/>
        <w:ind w:left="705" w:hanging="705"/>
        <w:jc w:val="both"/>
        <w:rPr>
          <w:rFonts w:ascii="Arial" w:hAnsi="Arial" w:cs="Arial"/>
          <w:sz w:val="20"/>
          <w:szCs w:val="20"/>
        </w:rPr>
      </w:pPr>
      <w:bookmarkStart w:id="42" w:name="_Toc104902108"/>
      <w:bookmarkStart w:id="43" w:name="_Toc106272759"/>
      <w:bookmarkStart w:id="44" w:name="_Toc106287737"/>
      <w:bookmarkStart w:id="45" w:name="_Toc147835708"/>
      <w:bookmarkStart w:id="46" w:name="_Toc147836056"/>
      <w:r w:rsidRPr="00CE2EFB">
        <w:rPr>
          <w:rFonts w:ascii="Arial" w:hAnsi="Arial" w:cs="Arial"/>
          <w:sz w:val="20"/>
          <w:szCs w:val="20"/>
        </w:rPr>
        <w:t>8.1.3</w:t>
      </w:r>
      <w:r w:rsidRPr="00CE2EFB">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bookmarkEnd w:id="42"/>
      <w:bookmarkEnd w:id="43"/>
      <w:bookmarkEnd w:id="44"/>
      <w:bookmarkEnd w:id="45"/>
      <w:bookmarkEnd w:id="46"/>
    </w:p>
    <w:p w14:paraId="342FCDD3" w14:textId="77777777" w:rsidR="00CB79A0" w:rsidRPr="0077132E" w:rsidRDefault="00CB79A0" w:rsidP="00CB79A0">
      <w:pPr>
        <w:spacing w:line="260" w:lineRule="exact"/>
        <w:ind w:left="720"/>
        <w:jc w:val="both"/>
        <w:rPr>
          <w:rFonts w:ascii="Arial" w:hAnsi="Arial" w:cs="Arial"/>
          <w:color w:val="000000" w:themeColor="text1"/>
          <w:sz w:val="18"/>
          <w:szCs w:val="18"/>
          <w:shd w:val="clear" w:color="auto" w:fill="FFFFFF"/>
        </w:rPr>
      </w:pPr>
    </w:p>
    <w:p w14:paraId="28F7E49B" w14:textId="5359E5DE" w:rsidR="00CB79A0" w:rsidRPr="00CE2EFB" w:rsidRDefault="00CE2EFB" w:rsidP="00CE2EFB">
      <w:pPr>
        <w:spacing w:line="260" w:lineRule="exact"/>
        <w:ind w:left="705" w:hanging="705"/>
        <w:jc w:val="both"/>
        <w:rPr>
          <w:rFonts w:ascii="Arial" w:hAnsi="Arial" w:cs="Arial"/>
          <w:sz w:val="20"/>
          <w:szCs w:val="20"/>
        </w:rPr>
      </w:pPr>
      <w:bookmarkStart w:id="47" w:name="_Toc87964232"/>
      <w:bookmarkStart w:id="48" w:name="_Toc104902109"/>
      <w:bookmarkStart w:id="49" w:name="_Toc106272760"/>
      <w:bookmarkStart w:id="50" w:name="_Toc106287738"/>
      <w:bookmarkStart w:id="51" w:name="_Toc147835709"/>
      <w:bookmarkStart w:id="52" w:name="_Toc147836057"/>
      <w:r>
        <w:rPr>
          <w:rFonts w:ascii="Arial" w:hAnsi="Arial" w:cs="Arial"/>
          <w:sz w:val="20"/>
          <w:szCs w:val="20"/>
        </w:rPr>
        <w:t>8.1. 4</w:t>
      </w:r>
      <w:r>
        <w:rPr>
          <w:rFonts w:ascii="Arial" w:hAnsi="Arial" w:cs="Arial"/>
          <w:sz w:val="20"/>
          <w:szCs w:val="20"/>
        </w:rPr>
        <w:tab/>
      </w:r>
      <w:r w:rsidR="00CB79A0" w:rsidRPr="00CE2EFB">
        <w:rPr>
          <w:rFonts w:ascii="Arial" w:hAnsi="Arial" w:cs="Arial"/>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7"/>
      <w:bookmarkEnd w:id="48"/>
      <w:bookmarkEnd w:id="49"/>
      <w:bookmarkEnd w:id="50"/>
      <w:r w:rsidR="00CB79A0" w:rsidRPr="00CE2EFB">
        <w:rPr>
          <w:rFonts w:ascii="Arial" w:hAnsi="Arial" w:cs="Arial"/>
          <w:sz w:val="20"/>
          <w:szCs w:val="20"/>
        </w:rPr>
        <w:t>.</w:t>
      </w:r>
      <w:bookmarkEnd w:id="51"/>
      <w:bookmarkEnd w:id="52"/>
    </w:p>
    <w:p w14:paraId="4909D6B0" w14:textId="77777777" w:rsidR="00CB79A0" w:rsidRDefault="00CB79A0" w:rsidP="00CB79A0">
      <w:pPr>
        <w:spacing w:line="260" w:lineRule="exact"/>
        <w:rPr>
          <w:rFonts w:ascii="Arial" w:hAnsi="Arial" w:cs="Arial"/>
          <w:color w:val="000000" w:themeColor="text1"/>
          <w:sz w:val="20"/>
          <w:szCs w:val="20"/>
        </w:rPr>
      </w:pPr>
    </w:p>
    <w:p w14:paraId="197E099D" w14:textId="77777777" w:rsidR="00CB79A0" w:rsidRPr="007114EE" w:rsidRDefault="00CB79A0" w:rsidP="00CB79A0">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77132E" w:rsidRDefault="00CB79A0" w:rsidP="00CB79A0">
      <w:pPr>
        <w:ind w:left="709"/>
        <w:rPr>
          <w:lang w:val="x-none" w:eastAsia="x-none"/>
        </w:rPr>
      </w:pPr>
    </w:p>
    <w:p w14:paraId="2A86F9D2" w14:textId="6AD6A7CA" w:rsidR="00560B89" w:rsidRDefault="00CE2EFB" w:rsidP="00CE2EFB">
      <w:pPr>
        <w:spacing w:line="260" w:lineRule="exact"/>
        <w:ind w:left="705" w:hanging="705"/>
        <w:jc w:val="both"/>
        <w:rPr>
          <w:rFonts w:ascii="Arial" w:hAnsi="Arial" w:cs="Arial"/>
          <w:sz w:val="20"/>
          <w:szCs w:val="20"/>
        </w:rPr>
      </w:pPr>
      <w:bookmarkStart w:id="53" w:name="_Toc98745776"/>
      <w:bookmarkStart w:id="54" w:name="_Toc109984096"/>
      <w:bookmarkStart w:id="55" w:name="_Toc113880445"/>
      <w:bookmarkStart w:id="56" w:name="_Toc114034790"/>
      <w:bookmarkStart w:id="57" w:name="_Toc120007644"/>
      <w:bookmarkStart w:id="58" w:name="_Toc123727985"/>
      <w:bookmarkStart w:id="59" w:name="_Toc127885193"/>
      <w:bookmarkStart w:id="60" w:name="_Toc147835710"/>
      <w:bookmarkStart w:id="61" w:name="_Toc147836058"/>
      <w:r>
        <w:rPr>
          <w:rFonts w:ascii="Arial" w:hAnsi="Arial" w:cs="Arial"/>
          <w:sz w:val="20"/>
          <w:szCs w:val="20"/>
        </w:rPr>
        <w:t xml:space="preserve">8.1.5 </w:t>
      </w:r>
      <w:r>
        <w:rPr>
          <w:rFonts w:ascii="Arial" w:hAnsi="Arial" w:cs="Arial"/>
          <w:sz w:val="20"/>
          <w:szCs w:val="20"/>
        </w:rPr>
        <w:tab/>
      </w:r>
      <w:r w:rsidR="00CB79A0" w:rsidRPr="00CE2EFB">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00CB79A0" w:rsidRPr="00CE2EFB">
        <w:rPr>
          <w:rFonts w:ascii="Arial" w:hAnsi="Arial" w:cs="Arial"/>
          <w:sz w:val="20"/>
          <w:szCs w:val="20"/>
        </w:rPr>
        <w:t>ZDeb</w:t>
      </w:r>
      <w:proofErr w:type="spellEnd"/>
      <w:r w:rsidR="00CB79A0" w:rsidRPr="00CE2EFB">
        <w:rPr>
          <w:rFonts w:ascii="Arial" w:hAnsi="Arial" w:cs="Arial"/>
          <w:sz w:val="20"/>
          <w:szCs w:val="20"/>
        </w:rPr>
        <w:t xml:space="preserve"> in </w:t>
      </w:r>
      <w:hyperlink r:id="rId16" w:history="1">
        <w:r w:rsidR="00CB79A0" w:rsidRPr="00CE2EFB">
          <w:rPr>
            <w:rFonts w:ascii="Arial" w:hAnsi="Arial" w:cs="Arial"/>
            <w:sz w:val="20"/>
            <w:szCs w:val="20"/>
          </w:rPr>
          <w:t>16/23</w:t>
        </w:r>
      </w:hyperlink>
      <w:r w:rsidR="00CB79A0" w:rsidRPr="00CE2EFB">
        <w:rPr>
          <w:rFonts w:ascii="Arial" w:hAnsi="Arial" w:cs="Arial"/>
          <w:sz w:val="20"/>
          <w:szCs w:val="20"/>
        </w:rPr>
        <w:t xml:space="preserve"> – </w:t>
      </w:r>
      <w:proofErr w:type="spellStart"/>
      <w:r w:rsidR="00CB79A0" w:rsidRPr="00CE2EFB">
        <w:rPr>
          <w:rFonts w:ascii="Arial" w:hAnsi="Arial" w:cs="Arial"/>
          <w:sz w:val="20"/>
          <w:szCs w:val="20"/>
        </w:rPr>
        <w:t>ZZPri</w:t>
      </w:r>
      <w:proofErr w:type="spellEnd"/>
      <w:r w:rsidR="00CB79A0" w:rsidRPr="00CE2EFB">
        <w:rPr>
          <w:rFonts w:ascii="Arial" w:hAnsi="Arial" w:cs="Arial"/>
          <w:sz w:val="20"/>
          <w:szCs w:val="20"/>
        </w:rPr>
        <w:t xml:space="preserve">, v nadaljevanju </w:t>
      </w:r>
      <w:proofErr w:type="spellStart"/>
      <w:r w:rsidR="00CB79A0" w:rsidRPr="00CE2EFB">
        <w:rPr>
          <w:rFonts w:ascii="Arial" w:hAnsi="Arial" w:cs="Arial"/>
          <w:sz w:val="20"/>
          <w:szCs w:val="20"/>
        </w:rPr>
        <w:t>ZIntPK</w:t>
      </w:r>
      <w:proofErr w:type="spellEnd"/>
      <w:r w:rsidR="00CB79A0" w:rsidRPr="00CE2EFB">
        <w:rPr>
          <w:rFonts w:ascii="Arial" w:hAnsi="Arial" w:cs="Arial"/>
          <w:sz w:val="20"/>
          <w:szCs w:val="20"/>
        </w:rPr>
        <w:t>) in mu ni na podlagi tega člena prepovedano poslovanje z naročnikom.</w:t>
      </w:r>
      <w:bookmarkEnd w:id="53"/>
      <w:bookmarkEnd w:id="54"/>
      <w:bookmarkEnd w:id="55"/>
      <w:bookmarkEnd w:id="56"/>
      <w:bookmarkEnd w:id="57"/>
      <w:bookmarkEnd w:id="58"/>
      <w:bookmarkEnd w:id="59"/>
      <w:bookmarkEnd w:id="60"/>
      <w:bookmarkEnd w:id="61"/>
    </w:p>
    <w:p w14:paraId="46497B91" w14:textId="77777777" w:rsidR="00CE2EFB" w:rsidRPr="00CE2EFB" w:rsidRDefault="00CE2EFB" w:rsidP="00CE2EFB">
      <w:pPr>
        <w:spacing w:line="260" w:lineRule="exact"/>
        <w:ind w:left="705" w:hanging="705"/>
        <w:jc w:val="both"/>
        <w:rPr>
          <w:rFonts w:ascii="Arial" w:hAnsi="Arial" w:cs="Arial"/>
          <w:sz w:val="20"/>
          <w:szCs w:val="20"/>
        </w:rPr>
      </w:pPr>
    </w:p>
    <w:p w14:paraId="555D8C69" w14:textId="612D5B37" w:rsidR="007463B3" w:rsidRDefault="00CE2EFB" w:rsidP="00CE2EFB">
      <w:pPr>
        <w:pStyle w:val="Naslov2"/>
        <w:spacing w:before="0" w:after="0" w:line="260" w:lineRule="exact"/>
        <w:ind w:left="426" w:hanging="426"/>
      </w:pPr>
      <w:bookmarkStart w:id="62" w:name="_Toc87964239"/>
      <w:bookmarkStart w:id="63" w:name="_Toc219453726"/>
      <w:r>
        <w:t>8.2</w:t>
      </w:r>
      <w:r>
        <w:tab/>
      </w:r>
      <w:r w:rsidR="007463B3" w:rsidRPr="00CC1C97">
        <w:t>Pogoji za sodelovanje</w:t>
      </w:r>
      <w:bookmarkEnd w:id="62"/>
      <w:bookmarkEnd w:id="63"/>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39B88157" w:rsidR="009B399B" w:rsidRPr="00B867DB" w:rsidRDefault="009B399B" w:rsidP="00CE2EFB">
      <w:pPr>
        <w:pStyle w:val="Naslov3"/>
        <w:numPr>
          <w:ilvl w:val="2"/>
          <w:numId w:val="31"/>
        </w:numPr>
        <w:spacing w:before="0" w:after="0" w:line="260" w:lineRule="exact"/>
        <w:rPr>
          <w:shd w:val="clear" w:color="auto" w:fill="FFFFFF"/>
        </w:rPr>
      </w:pPr>
      <w:bookmarkStart w:id="64" w:name="_Toc87964240"/>
      <w:bookmarkStart w:id="65" w:name="_Toc147835712"/>
      <w:bookmarkStart w:id="66" w:name="_Toc147836060"/>
      <w:bookmarkStart w:id="67" w:name="_Toc219453727"/>
      <w:r w:rsidRPr="00B867DB">
        <w:rPr>
          <w:shd w:val="clear" w:color="auto" w:fill="FFFFFF"/>
        </w:rPr>
        <w:t>Ustreznost za opravljanje poklicne dejavnosti</w:t>
      </w:r>
      <w:r w:rsidR="00B32B81" w:rsidRPr="00B867DB">
        <w:rPr>
          <w:shd w:val="clear" w:color="auto" w:fill="FFFFFF"/>
        </w:rPr>
        <w:t>:</w:t>
      </w:r>
      <w:bookmarkEnd w:id="64"/>
      <w:bookmarkEnd w:id="65"/>
      <w:bookmarkEnd w:id="66"/>
      <w:bookmarkEnd w:id="67"/>
    </w:p>
    <w:p w14:paraId="0B2F795C" w14:textId="77777777" w:rsidR="00A37044" w:rsidRPr="00B867DB" w:rsidRDefault="00A37044" w:rsidP="003E3E73">
      <w:pPr>
        <w:spacing w:line="260" w:lineRule="exact"/>
        <w:jc w:val="both"/>
        <w:rPr>
          <w:rFonts w:ascii="Arial" w:hAnsi="Arial" w:cs="Arial"/>
          <w:b/>
          <w:sz w:val="20"/>
          <w:szCs w:val="20"/>
        </w:rPr>
      </w:pPr>
    </w:p>
    <w:p w14:paraId="374F6E4D" w14:textId="4B1A0F37" w:rsidR="008570B0" w:rsidRPr="00CE2EFB" w:rsidRDefault="008570B0" w:rsidP="00CE2EFB">
      <w:pPr>
        <w:pStyle w:val="Odstavekseznama"/>
        <w:numPr>
          <w:ilvl w:val="0"/>
          <w:numId w:val="32"/>
        </w:numPr>
        <w:spacing w:line="260" w:lineRule="exact"/>
        <w:rPr>
          <w:rFonts w:cs="Arial"/>
          <w:color w:val="000000" w:themeColor="text1"/>
          <w:szCs w:val="20"/>
        </w:rPr>
      </w:pPr>
      <w:r w:rsidRPr="00CE2EFB">
        <w:rPr>
          <w:rFonts w:cs="Arial"/>
          <w:color w:val="000000" w:themeColor="text1"/>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D662F36" w14:textId="77777777" w:rsidR="008D7F22" w:rsidRPr="00CE2EFB" w:rsidRDefault="008D7F22" w:rsidP="00CE2EFB">
      <w:pPr>
        <w:spacing w:line="260" w:lineRule="exact"/>
        <w:ind w:firstLine="709"/>
        <w:rPr>
          <w:rFonts w:ascii="Arial" w:hAnsi="Arial" w:cs="Arial"/>
          <w:color w:val="000000" w:themeColor="text1"/>
          <w:sz w:val="20"/>
          <w:szCs w:val="20"/>
        </w:rPr>
      </w:pPr>
      <w:r w:rsidRPr="00CE2EFB">
        <w:rPr>
          <w:rFonts w:ascii="Arial" w:hAnsi="Arial" w:cs="Arial"/>
          <w:color w:val="000000" w:themeColor="text1"/>
          <w:sz w:val="20"/>
          <w:szCs w:val="20"/>
        </w:rPr>
        <w:t>/ne upošteva se v primeru ponudnika kot fizične osebe/</w:t>
      </w:r>
    </w:p>
    <w:p w14:paraId="7D475C6E" w14:textId="77777777" w:rsidR="008570B0" w:rsidRPr="00CE2EFB" w:rsidRDefault="008570B0" w:rsidP="00CE2EFB">
      <w:pPr>
        <w:spacing w:line="260" w:lineRule="exact"/>
        <w:rPr>
          <w:rFonts w:ascii="Arial" w:hAnsi="Arial" w:cs="Arial"/>
          <w:color w:val="000000" w:themeColor="text1"/>
          <w:sz w:val="20"/>
          <w:szCs w:val="20"/>
        </w:rPr>
      </w:pPr>
    </w:p>
    <w:p w14:paraId="35B1EDB5" w14:textId="04C0D098" w:rsidR="008570B0" w:rsidRPr="00CE2EFB" w:rsidRDefault="008570B0" w:rsidP="00CE2EFB">
      <w:pPr>
        <w:pStyle w:val="Odstavekseznama"/>
        <w:numPr>
          <w:ilvl w:val="0"/>
          <w:numId w:val="32"/>
        </w:numPr>
        <w:spacing w:line="260" w:lineRule="exact"/>
        <w:rPr>
          <w:rFonts w:cs="Arial"/>
          <w:color w:val="000000" w:themeColor="text1"/>
          <w:szCs w:val="20"/>
        </w:rPr>
      </w:pPr>
      <w:r w:rsidRPr="00CE2EFB">
        <w:rPr>
          <w:rFonts w:cs="Arial"/>
          <w:color w:val="000000" w:themeColor="text1"/>
          <w:szCs w:val="20"/>
        </w:rPr>
        <w:t>Ponudnik ima v statutu ali družbeni pogo</w:t>
      </w:r>
      <w:r w:rsidR="002E1D87" w:rsidRPr="00CE2EFB">
        <w:rPr>
          <w:rFonts w:cs="Arial"/>
          <w:color w:val="000000" w:themeColor="text1"/>
          <w:szCs w:val="20"/>
        </w:rPr>
        <w:t>dbi vpisano/-e dejavnost/-i, ki</w:t>
      </w:r>
      <w:r w:rsidRPr="00CE2EFB">
        <w:rPr>
          <w:rFonts w:cs="Arial"/>
          <w:color w:val="000000" w:themeColor="text1"/>
          <w:szCs w:val="20"/>
        </w:rPr>
        <w:t xml:space="preserve"> </w:t>
      </w:r>
      <w:r w:rsidR="007B3B54" w:rsidRPr="00CE2EFB">
        <w:rPr>
          <w:rFonts w:cs="Arial"/>
          <w:color w:val="000000" w:themeColor="text1"/>
          <w:szCs w:val="20"/>
        </w:rPr>
        <w:t xml:space="preserve">jo/jih bo izvajal v okviru </w:t>
      </w:r>
      <w:r w:rsidRPr="00CE2EFB">
        <w:rPr>
          <w:rFonts w:cs="Arial"/>
          <w:color w:val="000000" w:themeColor="text1"/>
          <w:szCs w:val="20"/>
        </w:rPr>
        <w:t>predmet</w:t>
      </w:r>
      <w:r w:rsidR="007B3B54" w:rsidRPr="00CE2EFB">
        <w:rPr>
          <w:rFonts w:cs="Arial"/>
          <w:color w:val="000000" w:themeColor="text1"/>
          <w:szCs w:val="20"/>
        </w:rPr>
        <w:t>a</w:t>
      </w:r>
      <w:r w:rsidRPr="00CE2EFB">
        <w:rPr>
          <w:rFonts w:cs="Arial"/>
          <w:color w:val="000000" w:themeColor="text1"/>
          <w:szCs w:val="20"/>
        </w:rPr>
        <w:t xml:space="preserve"> javnega</w:t>
      </w:r>
      <w:r w:rsidR="007B3B54" w:rsidRPr="00CE2EFB">
        <w:rPr>
          <w:rFonts w:cs="Arial"/>
          <w:color w:val="000000" w:themeColor="text1"/>
          <w:szCs w:val="20"/>
        </w:rPr>
        <w:t xml:space="preserve"> </w:t>
      </w:r>
      <w:r w:rsidRPr="00CE2EFB">
        <w:rPr>
          <w:rFonts w:cs="Arial"/>
          <w:color w:val="000000" w:themeColor="text1"/>
          <w:szCs w:val="20"/>
        </w:rPr>
        <w:t>naročila.</w:t>
      </w:r>
    </w:p>
    <w:p w14:paraId="73CADE45" w14:textId="77777777" w:rsidR="008D7F22" w:rsidRPr="00CE2EFB" w:rsidRDefault="008D7F22" w:rsidP="00CE2EFB">
      <w:pPr>
        <w:spacing w:line="260" w:lineRule="exact"/>
        <w:ind w:firstLine="709"/>
        <w:rPr>
          <w:rFonts w:ascii="Arial" w:hAnsi="Arial" w:cs="Arial"/>
          <w:color w:val="000000" w:themeColor="text1"/>
          <w:sz w:val="20"/>
          <w:szCs w:val="20"/>
        </w:rPr>
      </w:pPr>
      <w:r w:rsidRPr="00CE2EFB">
        <w:rPr>
          <w:rFonts w:ascii="Arial" w:hAnsi="Arial" w:cs="Arial"/>
          <w:color w:val="000000" w:themeColor="text1"/>
          <w:sz w:val="20"/>
          <w:szCs w:val="20"/>
        </w:rPr>
        <w:t>/ne upošteva se v primeru ponudnika kot fizične osebe/</w:t>
      </w:r>
    </w:p>
    <w:p w14:paraId="05F91B70" w14:textId="77777777" w:rsidR="008570B0" w:rsidRPr="00CE2EFB" w:rsidRDefault="008570B0" w:rsidP="00CE2EFB">
      <w:pPr>
        <w:spacing w:line="260" w:lineRule="exact"/>
        <w:rPr>
          <w:rFonts w:ascii="Arial" w:hAnsi="Arial" w:cs="Arial"/>
          <w:color w:val="000000" w:themeColor="text1"/>
          <w:sz w:val="20"/>
          <w:szCs w:val="20"/>
        </w:rPr>
      </w:pPr>
    </w:p>
    <w:p w14:paraId="409E53A1" w14:textId="77777777" w:rsidR="008570B0" w:rsidRPr="00ED4593" w:rsidRDefault="008570B0" w:rsidP="00D55480">
      <w:pPr>
        <w:spacing w:line="260" w:lineRule="exact"/>
        <w:ind w:firstLine="709"/>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2147F5FF" w:rsidR="003A1D83" w:rsidRDefault="008570B0" w:rsidP="00D55480">
      <w:pPr>
        <w:spacing w:line="260" w:lineRule="exact"/>
        <w:ind w:left="709"/>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w:t>
      </w:r>
      <w:r w:rsidR="000C082E">
        <w:rPr>
          <w:rFonts w:ascii="Arial" w:hAnsi="Arial" w:cs="Arial"/>
          <w:color w:val="000000" w:themeColor="text1"/>
          <w:sz w:val="20"/>
          <w:szCs w:val="20"/>
        </w:rPr>
        <w:t>v zvezi s predložitvijo ponud</w:t>
      </w:r>
      <w:r w:rsidR="00950082">
        <w:rPr>
          <w:rFonts w:ascii="Arial" w:hAnsi="Arial" w:cs="Arial"/>
          <w:color w:val="000000" w:themeColor="text1"/>
          <w:sz w:val="20"/>
          <w:szCs w:val="20"/>
        </w:rPr>
        <w:t>b</w:t>
      </w:r>
      <w:r w:rsidR="000C082E">
        <w:rPr>
          <w:rFonts w:ascii="Arial" w:hAnsi="Arial" w:cs="Arial"/>
          <w:color w:val="000000" w:themeColor="text1"/>
          <w:sz w:val="20"/>
          <w:szCs w:val="20"/>
        </w:rPr>
        <w:t>e</w:t>
      </w:r>
      <w:r w:rsidRPr="00ED4593">
        <w:rPr>
          <w:rFonts w:ascii="Arial" w:hAnsi="Arial" w:cs="Arial"/>
          <w:color w:val="000000" w:themeColor="text1"/>
          <w:sz w:val="20"/>
          <w:szCs w:val="20"/>
        </w:rPr>
        <w:t xml:space="preserv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C0A733A" w14:textId="77777777" w:rsidR="008A3ACE" w:rsidRPr="00453625" w:rsidRDefault="008A3ACE" w:rsidP="003E3E73">
      <w:pPr>
        <w:spacing w:line="260" w:lineRule="exact"/>
        <w:jc w:val="both"/>
        <w:rPr>
          <w:rFonts w:ascii="Arial" w:hAnsi="Arial" w:cs="Arial"/>
          <w:sz w:val="20"/>
          <w:szCs w:val="20"/>
        </w:rPr>
      </w:pPr>
    </w:p>
    <w:p w14:paraId="2B0FE825" w14:textId="153B1F74" w:rsidR="00950082" w:rsidRPr="0041025A" w:rsidRDefault="00950082" w:rsidP="0041025A">
      <w:pPr>
        <w:pStyle w:val="Naslov3"/>
        <w:numPr>
          <w:ilvl w:val="2"/>
          <w:numId w:val="31"/>
        </w:numPr>
        <w:spacing w:before="0" w:after="0" w:line="260" w:lineRule="exact"/>
        <w:rPr>
          <w:shd w:val="clear" w:color="auto" w:fill="FFFFFF"/>
        </w:rPr>
      </w:pPr>
      <w:bookmarkStart w:id="68" w:name="_Toc219453728"/>
      <w:r w:rsidRPr="0041025A">
        <w:rPr>
          <w:shd w:val="clear" w:color="auto" w:fill="FFFFFF"/>
        </w:rPr>
        <w:t>Tehnična in strokovna sposobnost:</w:t>
      </w:r>
      <w:bookmarkEnd w:id="68"/>
    </w:p>
    <w:p w14:paraId="1C4993CF" w14:textId="77777777" w:rsidR="00950082" w:rsidRPr="00950082" w:rsidRDefault="00950082" w:rsidP="00950082">
      <w:pPr>
        <w:spacing w:line="260" w:lineRule="exact"/>
        <w:jc w:val="both"/>
        <w:rPr>
          <w:rFonts w:ascii="Arial" w:hAnsi="Arial" w:cs="Arial"/>
          <w:b/>
          <w:sz w:val="20"/>
          <w:szCs w:val="20"/>
          <w:highlight w:val="red"/>
        </w:rPr>
      </w:pPr>
    </w:p>
    <w:p w14:paraId="4DB820CC" w14:textId="064D68A6" w:rsidR="00950082" w:rsidRDefault="00950082" w:rsidP="00950082">
      <w:pPr>
        <w:numPr>
          <w:ilvl w:val="0"/>
          <w:numId w:val="19"/>
        </w:numPr>
        <w:spacing w:line="260" w:lineRule="exact"/>
        <w:contextualSpacing/>
        <w:jc w:val="both"/>
        <w:rPr>
          <w:rFonts w:ascii="Arial" w:hAnsi="Arial" w:cs="Arial"/>
          <w:b/>
          <w:bCs/>
          <w:color w:val="000000" w:themeColor="text1"/>
          <w:sz w:val="20"/>
          <w:szCs w:val="20"/>
          <w:lang w:eastAsia="en-US"/>
        </w:rPr>
      </w:pPr>
      <w:r w:rsidRPr="00950082">
        <w:rPr>
          <w:rFonts w:ascii="Arial" w:hAnsi="Arial" w:cs="Arial"/>
          <w:b/>
          <w:bCs/>
          <w:color w:val="000000" w:themeColor="text1"/>
          <w:sz w:val="20"/>
          <w:szCs w:val="20"/>
          <w:lang w:eastAsia="en-US"/>
        </w:rPr>
        <w:t>Z</w:t>
      </w:r>
      <w:r w:rsidR="00B33B97" w:rsidRPr="00A37E0E">
        <w:rPr>
          <w:rFonts w:ascii="Arial" w:hAnsi="Arial" w:cs="Arial"/>
          <w:b/>
          <w:bCs/>
          <w:color w:val="000000" w:themeColor="text1"/>
          <w:sz w:val="20"/>
          <w:szCs w:val="20"/>
          <w:lang w:eastAsia="en-US"/>
        </w:rPr>
        <w:t>AHTEVANA USPOSOBLJENOST</w:t>
      </w:r>
      <w:r w:rsidRPr="00950082">
        <w:rPr>
          <w:rFonts w:ascii="Arial" w:hAnsi="Arial" w:cs="Arial"/>
          <w:b/>
          <w:bCs/>
          <w:color w:val="000000" w:themeColor="text1"/>
          <w:sz w:val="20"/>
          <w:szCs w:val="20"/>
          <w:lang w:eastAsia="en-US"/>
        </w:rPr>
        <w:t xml:space="preserve"> </w:t>
      </w:r>
      <w:r w:rsidR="00054BFF">
        <w:rPr>
          <w:rFonts w:ascii="Arial" w:hAnsi="Arial" w:cs="Arial"/>
          <w:b/>
          <w:bCs/>
          <w:color w:val="000000" w:themeColor="text1"/>
          <w:sz w:val="20"/>
          <w:szCs w:val="20"/>
          <w:lang w:eastAsia="en-US"/>
        </w:rPr>
        <w:t>PONUDNIKA</w:t>
      </w:r>
      <w:r w:rsidR="00BB0067">
        <w:rPr>
          <w:rFonts w:ascii="Arial" w:hAnsi="Arial" w:cs="Arial"/>
          <w:b/>
          <w:bCs/>
          <w:color w:val="000000" w:themeColor="text1"/>
          <w:sz w:val="20"/>
          <w:szCs w:val="20"/>
          <w:lang w:eastAsia="en-US"/>
        </w:rPr>
        <w:t xml:space="preserve"> </w:t>
      </w:r>
      <w:r w:rsidR="00BB0067" w:rsidRPr="00BB0067">
        <w:rPr>
          <w:rFonts w:ascii="Arial" w:hAnsi="Arial" w:cs="Arial"/>
          <w:b/>
          <w:i/>
          <w:iCs/>
          <w:sz w:val="20"/>
        </w:rPr>
        <w:t>/velja za sklop 1 in sklop 2/</w:t>
      </w:r>
      <w:r w:rsidR="00BB0067" w:rsidRPr="00BB0067">
        <w:rPr>
          <w:rFonts w:ascii="Arial" w:hAnsi="Arial" w:cs="Arial"/>
          <w:b/>
          <w:i/>
          <w:iCs/>
          <w:sz w:val="20"/>
          <w:szCs w:val="20"/>
        </w:rPr>
        <w:t>:</w:t>
      </w:r>
    </w:p>
    <w:p w14:paraId="5D95F9B8" w14:textId="77777777" w:rsidR="00054BFF" w:rsidRDefault="00054BFF" w:rsidP="00054BFF">
      <w:pPr>
        <w:spacing w:line="260" w:lineRule="exact"/>
        <w:contextualSpacing/>
        <w:jc w:val="both"/>
        <w:rPr>
          <w:rFonts w:ascii="Arial" w:hAnsi="Arial" w:cs="Arial"/>
          <w:b/>
          <w:bCs/>
          <w:color w:val="000000" w:themeColor="text1"/>
          <w:sz w:val="20"/>
          <w:szCs w:val="20"/>
          <w:lang w:eastAsia="en-US"/>
        </w:rPr>
      </w:pPr>
    </w:p>
    <w:p w14:paraId="376F2D43" w14:textId="40031D24" w:rsidR="005E4607" w:rsidRPr="005E4607" w:rsidRDefault="005E4607" w:rsidP="005E4607">
      <w:pPr>
        <w:keepNext/>
        <w:spacing w:line="260" w:lineRule="exact"/>
        <w:ind w:left="709"/>
        <w:jc w:val="both"/>
        <w:outlineLvl w:val="3"/>
        <w:rPr>
          <w:rFonts w:ascii="Arial" w:hAnsi="Arial" w:cs="Arial"/>
          <w:bCs/>
          <w:color w:val="000000" w:themeColor="text1"/>
          <w:sz w:val="20"/>
          <w:szCs w:val="20"/>
        </w:rPr>
      </w:pPr>
      <w:r>
        <w:rPr>
          <w:rFonts w:ascii="Arial" w:hAnsi="Arial" w:cs="Arial"/>
          <w:bCs/>
          <w:color w:val="000000" w:themeColor="text1"/>
          <w:sz w:val="20"/>
          <w:szCs w:val="20"/>
        </w:rPr>
        <w:lastRenderedPageBreak/>
        <w:t xml:space="preserve">Ponudnik je v </w:t>
      </w:r>
      <w:r w:rsidRPr="005E4607">
        <w:rPr>
          <w:rFonts w:ascii="Arial" w:hAnsi="Arial" w:cs="Arial"/>
          <w:bCs/>
          <w:color w:val="000000" w:themeColor="text1"/>
          <w:sz w:val="20"/>
          <w:szCs w:val="20"/>
        </w:rPr>
        <w:t xml:space="preserve">zadnjih </w:t>
      </w:r>
      <w:r>
        <w:rPr>
          <w:rFonts w:ascii="Arial" w:hAnsi="Arial" w:cs="Arial"/>
          <w:bCs/>
          <w:color w:val="000000" w:themeColor="text1"/>
          <w:sz w:val="20"/>
          <w:szCs w:val="20"/>
        </w:rPr>
        <w:t>petih (</w:t>
      </w:r>
      <w:r w:rsidRPr="005E4607">
        <w:rPr>
          <w:rFonts w:ascii="Arial" w:hAnsi="Arial" w:cs="Arial"/>
          <w:b/>
          <w:color w:val="000000" w:themeColor="text1"/>
          <w:sz w:val="20"/>
          <w:szCs w:val="20"/>
        </w:rPr>
        <w:t>5</w:t>
      </w:r>
      <w:r>
        <w:rPr>
          <w:rFonts w:ascii="Arial" w:hAnsi="Arial" w:cs="Arial"/>
          <w:bCs/>
          <w:color w:val="000000" w:themeColor="text1"/>
          <w:sz w:val="20"/>
          <w:szCs w:val="20"/>
        </w:rPr>
        <w:t>)</w:t>
      </w:r>
      <w:r w:rsidRPr="005E4607">
        <w:rPr>
          <w:rFonts w:ascii="Arial" w:hAnsi="Arial" w:cs="Arial"/>
          <w:bCs/>
          <w:color w:val="000000" w:themeColor="text1"/>
          <w:sz w:val="20"/>
          <w:szCs w:val="20"/>
        </w:rPr>
        <w:t xml:space="preserve"> letih, šteto do dneva objave predmetnega javnega naročila na </w:t>
      </w:r>
      <w:r>
        <w:rPr>
          <w:rFonts w:ascii="Arial" w:hAnsi="Arial" w:cs="Arial"/>
          <w:bCs/>
          <w:color w:val="000000" w:themeColor="text1"/>
          <w:sz w:val="20"/>
          <w:szCs w:val="20"/>
        </w:rPr>
        <w:t xml:space="preserve">Portalu javnih naročil, uspešno izvedel </w:t>
      </w:r>
      <w:r w:rsidR="00DC3A20">
        <w:rPr>
          <w:rFonts w:ascii="Arial" w:hAnsi="Arial" w:cs="Arial"/>
          <w:bCs/>
          <w:color w:val="000000" w:themeColor="text1"/>
          <w:sz w:val="20"/>
          <w:szCs w:val="20"/>
        </w:rPr>
        <w:t xml:space="preserve">vsaj </w:t>
      </w:r>
      <w:r>
        <w:rPr>
          <w:rFonts w:ascii="Arial" w:hAnsi="Arial" w:cs="Arial"/>
          <w:bCs/>
          <w:color w:val="000000" w:themeColor="text1"/>
          <w:sz w:val="20"/>
          <w:szCs w:val="20"/>
        </w:rPr>
        <w:t xml:space="preserve">en (1) </w:t>
      </w:r>
      <w:r w:rsidRPr="005E4607">
        <w:rPr>
          <w:rFonts w:ascii="Arial" w:hAnsi="Arial" w:cs="Arial"/>
          <w:bCs/>
          <w:color w:val="000000" w:themeColor="text1"/>
          <w:sz w:val="20"/>
          <w:szCs w:val="20"/>
        </w:rPr>
        <w:t xml:space="preserve">projekt, katerega cilj je bil razvoj spletne aplikacije, ki so obsegali faze načrtovanja, razvoja, integracije in uvajanja rešitve za zunanjega naročnika, in je vključeval razvoj z </w:t>
      </w:r>
      <w:r w:rsidRPr="005E4607">
        <w:rPr>
          <w:rFonts w:ascii="Arial" w:hAnsi="Arial" w:cs="Arial"/>
          <w:b/>
          <w:color w:val="000000" w:themeColor="text1"/>
          <w:sz w:val="20"/>
          <w:szCs w:val="20"/>
        </w:rPr>
        <w:t xml:space="preserve">uporabo tehnologij REST ali SOAP v JAVA programskem jeziku in grafični vmesnik v jeziku </w:t>
      </w:r>
      <w:proofErr w:type="spellStart"/>
      <w:r w:rsidRPr="005E4607">
        <w:rPr>
          <w:rFonts w:ascii="Arial" w:hAnsi="Arial" w:cs="Arial"/>
          <w:b/>
          <w:color w:val="000000" w:themeColor="text1"/>
          <w:sz w:val="20"/>
          <w:szCs w:val="20"/>
        </w:rPr>
        <w:t>Javascript</w:t>
      </w:r>
      <w:proofErr w:type="spellEnd"/>
      <w:r w:rsidRPr="005E4607">
        <w:rPr>
          <w:rFonts w:ascii="Arial" w:hAnsi="Arial" w:cs="Arial"/>
          <w:b/>
          <w:color w:val="000000" w:themeColor="text1"/>
          <w:sz w:val="20"/>
          <w:szCs w:val="20"/>
        </w:rPr>
        <w:t xml:space="preserve"> ali </w:t>
      </w:r>
      <w:proofErr w:type="spellStart"/>
      <w:r w:rsidRPr="005E4607">
        <w:rPr>
          <w:rFonts w:ascii="Arial" w:hAnsi="Arial" w:cs="Arial"/>
          <w:b/>
          <w:color w:val="000000" w:themeColor="text1"/>
          <w:sz w:val="20"/>
          <w:szCs w:val="20"/>
        </w:rPr>
        <w:t>Typescript</w:t>
      </w:r>
      <w:proofErr w:type="spellEnd"/>
      <w:r w:rsidRPr="005E4607">
        <w:rPr>
          <w:rFonts w:ascii="Arial" w:hAnsi="Arial" w:cs="Arial"/>
          <w:bCs/>
          <w:color w:val="000000" w:themeColor="text1"/>
          <w:sz w:val="20"/>
          <w:szCs w:val="20"/>
        </w:rPr>
        <w:t xml:space="preserve"> (ogrodje </w:t>
      </w:r>
      <w:proofErr w:type="spellStart"/>
      <w:r w:rsidRPr="005E4607">
        <w:rPr>
          <w:rFonts w:ascii="Arial" w:hAnsi="Arial" w:cs="Arial"/>
          <w:bCs/>
          <w:color w:val="000000" w:themeColor="text1"/>
          <w:sz w:val="20"/>
          <w:szCs w:val="20"/>
        </w:rPr>
        <w:t>Angular</w:t>
      </w:r>
      <w:proofErr w:type="spellEnd"/>
      <w:r w:rsidRPr="005E4607">
        <w:rPr>
          <w:rFonts w:ascii="Arial" w:hAnsi="Arial" w:cs="Arial"/>
          <w:bCs/>
          <w:color w:val="000000" w:themeColor="text1"/>
          <w:sz w:val="20"/>
          <w:szCs w:val="20"/>
        </w:rPr>
        <w:t>).</w:t>
      </w:r>
    </w:p>
    <w:p w14:paraId="5475207B" w14:textId="77777777" w:rsidR="00054BFF" w:rsidRDefault="00054BFF" w:rsidP="00054BFF">
      <w:pPr>
        <w:spacing w:line="260" w:lineRule="exact"/>
        <w:contextualSpacing/>
        <w:jc w:val="both"/>
        <w:rPr>
          <w:rFonts w:ascii="Arial" w:hAnsi="Arial" w:cs="Arial"/>
          <w:b/>
          <w:bCs/>
          <w:color w:val="000000" w:themeColor="text1"/>
          <w:sz w:val="20"/>
          <w:szCs w:val="20"/>
          <w:lang w:eastAsia="en-US"/>
        </w:rPr>
      </w:pPr>
    </w:p>
    <w:p w14:paraId="25D44AD8" w14:textId="77777777" w:rsidR="005E4607" w:rsidRDefault="005E4607" w:rsidP="005E4607">
      <w:pPr>
        <w:tabs>
          <w:tab w:val="left" w:pos="993"/>
        </w:tabs>
        <w:spacing w:line="260" w:lineRule="exact"/>
        <w:ind w:firstLine="709"/>
        <w:jc w:val="both"/>
        <w:rPr>
          <w:rFonts w:ascii="Arial" w:hAnsi="Arial" w:cs="Arial"/>
          <w:sz w:val="20"/>
          <w:szCs w:val="20"/>
        </w:rPr>
      </w:pPr>
      <w:r w:rsidRPr="00950082">
        <w:rPr>
          <w:rFonts w:ascii="Arial" w:hAnsi="Arial" w:cs="Arial"/>
          <w:sz w:val="20"/>
          <w:szCs w:val="20"/>
        </w:rPr>
        <w:t>DOKAZILA:</w:t>
      </w:r>
    </w:p>
    <w:p w14:paraId="3ABCF1B2" w14:textId="3DC7EEC1" w:rsidR="00603000" w:rsidRPr="007F6967" w:rsidRDefault="00BB0067" w:rsidP="00054BFF">
      <w:pPr>
        <w:pStyle w:val="Odstavekseznama"/>
        <w:numPr>
          <w:ilvl w:val="0"/>
          <w:numId w:val="1"/>
        </w:numPr>
        <w:tabs>
          <w:tab w:val="left" w:pos="993"/>
        </w:tabs>
        <w:spacing w:line="260" w:lineRule="exact"/>
        <w:ind w:hanging="11"/>
        <w:rPr>
          <w:rFonts w:cs="Arial"/>
          <w:szCs w:val="20"/>
        </w:rPr>
      </w:pPr>
      <w:r w:rsidRPr="00F82573">
        <w:rPr>
          <w:rFonts w:cs="Arial"/>
          <w:szCs w:val="20"/>
        </w:rPr>
        <w:t>P</w:t>
      </w:r>
      <w:r w:rsidRPr="00950082">
        <w:rPr>
          <w:rFonts w:cs="Arial"/>
          <w:szCs w:val="20"/>
        </w:rPr>
        <w:t>onudnik</w:t>
      </w:r>
      <w:r>
        <w:rPr>
          <w:rFonts w:cs="Arial"/>
          <w:szCs w:val="20"/>
        </w:rPr>
        <w:t xml:space="preserve"> navede referenco v obrazec Podatki o referencah ponudnika in strokovnega kadra  (Priloga št. 8) ter</w:t>
      </w:r>
      <w:r w:rsidRPr="00F82573">
        <w:rPr>
          <w:rFonts w:cs="Arial"/>
          <w:szCs w:val="20"/>
        </w:rPr>
        <w:t xml:space="preserve"> i</w:t>
      </w:r>
      <w:r w:rsidRPr="00950082">
        <w:rPr>
          <w:rFonts w:cs="Arial"/>
          <w:szCs w:val="20"/>
        </w:rPr>
        <w:t>zpolnjevanje referenc</w:t>
      </w:r>
      <w:r>
        <w:rPr>
          <w:rFonts w:cs="Arial"/>
          <w:szCs w:val="20"/>
        </w:rPr>
        <w:t xml:space="preserve">e </w:t>
      </w:r>
      <w:r w:rsidRPr="00950082">
        <w:rPr>
          <w:rFonts w:cs="Arial"/>
          <w:szCs w:val="20"/>
        </w:rPr>
        <w:t>dokazuje z referenčnim potrdilom</w:t>
      </w:r>
      <w:r w:rsidR="00200993">
        <w:rPr>
          <w:rFonts w:cs="Arial"/>
          <w:szCs w:val="20"/>
        </w:rPr>
        <w:t xml:space="preserve"> </w:t>
      </w:r>
      <w:r w:rsidR="005E4607" w:rsidRPr="00200993">
        <w:rPr>
          <w:rFonts w:cs="Arial"/>
          <w:szCs w:val="20"/>
        </w:rPr>
        <w:t xml:space="preserve">- v obliki Referenčne izjava naročnika (Priloga še. 8a) ali drugega dokazila, ki bo izkazovalo posamezno navedeno referenco </w:t>
      </w:r>
      <w:r w:rsidR="00200993">
        <w:rPr>
          <w:rFonts w:cs="Arial"/>
          <w:szCs w:val="20"/>
        </w:rPr>
        <w:t>ponudnika</w:t>
      </w:r>
      <w:r w:rsidR="005E4607" w:rsidRPr="00200993">
        <w:rPr>
          <w:rFonts w:cs="Arial"/>
          <w:szCs w:val="20"/>
        </w:rPr>
        <w:t xml:space="preserve"> in iz katerega bodo razvidni v referenčni izjavi zahtevani podatki. V primeru projekta, ki ga je </w:t>
      </w:r>
      <w:r w:rsidR="00200993">
        <w:rPr>
          <w:rFonts w:cs="Arial"/>
          <w:szCs w:val="20"/>
        </w:rPr>
        <w:t>ponudnik</w:t>
      </w:r>
      <w:r w:rsidR="005E4607" w:rsidRPr="00200993">
        <w:rPr>
          <w:rFonts w:cs="Arial"/>
          <w:szCs w:val="20"/>
        </w:rPr>
        <w:t xml:space="preserve"> izvajal pri Ministrstvu za notranje zadeve, ponudnik takšen projekt le navede v prilogi št. 8, naročnik pa bo sam preveril, ali je ponudnik dela, ki jih je navedel, opravil v zahtevani kvaliteti in obsegu ter v pogodbenih rokih.</w:t>
      </w:r>
    </w:p>
    <w:p w14:paraId="404D1D0E" w14:textId="77777777" w:rsidR="00603000" w:rsidRPr="00950082" w:rsidRDefault="00603000" w:rsidP="00054BFF">
      <w:pPr>
        <w:spacing w:line="260" w:lineRule="exact"/>
        <w:contextualSpacing/>
        <w:jc w:val="both"/>
        <w:rPr>
          <w:rFonts w:ascii="Arial" w:hAnsi="Arial" w:cs="Arial"/>
          <w:b/>
          <w:bCs/>
          <w:color w:val="000000" w:themeColor="text1"/>
          <w:sz w:val="20"/>
          <w:szCs w:val="20"/>
          <w:lang w:eastAsia="en-US"/>
        </w:rPr>
      </w:pPr>
    </w:p>
    <w:p w14:paraId="5D99E248" w14:textId="77777777" w:rsidR="00054BFF" w:rsidRPr="00950082" w:rsidRDefault="00054BFF" w:rsidP="00054BFF">
      <w:pPr>
        <w:numPr>
          <w:ilvl w:val="0"/>
          <w:numId w:val="19"/>
        </w:numPr>
        <w:spacing w:line="260" w:lineRule="exact"/>
        <w:contextualSpacing/>
        <w:jc w:val="both"/>
        <w:rPr>
          <w:rFonts w:ascii="Arial" w:hAnsi="Arial" w:cs="Arial"/>
          <w:b/>
          <w:bCs/>
          <w:color w:val="000000" w:themeColor="text1"/>
          <w:sz w:val="20"/>
          <w:szCs w:val="20"/>
          <w:lang w:eastAsia="en-US"/>
        </w:rPr>
      </w:pPr>
      <w:r w:rsidRPr="00950082">
        <w:rPr>
          <w:rFonts w:ascii="Arial" w:hAnsi="Arial" w:cs="Arial"/>
          <w:b/>
          <w:bCs/>
          <w:color w:val="000000" w:themeColor="text1"/>
          <w:sz w:val="20"/>
          <w:szCs w:val="20"/>
          <w:lang w:eastAsia="en-US"/>
        </w:rPr>
        <w:t>Z</w:t>
      </w:r>
      <w:r w:rsidRPr="00A37E0E">
        <w:rPr>
          <w:rFonts w:ascii="Arial" w:hAnsi="Arial" w:cs="Arial"/>
          <w:b/>
          <w:bCs/>
          <w:color w:val="000000" w:themeColor="text1"/>
          <w:sz w:val="20"/>
          <w:szCs w:val="20"/>
          <w:lang w:eastAsia="en-US"/>
        </w:rPr>
        <w:t>AHTEVANA USPOSOBLJENOST</w:t>
      </w:r>
      <w:r w:rsidRPr="00950082">
        <w:rPr>
          <w:rFonts w:ascii="Arial" w:hAnsi="Arial" w:cs="Arial"/>
          <w:b/>
          <w:bCs/>
          <w:color w:val="000000" w:themeColor="text1"/>
          <w:sz w:val="20"/>
          <w:szCs w:val="20"/>
          <w:lang w:eastAsia="en-US"/>
        </w:rPr>
        <w:t xml:space="preserve"> STROKOVNIH KADROV</w:t>
      </w:r>
    </w:p>
    <w:p w14:paraId="2BCF1F95" w14:textId="77777777" w:rsidR="00950082" w:rsidRPr="00950082" w:rsidRDefault="00950082" w:rsidP="00950082">
      <w:pPr>
        <w:spacing w:line="260" w:lineRule="exact"/>
        <w:ind w:left="720"/>
        <w:contextualSpacing/>
        <w:jc w:val="both"/>
        <w:rPr>
          <w:rFonts w:ascii="Arial" w:hAnsi="Arial" w:cs="Arial"/>
          <w:color w:val="000000" w:themeColor="text1"/>
          <w:sz w:val="20"/>
          <w:szCs w:val="20"/>
          <w:lang w:eastAsia="en-US"/>
        </w:rPr>
      </w:pPr>
    </w:p>
    <w:p w14:paraId="43FB5911" w14:textId="77777777" w:rsidR="00950082" w:rsidRPr="00950082" w:rsidRDefault="00950082" w:rsidP="00950082">
      <w:pPr>
        <w:keepNext/>
        <w:spacing w:line="260" w:lineRule="exact"/>
        <w:ind w:left="709"/>
        <w:jc w:val="both"/>
        <w:outlineLvl w:val="3"/>
        <w:rPr>
          <w:rFonts w:ascii="Arial" w:hAnsi="Arial" w:cs="Arial"/>
          <w:bCs/>
          <w:color w:val="000000" w:themeColor="text1"/>
          <w:sz w:val="20"/>
          <w:szCs w:val="20"/>
        </w:rPr>
      </w:pPr>
      <w:r w:rsidRPr="00950082">
        <w:rPr>
          <w:rFonts w:ascii="Arial" w:hAnsi="Arial" w:cs="Arial"/>
          <w:bCs/>
          <w:color w:val="000000" w:themeColor="text1"/>
          <w:sz w:val="20"/>
          <w:szCs w:val="20"/>
        </w:rPr>
        <w:t xml:space="preserve">Ponudnik mora ves čas </w:t>
      </w:r>
      <w:r w:rsidRPr="00950082">
        <w:rPr>
          <w:rFonts w:ascii="Arial" w:hAnsi="Arial" w:cs="Arial"/>
          <w:bCs/>
          <w:sz w:val="20"/>
          <w:szCs w:val="20"/>
        </w:rPr>
        <w:t>(od oddaje ponudbe do zaključka izvajanja pogodbenih obveznosti) z</w:t>
      </w:r>
      <w:r w:rsidRPr="00950082">
        <w:rPr>
          <w:rFonts w:ascii="Arial" w:hAnsi="Arial" w:cs="Arial"/>
          <w:bCs/>
          <w:color w:val="000000" w:themeColor="text1"/>
          <w:sz w:val="20"/>
          <w:szCs w:val="20"/>
        </w:rPr>
        <w:t xml:space="preserve">agotavljati </w:t>
      </w:r>
      <w:bookmarkStart w:id="69" w:name="_Hlk166675964"/>
      <w:r w:rsidRPr="00950082">
        <w:rPr>
          <w:rFonts w:ascii="Arial" w:hAnsi="Arial" w:cs="Arial"/>
          <w:bCs/>
          <w:color w:val="000000" w:themeColor="text1"/>
          <w:sz w:val="20"/>
          <w:szCs w:val="20"/>
        </w:rPr>
        <w:t>strokovni kader</w:t>
      </w:r>
      <w:bookmarkEnd w:id="69"/>
      <w:r w:rsidRPr="00950082">
        <w:rPr>
          <w:rFonts w:ascii="Arial" w:hAnsi="Arial" w:cs="Arial"/>
          <w:b/>
          <w:bCs/>
          <w:sz w:val="20"/>
          <w:szCs w:val="20"/>
        </w:rPr>
        <w:t xml:space="preserve">, </w:t>
      </w:r>
      <w:r w:rsidRPr="00950082">
        <w:rPr>
          <w:rFonts w:ascii="Arial" w:hAnsi="Arial" w:cs="Arial"/>
          <w:bCs/>
          <w:color w:val="000000" w:themeColor="text1"/>
          <w:sz w:val="20"/>
          <w:szCs w:val="20"/>
        </w:rPr>
        <w:t>in sicer:</w:t>
      </w:r>
    </w:p>
    <w:p w14:paraId="1C94B506" w14:textId="77777777" w:rsidR="00950082" w:rsidRDefault="00950082" w:rsidP="00950082">
      <w:pPr>
        <w:spacing w:line="260" w:lineRule="exact"/>
        <w:rPr>
          <w:rFonts w:cs="Arial"/>
          <w:color w:val="000000" w:themeColor="text1"/>
          <w:szCs w:val="20"/>
          <w:highlight w:val="red"/>
        </w:rPr>
      </w:pPr>
    </w:p>
    <w:p w14:paraId="6206A3F1" w14:textId="580ABDDB" w:rsidR="00B33B97" w:rsidRPr="004F2827" w:rsidRDefault="00B33B97" w:rsidP="00B33B97">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B33B97">
        <w:rPr>
          <w:rFonts w:asciiTheme="minorHAnsi" w:hAnsiTheme="minorHAnsi" w:cstheme="minorHAnsi"/>
          <w:b w:val="0"/>
          <w:sz w:val="22"/>
          <w:szCs w:val="22"/>
        </w:rPr>
        <w:tab/>
      </w:r>
      <w:r w:rsidR="00A37E0E" w:rsidRPr="00200993">
        <w:rPr>
          <w:rFonts w:ascii="Arial" w:hAnsi="Arial" w:cs="Arial"/>
          <w:bCs/>
          <w:sz w:val="20"/>
        </w:rPr>
        <w:tab/>
      </w:r>
      <w:r w:rsidRPr="00200993">
        <w:rPr>
          <w:rFonts w:ascii="Arial" w:hAnsi="Arial" w:cs="Arial"/>
          <w:bCs/>
          <w:sz w:val="20"/>
          <w:u w:val="single"/>
        </w:rPr>
        <w:t>Vodja projekta</w:t>
      </w:r>
      <w:r w:rsidR="00BB2935">
        <w:rPr>
          <w:rFonts w:ascii="Arial" w:hAnsi="Arial" w:cs="Arial"/>
          <w:b w:val="0"/>
          <w:sz w:val="20"/>
          <w:u w:val="single"/>
        </w:rPr>
        <w:t xml:space="preserve"> </w:t>
      </w:r>
      <w:bookmarkStart w:id="70" w:name="_Hlk217035940"/>
      <w:r w:rsidR="00BB2935" w:rsidRPr="0082321F">
        <w:rPr>
          <w:rFonts w:ascii="Arial" w:hAnsi="Arial" w:cs="Arial"/>
          <w:bCs/>
          <w:i/>
          <w:iCs/>
          <w:sz w:val="20"/>
          <w:u w:val="single"/>
        </w:rPr>
        <w:t>/velja za sklop 1/</w:t>
      </w:r>
      <w:r w:rsidRPr="0082321F">
        <w:rPr>
          <w:rFonts w:ascii="Arial" w:hAnsi="Arial" w:cs="Arial"/>
          <w:b w:val="0"/>
          <w:i/>
          <w:iCs/>
          <w:sz w:val="20"/>
        </w:rPr>
        <w:t>:</w:t>
      </w:r>
      <w:bookmarkEnd w:id="70"/>
    </w:p>
    <w:p w14:paraId="33CC4971" w14:textId="279AD458" w:rsidR="00B33B97" w:rsidRPr="004F2827" w:rsidRDefault="00C344C1" w:rsidP="005449C0">
      <w:pPr>
        <w:pStyle w:val="BodyText23"/>
        <w:numPr>
          <w:ilvl w:val="0"/>
          <w:numId w:val="34"/>
        </w:numPr>
        <w:tabs>
          <w:tab w:val="left" w:pos="360"/>
        </w:tabs>
        <w:rPr>
          <w:rFonts w:ascii="Arial" w:hAnsi="Arial" w:cs="Arial"/>
          <w:b w:val="0"/>
          <w:sz w:val="20"/>
        </w:rPr>
      </w:pPr>
      <w:r w:rsidRPr="004F2827">
        <w:rPr>
          <w:rFonts w:ascii="Arial" w:hAnsi="Arial" w:cs="Arial"/>
          <w:b w:val="0"/>
          <w:sz w:val="20"/>
        </w:rPr>
        <w:t>p</w:t>
      </w:r>
      <w:r w:rsidR="00B33B97" w:rsidRPr="004F2827">
        <w:rPr>
          <w:rFonts w:ascii="Arial" w:hAnsi="Arial" w:cs="Arial"/>
          <w:b w:val="0"/>
          <w:sz w:val="20"/>
        </w:rPr>
        <w:t xml:space="preserve">onudnik v Prilogi št. 7 </w:t>
      </w:r>
      <w:r w:rsidR="00A37E0E" w:rsidRPr="004F2827">
        <w:rPr>
          <w:rFonts w:ascii="Arial" w:hAnsi="Arial" w:cs="Arial"/>
          <w:b w:val="0"/>
          <w:sz w:val="20"/>
        </w:rPr>
        <w:t>–</w:t>
      </w:r>
      <w:r w:rsidR="00B33B97" w:rsidRPr="004F2827">
        <w:rPr>
          <w:rFonts w:ascii="Arial" w:hAnsi="Arial" w:cs="Arial"/>
          <w:b w:val="0"/>
          <w:sz w:val="20"/>
        </w:rPr>
        <w:t xml:space="preserve"> </w:t>
      </w:r>
      <w:r w:rsidR="00A37E0E" w:rsidRPr="004F2827">
        <w:rPr>
          <w:rFonts w:ascii="Arial" w:hAnsi="Arial" w:cs="Arial"/>
          <w:b w:val="0"/>
          <w:sz w:val="20"/>
        </w:rPr>
        <w:t xml:space="preserve">Podatki o kadrih </w:t>
      </w:r>
      <w:r w:rsidR="00B33B97" w:rsidRPr="004F2827">
        <w:rPr>
          <w:rFonts w:ascii="Arial" w:hAnsi="Arial" w:cs="Arial"/>
          <w:b w:val="0"/>
          <w:sz w:val="20"/>
        </w:rPr>
        <w:t xml:space="preserve">navede </w:t>
      </w:r>
      <w:r w:rsidR="00B33B97" w:rsidRPr="004F2827">
        <w:rPr>
          <w:rFonts w:ascii="Arial" w:hAnsi="Arial" w:cs="Arial"/>
          <w:b w:val="0"/>
          <w:sz w:val="20"/>
          <w:u w:val="single"/>
        </w:rPr>
        <w:t>najmanj enega</w:t>
      </w:r>
      <w:r w:rsidRPr="004F2827">
        <w:rPr>
          <w:rFonts w:ascii="Arial" w:hAnsi="Arial" w:cs="Arial"/>
          <w:b w:val="0"/>
          <w:sz w:val="20"/>
          <w:u w:val="single"/>
        </w:rPr>
        <w:t xml:space="preserve"> (</w:t>
      </w:r>
      <w:r w:rsidRPr="004F2827">
        <w:rPr>
          <w:rFonts w:ascii="Arial" w:hAnsi="Arial" w:cs="Arial"/>
          <w:bCs/>
          <w:sz w:val="20"/>
          <w:u w:val="single"/>
        </w:rPr>
        <w:t>1</w:t>
      </w:r>
      <w:r w:rsidRPr="004F2827">
        <w:rPr>
          <w:rFonts w:ascii="Arial" w:hAnsi="Arial" w:cs="Arial"/>
          <w:b w:val="0"/>
          <w:sz w:val="20"/>
          <w:u w:val="single"/>
        </w:rPr>
        <w:t>)</w:t>
      </w:r>
      <w:r w:rsidR="00B33B97" w:rsidRPr="004F2827">
        <w:rPr>
          <w:rFonts w:ascii="Arial" w:hAnsi="Arial" w:cs="Arial"/>
          <w:b w:val="0"/>
          <w:sz w:val="20"/>
          <w:u w:val="single"/>
        </w:rPr>
        <w:t xml:space="preserve"> vodjo projektov</w:t>
      </w:r>
      <w:r w:rsidR="00B33B97" w:rsidRPr="004F2827">
        <w:rPr>
          <w:rFonts w:ascii="Arial" w:hAnsi="Arial" w:cs="Arial"/>
          <w:b w:val="0"/>
          <w:sz w:val="20"/>
        </w:rPr>
        <w:t xml:space="preserve"> in zanj</w:t>
      </w:r>
      <w:r w:rsidR="00B42650" w:rsidRPr="004F2827">
        <w:rPr>
          <w:rFonts w:ascii="Arial" w:hAnsi="Arial" w:cs="Arial"/>
          <w:b w:val="0"/>
          <w:sz w:val="20"/>
        </w:rPr>
        <w:t xml:space="preserve"> delovne izkušnje: najmanj zadnjih 5 let, </w:t>
      </w:r>
      <w:r w:rsidR="00B27919" w:rsidRPr="004F2827">
        <w:rPr>
          <w:rFonts w:ascii="Arial" w:hAnsi="Arial" w:cs="Arial"/>
          <w:b w:val="0"/>
          <w:sz w:val="20"/>
        </w:rPr>
        <w:t xml:space="preserve">šteto od dneva objave javnega naročila </w:t>
      </w:r>
    </w:p>
    <w:p w14:paraId="6005BC28" w14:textId="2FCDE7DE" w:rsidR="00C344C1" w:rsidRPr="004F2827" w:rsidRDefault="00C344C1" w:rsidP="00C344C1">
      <w:pPr>
        <w:pStyle w:val="BodyText23"/>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 </w:t>
      </w:r>
      <w:r w:rsidR="00541863">
        <w:rPr>
          <w:rFonts w:ascii="Arial" w:hAnsi="Arial" w:cs="Arial"/>
          <w:b w:val="0"/>
          <w:sz w:val="20"/>
        </w:rPr>
        <w:t>Podatki o r</w:t>
      </w:r>
      <w:r w:rsidR="00541863" w:rsidRPr="004F2827">
        <w:rPr>
          <w:rFonts w:ascii="Arial" w:hAnsi="Arial" w:cs="Arial"/>
          <w:b w:val="0"/>
          <w:sz w:val="20"/>
        </w:rPr>
        <w:t>eferenc</w:t>
      </w:r>
      <w:r w:rsidR="00541863">
        <w:rPr>
          <w:rFonts w:ascii="Arial" w:hAnsi="Arial" w:cs="Arial"/>
          <w:b w:val="0"/>
          <w:sz w:val="20"/>
        </w:rPr>
        <w:t>ah ponudnika in</w:t>
      </w:r>
      <w:r w:rsidR="00541863" w:rsidRPr="004F2827">
        <w:rPr>
          <w:rFonts w:ascii="Arial" w:hAnsi="Arial" w:cs="Arial"/>
          <w:b w:val="0"/>
          <w:sz w:val="20"/>
        </w:rPr>
        <w:t xml:space="preserve"> strokovnega kadra </w:t>
      </w:r>
      <w:r w:rsidRPr="004F2827">
        <w:rPr>
          <w:rFonts w:ascii="Arial" w:hAnsi="Arial" w:cs="Arial"/>
          <w:b w:val="0"/>
          <w:sz w:val="20"/>
        </w:rPr>
        <w:t xml:space="preserve">navede podatke o referenčnem projektu </w:t>
      </w:r>
    </w:p>
    <w:p w14:paraId="514C1FEB" w14:textId="56739F4D" w:rsidR="00B33B97" w:rsidRPr="004F2827" w:rsidRDefault="00B33B97" w:rsidP="00C344C1">
      <w:pPr>
        <w:pStyle w:val="BodyText23"/>
        <w:numPr>
          <w:ilvl w:val="1"/>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vodenje najmanj dveh projektov s področja razvoja aplikacij, ki je obsegal faze načrtovanja, razvoja, integracije in uvajanja rešitve za zunanjega naročnika in je bil uspešno zaključen v zadnjih petih letih, šteto od dneva objave javnega naročila</w:t>
      </w:r>
      <w:r w:rsidR="005E4607">
        <w:rPr>
          <w:rFonts w:ascii="Arial" w:hAnsi="Arial" w:cs="Arial"/>
          <w:b w:val="0"/>
          <w:sz w:val="20"/>
        </w:rPr>
        <w:t>.</w:t>
      </w:r>
      <w:r w:rsidRPr="004F2827">
        <w:rPr>
          <w:rFonts w:ascii="Arial" w:hAnsi="Arial" w:cs="Arial"/>
          <w:b w:val="0"/>
          <w:sz w:val="20"/>
        </w:rPr>
        <w:t xml:space="preserve"> </w:t>
      </w:r>
    </w:p>
    <w:p w14:paraId="7E079B63" w14:textId="77777777" w:rsidR="00B33B97" w:rsidRPr="004F2827" w:rsidRDefault="00B33B97" w:rsidP="00950082">
      <w:pPr>
        <w:spacing w:line="260" w:lineRule="exact"/>
        <w:rPr>
          <w:rFonts w:ascii="Arial" w:hAnsi="Arial" w:cs="Arial"/>
          <w:color w:val="000000" w:themeColor="text1"/>
          <w:sz w:val="20"/>
          <w:szCs w:val="20"/>
          <w:highlight w:val="red"/>
        </w:rPr>
      </w:pPr>
    </w:p>
    <w:p w14:paraId="0260FA97" w14:textId="0934D012" w:rsidR="00697F10" w:rsidRPr="0082321F" w:rsidRDefault="00697F10" w:rsidP="00697F1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Cs/>
          <w:sz w:val="20"/>
          <w:u w:val="single"/>
        </w:rPr>
      </w:pPr>
      <w:r w:rsidRPr="004F2827">
        <w:rPr>
          <w:rFonts w:ascii="Arial" w:hAnsi="Arial" w:cs="Arial"/>
          <w:b w:val="0"/>
          <w:sz w:val="20"/>
        </w:rPr>
        <w:tab/>
      </w:r>
      <w:r w:rsidRPr="004F2827">
        <w:rPr>
          <w:rFonts w:ascii="Arial" w:hAnsi="Arial" w:cs="Arial"/>
          <w:b w:val="0"/>
          <w:sz w:val="20"/>
        </w:rPr>
        <w:tab/>
      </w:r>
      <w:proofErr w:type="spellStart"/>
      <w:r w:rsidRPr="00200993">
        <w:rPr>
          <w:rFonts w:ascii="Arial" w:hAnsi="Arial" w:cs="Arial"/>
          <w:bCs/>
          <w:sz w:val="20"/>
          <w:u w:val="single"/>
        </w:rPr>
        <w:t>Fullstack</w:t>
      </w:r>
      <w:proofErr w:type="spellEnd"/>
      <w:r w:rsidRPr="00200993">
        <w:rPr>
          <w:rFonts w:ascii="Arial" w:hAnsi="Arial" w:cs="Arial"/>
          <w:bCs/>
          <w:sz w:val="20"/>
          <w:u w:val="single"/>
        </w:rPr>
        <w:t xml:space="preserve"> razvijalec aplikacij</w:t>
      </w:r>
      <w:r w:rsidR="00BB2935">
        <w:rPr>
          <w:rFonts w:ascii="Arial" w:hAnsi="Arial" w:cs="Arial"/>
          <w:b w:val="0"/>
          <w:sz w:val="20"/>
          <w:u w:val="single"/>
        </w:rPr>
        <w:t xml:space="preserve"> </w:t>
      </w:r>
      <w:bookmarkStart w:id="71" w:name="_Hlk217035952"/>
      <w:r w:rsidR="00BB2935" w:rsidRPr="0082321F">
        <w:rPr>
          <w:rFonts w:ascii="Arial" w:hAnsi="Arial" w:cs="Arial"/>
          <w:bCs/>
          <w:i/>
          <w:iCs/>
          <w:sz w:val="20"/>
          <w:u w:val="single"/>
        </w:rPr>
        <w:t xml:space="preserve">/velja za sklop </w:t>
      </w:r>
      <w:r w:rsidR="0082321F" w:rsidRPr="0082321F">
        <w:rPr>
          <w:rFonts w:ascii="Arial" w:hAnsi="Arial" w:cs="Arial"/>
          <w:bCs/>
          <w:i/>
          <w:iCs/>
          <w:sz w:val="20"/>
          <w:u w:val="single"/>
        </w:rPr>
        <w:t>1 in sklop 2/</w:t>
      </w:r>
      <w:r w:rsidRPr="0082321F">
        <w:rPr>
          <w:rFonts w:ascii="Arial" w:hAnsi="Arial" w:cs="Arial"/>
          <w:bCs/>
          <w:i/>
          <w:iCs/>
          <w:sz w:val="20"/>
          <w:u w:val="single"/>
        </w:rPr>
        <w:t>:</w:t>
      </w:r>
      <w:bookmarkEnd w:id="71"/>
    </w:p>
    <w:p w14:paraId="3BB001FA" w14:textId="7487B2A8" w:rsidR="00697F10" w:rsidRPr="004F2827" w:rsidRDefault="00B27919" w:rsidP="00697F10">
      <w:pPr>
        <w:pStyle w:val="BodyText23"/>
        <w:numPr>
          <w:ilvl w:val="0"/>
          <w:numId w:val="34"/>
        </w:numPr>
        <w:tabs>
          <w:tab w:val="left" w:pos="360"/>
        </w:tabs>
        <w:rPr>
          <w:rFonts w:ascii="Arial" w:hAnsi="Arial" w:cs="Arial"/>
          <w:b w:val="0"/>
          <w:sz w:val="20"/>
        </w:rPr>
      </w:pPr>
      <w:r w:rsidRPr="004F2827">
        <w:rPr>
          <w:rFonts w:ascii="Arial" w:hAnsi="Arial" w:cs="Arial"/>
          <w:b w:val="0"/>
          <w:sz w:val="20"/>
        </w:rPr>
        <w:t>p</w:t>
      </w:r>
      <w:r w:rsidR="00697F10" w:rsidRPr="004F2827">
        <w:rPr>
          <w:rFonts w:ascii="Arial" w:hAnsi="Arial" w:cs="Arial"/>
          <w:b w:val="0"/>
          <w:sz w:val="20"/>
        </w:rPr>
        <w:t xml:space="preserve">onudnik v Prilogi št. 7 </w:t>
      </w:r>
      <w:r w:rsidR="00C344C1" w:rsidRPr="004F2827">
        <w:rPr>
          <w:rFonts w:ascii="Arial" w:hAnsi="Arial" w:cs="Arial"/>
          <w:b w:val="0"/>
          <w:sz w:val="20"/>
        </w:rPr>
        <w:t xml:space="preserve">- </w:t>
      </w:r>
      <w:r w:rsidR="00697F10" w:rsidRPr="004F2827">
        <w:rPr>
          <w:rFonts w:ascii="Arial" w:hAnsi="Arial" w:cs="Arial"/>
          <w:b w:val="0"/>
          <w:sz w:val="20"/>
        </w:rPr>
        <w:t xml:space="preserve">Podatki o kadrih navede </w:t>
      </w:r>
      <w:r w:rsidR="00697F10" w:rsidRPr="004F2827">
        <w:rPr>
          <w:rFonts w:ascii="Arial" w:hAnsi="Arial" w:cs="Arial"/>
          <w:b w:val="0"/>
          <w:sz w:val="20"/>
          <w:u w:val="single"/>
        </w:rPr>
        <w:t>najmanj enega</w:t>
      </w:r>
      <w:r w:rsidR="00C344C1" w:rsidRPr="004F2827">
        <w:rPr>
          <w:rFonts w:ascii="Arial" w:hAnsi="Arial" w:cs="Arial"/>
          <w:b w:val="0"/>
          <w:sz w:val="20"/>
          <w:u w:val="single"/>
        </w:rPr>
        <w:t xml:space="preserve"> (</w:t>
      </w:r>
      <w:r w:rsidR="00C344C1" w:rsidRPr="004F2827">
        <w:rPr>
          <w:rFonts w:ascii="Arial" w:hAnsi="Arial" w:cs="Arial"/>
          <w:bCs/>
          <w:sz w:val="20"/>
          <w:u w:val="single"/>
        </w:rPr>
        <w:t>1</w:t>
      </w:r>
      <w:r w:rsidR="00C344C1" w:rsidRPr="004F2827">
        <w:rPr>
          <w:rFonts w:ascii="Arial" w:hAnsi="Arial" w:cs="Arial"/>
          <w:b w:val="0"/>
          <w:sz w:val="20"/>
          <w:u w:val="single"/>
        </w:rPr>
        <w:t>)</w:t>
      </w:r>
      <w:r w:rsidR="00697F10" w:rsidRPr="004F2827">
        <w:rPr>
          <w:rFonts w:ascii="Arial" w:hAnsi="Arial" w:cs="Arial"/>
          <w:b w:val="0"/>
          <w:sz w:val="20"/>
          <w:u w:val="single"/>
        </w:rPr>
        <w:t xml:space="preserve"> </w:t>
      </w:r>
      <w:proofErr w:type="spellStart"/>
      <w:r w:rsidR="00697F10" w:rsidRPr="004F2827">
        <w:rPr>
          <w:rFonts w:ascii="Arial" w:hAnsi="Arial" w:cs="Arial"/>
          <w:b w:val="0"/>
          <w:sz w:val="20"/>
          <w:u w:val="single"/>
        </w:rPr>
        <w:t>fullstack</w:t>
      </w:r>
      <w:proofErr w:type="spellEnd"/>
      <w:r w:rsidR="00697F10" w:rsidRPr="004F2827">
        <w:rPr>
          <w:rFonts w:ascii="Arial" w:hAnsi="Arial" w:cs="Arial"/>
          <w:b w:val="0"/>
          <w:sz w:val="20"/>
          <w:u w:val="single"/>
        </w:rPr>
        <w:t xml:space="preserve"> razvijalca</w:t>
      </w:r>
      <w:r w:rsidR="00697F10" w:rsidRPr="004F2827">
        <w:rPr>
          <w:rFonts w:ascii="Arial" w:hAnsi="Arial" w:cs="Arial"/>
          <w:b w:val="0"/>
          <w:sz w:val="20"/>
        </w:rPr>
        <w:t xml:space="preserve"> in zanj delovne izkušnje: najmanj zadnjih 5 let, </w:t>
      </w:r>
      <w:r w:rsidRPr="004F2827">
        <w:rPr>
          <w:rFonts w:ascii="Arial" w:hAnsi="Arial" w:cs="Arial"/>
          <w:b w:val="0"/>
          <w:sz w:val="20"/>
        </w:rPr>
        <w:t>šteto od dneva objave javnega naročila,  na področju programiranja v Java tehnologiji</w:t>
      </w:r>
    </w:p>
    <w:p w14:paraId="010E1B1F" w14:textId="6F6F8EC5" w:rsidR="00B27919" w:rsidRPr="004F2827" w:rsidRDefault="00C344C1" w:rsidP="00B27919">
      <w:pPr>
        <w:pStyle w:val="BodyText23"/>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 </w:t>
      </w:r>
      <w:r w:rsidR="00541863">
        <w:rPr>
          <w:rFonts w:ascii="Arial" w:hAnsi="Arial" w:cs="Arial"/>
          <w:b w:val="0"/>
          <w:sz w:val="20"/>
        </w:rPr>
        <w:t>Podatki o r</w:t>
      </w:r>
      <w:r w:rsidR="00541863" w:rsidRPr="004F2827">
        <w:rPr>
          <w:rFonts w:ascii="Arial" w:hAnsi="Arial" w:cs="Arial"/>
          <w:b w:val="0"/>
          <w:sz w:val="20"/>
        </w:rPr>
        <w:t>eferenc</w:t>
      </w:r>
      <w:r w:rsidR="00541863">
        <w:rPr>
          <w:rFonts w:ascii="Arial" w:hAnsi="Arial" w:cs="Arial"/>
          <w:b w:val="0"/>
          <w:sz w:val="20"/>
        </w:rPr>
        <w:t>ah ponudnika in</w:t>
      </w:r>
      <w:r w:rsidR="00541863" w:rsidRPr="004F2827">
        <w:rPr>
          <w:rFonts w:ascii="Arial" w:hAnsi="Arial" w:cs="Arial"/>
          <w:b w:val="0"/>
          <w:sz w:val="20"/>
        </w:rPr>
        <w:t xml:space="preserve"> strokovnega kadra </w:t>
      </w:r>
      <w:r w:rsidRPr="004F2827">
        <w:rPr>
          <w:rFonts w:ascii="Arial" w:hAnsi="Arial" w:cs="Arial"/>
          <w:b w:val="0"/>
          <w:sz w:val="20"/>
        </w:rPr>
        <w:t>navede podatke o referenčnem projektu:</w:t>
      </w:r>
    </w:p>
    <w:p w14:paraId="1F507698" w14:textId="07F7F6D6" w:rsidR="00697F10" w:rsidRPr="004F2827" w:rsidRDefault="00697F10" w:rsidP="00B27919">
      <w:pPr>
        <w:pStyle w:val="BodyText23"/>
        <w:numPr>
          <w:ilvl w:val="1"/>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 xml:space="preserve">aktivno sodelovanje v </w:t>
      </w:r>
      <w:r w:rsidRPr="004F2827">
        <w:rPr>
          <w:rFonts w:ascii="Arial" w:hAnsi="Arial" w:cs="Arial"/>
          <w:b w:val="0"/>
          <w:sz w:val="20"/>
          <w:u w:val="single"/>
        </w:rPr>
        <w:t>vlogi Java razvijalca</w:t>
      </w:r>
      <w:r w:rsidRPr="004F2827">
        <w:rPr>
          <w:rFonts w:ascii="Arial" w:hAnsi="Arial" w:cs="Arial"/>
          <w:b w:val="0"/>
          <w:sz w:val="20"/>
        </w:rPr>
        <w:t xml:space="preserve"> pri </w:t>
      </w:r>
      <w:r w:rsidRPr="004F2827">
        <w:rPr>
          <w:rFonts w:ascii="Arial" w:hAnsi="Arial" w:cs="Arial"/>
          <w:b w:val="0"/>
          <w:sz w:val="20"/>
          <w:u w:val="single"/>
        </w:rPr>
        <w:t>najmanj dveh</w:t>
      </w:r>
      <w:r w:rsidR="00F82573">
        <w:rPr>
          <w:rFonts w:ascii="Arial" w:hAnsi="Arial" w:cs="Arial"/>
          <w:b w:val="0"/>
          <w:sz w:val="20"/>
          <w:u w:val="single"/>
        </w:rPr>
        <w:t xml:space="preserve"> (</w:t>
      </w:r>
      <w:r w:rsidR="00F82573" w:rsidRPr="00F82573">
        <w:rPr>
          <w:rFonts w:ascii="Arial" w:hAnsi="Arial" w:cs="Arial"/>
          <w:bCs/>
          <w:sz w:val="20"/>
          <w:u w:val="single"/>
        </w:rPr>
        <w:t>2</w:t>
      </w:r>
      <w:r w:rsidR="00F82573">
        <w:rPr>
          <w:rFonts w:ascii="Arial" w:hAnsi="Arial" w:cs="Arial"/>
          <w:b w:val="0"/>
          <w:sz w:val="20"/>
          <w:u w:val="single"/>
        </w:rPr>
        <w:t>)</w:t>
      </w:r>
      <w:r w:rsidRPr="004F2827">
        <w:rPr>
          <w:rFonts w:ascii="Arial" w:hAnsi="Arial" w:cs="Arial"/>
          <w:b w:val="0"/>
          <w:sz w:val="20"/>
          <w:u w:val="single"/>
        </w:rPr>
        <w:t xml:space="preserve"> projektih</w:t>
      </w:r>
      <w:r w:rsidRPr="004F2827">
        <w:rPr>
          <w:rFonts w:ascii="Arial" w:hAnsi="Arial" w:cs="Arial"/>
          <w:b w:val="0"/>
          <w:sz w:val="20"/>
        </w:rPr>
        <w:t xml:space="preserve">, ki </w:t>
      </w:r>
      <w:r w:rsidR="00C344C1" w:rsidRPr="004F2827">
        <w:rPr>
          <w:rFonts w:ascii="Arial" w:hAnsi="Arial" w:cs="Arial"/>
          <w:b w:val="0"/>
          <w:sz w:val="20"/>
        </w:rPr>
        <w:t xml:space="preserve">sta </w:t>
      </w:r>
      <w:r w:rsidRPr="004F2827">
        <w:rPr>
          <w:rFonts w:ascii="Arial" w:hAnsi="Arial" w:cs="Arial"/>
          <w:b w:val="0"/>
          <w:sz w:val="20"/>
        </w:rPr>
        <w:t>obsegal</w:t>
      </w:r>
      <w:r w:rsidR="00C344C1" w:rsidRPr="004F2827">
        <w:rPr>
          <w:rFonts w:ascii="Arial" w:hAnsi="Arial" w:cs="Arial"/>
          <w:b w:val="0"/>
          <w:sz w:val="20"/>
        </w:rPr>
        <w:t>a</w:t>
      </w:r>
      <w:r w:rsidRPr="004F2827">
        <w:rPr>
          <w:rFonts w:ascii="Arial" w:hAnsi="Arial" w:cs="Arial"/>
          <w:b w:val="0"/>
          <w:sz w:val="20"/>
        </w:rPr>
        <w:t xml:space="preserve"> faze načrtovanja, razvoja, integracije in uvajanja rešitve za zunanjega naročnika in </w:t>
      </w:r>
      <w:r w:rsidR="00C344C1" w:rsidRPr="004F2827">
        <w:rPr>
          <w:rFonts w:ascii="Arial" w:hAnsi="Arial" w:cs="Arial"/>
          <w:b w:val="0"/>
          <w:sz w:val="20"/>
        </w:rPr>
        <w:t xml:space="preserve">sta bila </w:t>
      </w:r>
      <w:r w:rsidRPr="004F2827">
        <w:rPr>
          <w:rFonts w:ascii="Arial" w:hAnsi="Arial" w:cs="Arial"/>
          <w:b w:val="0"/>
          <w:sz w:val="20"/>
        </w:rPr>
        <w:t>uspešno zaključen</w:t>
      </w:r>
      <w:r w:rsidR="00C344C1" w:rsidRPr="004F2827">
        <w:rPr>
          <w:rFonts w:ascii="Arial" w:hAnsi="Arial" w:cs="Arial"/>
          <w:b w:val="0"/>
          <w:sz w:val="20"/>
        </w:rPr>
        <w:t>a</w:t>
      </w:r>
      <w:r w:rsidRPr="004F2827">
        <w:rPr>
          <w:rFonts w:ascii="Arial" w:hAnsi="Arial" w:cs="Arial"/>
          <w:b w:val="0"/>
          <w:sz w:val="20"/>
        </w:rPr>
        <w:t xml:space="preserve"> v zadnjih petih letih, šteto od dneva objave javnega naročila in</w:t>
      </w:r>
      <w:r w:rsidR="00C344C1" w:rsidRPr="004F2827">
        <w:rPr>
          <w:rFonts w:ascii="Arial" w:hAnsi="Arial" w:cs="Arial"/>
          <w:b w:val="0"/>
          <w:sz w:val="20"/>
        </w:rPr>
        <w:t xml:space="preserve"> sta</w:t>
      </w:r>
      <w:r w:rsidRPr="004F2827">
        <w:rPr>
          <w:rFonts w:ascii="Arial" w:hAnsi="Arial" w:cs="Arial"/>
          <w:b w:val="0"/>
          <w:sz w:val="20"/>
        </w:rPr>
        <w:t xml:space="preserve"> vključeval</w:t>
      </w:r>
      <w:r w:rsidR="00C344C1" w:rsidRPr="004F2827">
        <w:rPr>
          <w:rFonts w:ascii="Arial" w:hAnsi="Arial" w:cs="Arial"/>
          <w:b w:val="0"/>
          <w:sz w:val="20"/>
        </w:rPr>
        <w:t>a</w:t>
      </w:r>
      <w:r w:rsidRPr="004F2827">
        <w:rPr>
          <w:rFonts w:ascii="Arial" w:hAnsi="Arial" w:cs="Arial"/>
          <w:b w:val="0"/>
          <w:sz w:val="20"/>
        </w:rPr>
        <w:t xml:space="preserve"> razvoj z </w:t>
      </w:r>
      <w:r w:rsidRPr="004F2827">
        <w:rPr>
          <w:rFonts w:ascii="Arial" w:hAnsi="Arial" w:cs="Arial"/>
          <w:bCs/>
          <w:sz w:val="20"/>
        </w:rPr>
        <w:t>uporabo tehnologij REST ali SOAP</w:t>
      </w:r>
      <w:r w:rsidRPr="004F2827">
        <w:rPr>
          <w:rFonts w:ascii="Arial" w:hAnsi="Arial" w:cs="Arial"/>
          <w:b w:val="0"/>
          <w:sz w:val="20"/>
        </w:rPr>
        <w:t xml:space="preserve"> spletnih servisov v JAVA programskem jeziku.</w:t>
      </w:r>
    </w:p>
    <w:p w14:paraId="4C4A7525" w14:textId="77777777" w:rsidR="00B33B97" w:rsidRPr="004F2827" w:rsidRDefault="00B33B97" w:rsidP="00950082">
      <w:pPr>
        <w:spacing w:line="260" w:lineRule="exact"/>
        <w:rPr>
          <w:rFonts w:ascii="Arial" w:hAnsi="Arial" w:cs="Arial"/>
          <w:color w:val="000000" w:themeColor="text1"/>
          <w:sz w:val="20"/>
          <w:szCs w:val="20"/>
          <w:highlight w:val="red"/>
        </w:rPr>
      </w:pPr>
    </w:p>
    <w:p w14:paraId="27C83C23" w14:textId="1DC87727" w:rsidR="00C344C1" w:rsidRPr="004F2827" w:rsidRDefault="00C344C1" w:rsidP="00C344C1">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u w:val="single"/>
        </w:rPr>
      </w:pPr>
      <w:r w:rsidRPr="004F2827">
        <w:rPr>
          <w:rFonts w:ascii="Arial" w:hAnsi="Arial" w:cs="Arial"/>
          <w:b w:val="0"/>
          <w:sz w:val="20"/>
        </w:rPr>
        <w:tab/>
      </w:r>
      <w:r w:rsidRPr="004F2827">
        <w:rPr>
          <w:rFonts w:ascii="Arial" w:hAnsi="Arial" w:cs="Arial"/>
          <w:b w:val="0"/>
          <w:sz w:val="20"/>
        </w:rPr>
        <w:tab/>
      </w:r>
      <w:proofErr w:type="spellStart"/>
      <w:r w:rsidRPr="00200993">
        <w:rPr>
          <w:rFonts w:ascii="Arial" w:hAnsi="Arial" w:cs="Arial"/>
          <w:bCs/>
          <w:sz w:val="20"/>
          <w:u w:val="single"/>
        </w:rPr>
        <w:t>FrontEnd</w:t>
      </w:r>
      <w:proofErr w:type="spellEnd"/>
      <w:r w:rsidRPr="00200993">
        <w:rPr>
          <w:rFonts w:ascii="Arial" w:hAnsi="Arial" w:cs="Arial"/>
          <w:bCs/>
          <w:sz w:val="20"/>
          <w:u w:val="single"/>
        </w:rPr>
        <w:t xml:space="preserve"> razvijalec aplikacij</w:t>
      </w:r>
      <w:r w:rsidR="0082321F">
        <w:rPr>
          <w:rFonts w:ascii="Arial" w:hAnsi="Arial" w:cs="Arial"/>
          <w:b w:val="0"/>
          <w:sz w:val="20"/>
          <w:u w:val="single"/>
        </w:rPr>
        <w:t xml:space="preserve"> </w:t>
      </w:r>
      <w:r w:rsidR="0082321F" w:rsidRPr="0082321F">
        <w:rPr>
          <w:rFonts w:ascii="Arial" w:hAnsi="Arial" w:cs="Arial"/>
          <w:bCs/>
          <w:i/>
          <w:iCs/>
          <w:sz w:val="20"/>
          <w:u w:val="single"/>
        </w:rPr>
        <w:t>/velja za sklop 1 in sklop 2</w:t>
      </w:r>
      <w:r w:rsidR="0082321F" w:rsidRPr="0082321F">
        <w:rPr>
          <w:rFonts w:ascii="Arial" w:hAnsi="Arial" w:cs="Arial"/>
          <w:b w:val="0"/>
          <w:i/>
          <w:iCs/>
          <w:sz w:val="20"/>
          <w:u w:val="single"/>
        </w:rPr>
        <w:t>/:</w:t>
      </w:r>
    </w:p>
    <w:p w14:paraId="47B7E36E" w14:textId="1704CAE9" w:rsidR="00C344C1" w:rsidRPr="004F2827" w:rsidRDefault="00C344C1" w:rsidP="00C344C1">
      <w:pPr>
        <w:pStyle w:val="BodyText23"/>
        <w:numPr>
          <w:ilvl w:val="0"/>
          <w:numId w:val="34"/>
        </w:numPr>
        <w:tabs>
          <w:tab w:val="left" w:pos="360"/>
        </w:tabs>
        <w:rPr>
          <w:rFonts w:ascii="Arial" w:hAnsi="Arial" w:cs="Arial"/>
          <w:b w:val="0"/>
          <w:sz w:val="20"/>
        </w:rPr>
      </w:pPr>
      <w:r w:rsidRPr="004F2827">
        <w:rPr>
          <w:rFonts w:ascii="Arial" w:hAnsi="Arial" w:cs="Arial"/>
          <w:b w:val="0"/>
          <w:sz w:val="20"/>
        </w:rPr>
        <w:t xml:space="preserve">ponudnik v Prilogi št. 7 - Podatki o kadrih navede </w:t>
      </w:r>
      <w:r w:rsidRPr="004F2827">
        <w:rPr>
          <w:rFonts w:ascii="Arial" w:hAnsi="Arial" w:cs="Arial"/>
          <w:b w:val="0"/>
          <w:sz w:val="20"/>
          <w:u w:val="single"/>
        </w:rPr>
        <w:t>najmanj enega (</w:t>
      </w:r>
      <w:r w:rsidRPr="004F2827">
        <w:rPr>
          <w:rFonts w:ascii="Arial" w:hAnsi="Arial" w:cs="Arial"/>
          <w:bCs/>
          <w:sz w:val="20"/>
          <w:u w:val="single"/>
        </w:rPr>
        <w:t>1</w:t>
      </w:r>
      <w:r w:rsidRPr="004F2827">
        <w:rPr>
          <w:rFonts w:ascii="Arial" w:hAnsi="Arial" w:cs="Arial"/>
          <w:b w:val="0"/>
          <w:sz w:val="20"/>
          <w:u w:val="single"/>
        </w:rPr>
        <w:t xml:space="preserve">) </w:t>
      </w:r>
      <w:proofErr w:type="spellStart"/>
      <w:r w:rsidRPr="004F2827">
        <w:rPr>
          <w:rFonts w:ascii="Arial" w:hAnsi="Arial" w:cs="Arial"/>
          <w:b w:val="0"/>
          <w:sz w:val="20"/>
          <w:u w:val="single"/>
        </w:rPr>
        <w:t>FrontEnd</w:t>
      </w:r>
      <w:proofErr w:type="spellEnd"/>
      <w:r w:rsidRPr="004F2827">
        <w:rPr>
          <w:rFonts w:ascii="Arial" w:hAnsi="Arial" w:cs="Arial"/>
          <w:b w:val="0"/>
          <w:sz w:val="20"/>
          <w:u w:val="single"/>
        </w:rPr>
        <w:t xml:space="preserve"> razvijalca</w:t>
      </w:r>
      <w:r w:rsidRPr="004F2827">
        <w:rPr>
          <w:rFonts w:ascii="Arial" w:hAnsi="Arial" w:cs="Arial"/>
          <w:b w:val="0"/>
          <w:sz w:val="20"/>
        </w:rPr>
        <w:t xml:space="preserve"> in zanj delovne izkušnje: najmanj zadnjih 5 let, šteto od dneva objave javnega naročila,  na področju programiranja v tehnologijah HTML5, </w:t>
      </w:r>
      <w:proofErr w:type="spellStart"/>
      <w:r w:rsidRPr="004F2827">
        <w:rPr>
          <w:rFonts w:ascii="Arial" w:hAnsi="Arial" w:cs="Arial"/>
          <w:b w:val="0"/>
          <w:sz w:val="20"/>
        </w:rPr>
        <w:t>javascript</w:t>
      </w:r>
      <w:proofErr w:type="spellEnd"/>
      <w:r w:rsidRPr="004F2827">
        <w:rPr>
          <w:rFonts w:ascii="Arial" w:hAnsi="Arial" w:cs="Arial"/>
          <w:b w:val="0"/>
          <w:sz w:val="20"/>
        </w:rPr>
        <w:t xml:space="preserve"> ali </w:t>
      </w:r>
      <w:proofErr w:type="spellStart"/>
      <w:r w:rsidRPr="004F2827">
        <w:rPr>
          <w:rFonts w:ascii="Arial" w:hAnsi="Arial" w:cs="Arial"/>
          <w:b w:val="0"/>
          <w:sz w:val="20"/>
        </w:rPr>
        <w:t>typescript</w:t>
      </w:r>
      <w:proofErr w:type="spellEnd"/>
      <w:r w:rsidRPr="004F2827">
        <w:rPr>
          <w:rFonts w:ascii="Arial" w:hAnsi="Arial" w:cs="Arial"/>
          <w:b w:val="0"/>
          <w:sz w:val="20"/>
        </w:rPr>
        <w:t xml:space="preserve"> in </w:t>
      </w:r>
      <w:proofErr w:type="spellStart"/>
      <w:r w:rsidRPr="004F2827">
        <w:rPr>
          <w:rFonts w:ascii="Arial" w:hAnsi="Arial" w:cs="Arial"/>
          <w:b w:val="0"/>
          <w:sz w:val="20"/>
        </w:rPr>
        <w:t>angular</w:t>
      </w:r>
      <w:proofErr w:type="spellEnd"/>
      <w:r w:rsidRPr="004F2827">
        <w:rPr>
          <w:rFonts w:ascii="Arial" w:hAnsi="Arial" w:cs="Arial"/>
          <w:b w:val="0"/>
          <w:sz w:val="20"/>
        </w:rPr>
        <w:t xml:space="preserve"> </w:t>
      </w:r>
      <w:proofErr w:type="spellStart"/>
      <w:r w:rsidRPr="004F2827">
        <w:rPr>
          <w:rFonts w:ascii="Arial" w:hAnsi="Arial" w:cs="Arial"/>
          <w:b w:val="0"/>
          <w:sz w:val="20"/>
        </w:rPr>
        <w:t>framework</w:t>
      </w:r>
      <w:proofErr w:type="spellEnd"/>
      <w:r w:rsidRPr="004F2827">
        <w:rPr>
          <w:rFonts w:ascii="Arial" w:hAnsi="Arial" w:cs="Arial"/>
          <w:b w:val="0"/>
          <w:sz w:val="20"/>
        </w:rPr>
        <w:t>;</w:t>
      </w:r>
    </w:p>
    <w:p w14:paraId="749CCF32" w14:textId="10FBBD77" w:rsidR="00C344C1" w:rsidRPr="004F2827" w:rsidRDefault="00C344C1" w:rsidP="00C344C1">
      <w:pPr>
        <w:pStyle w:val="BodyText23"/>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w:t>
      </w:r>
      <w:r w:rsidR="00541863">
        <w:rPr>
          <w:rFonts w:ascii="Arial" w:hAnsi="Arial" w:cs="Arial"/>
          <w:b w:val="0"/>
          <w:sz w:val="20"/>
        </w:rPr>
        <w:t>–</w:t>
      </w:r>
      <w:r w:rsidRPr="004F2827">
        <w:rPr>
          <w:rFonts w:ascii="Arial" w:hAnsi="Arial" w:cs="Arial"/>
          <w:b w:val="0"/>
          <w:sz w:val="20"/>
        </w:rPr>
        <w:t xml:space="preserve"> </w:t>
      </w:r>
      <w:r w:rsidR="00541863">
        <w:rPr>
          <w:rFonts w:ascii="Arial" w:hAnsi="Arial" w:cs="Arial"/>
          <w:b w:val="0"/>
          <w:sz w:val="20"/>
        </w:rPr>
        <w:t>Podatki o r</w:t>
      </w:r>
      <w:r w:rsidRPr="004F2827">
        <w:rPr>
          <w:rFonts w:ascii="Arial" w:hAnsi="Arial" w:cs="Arial"/>
          <w:b w:val="0"/>
          <w:sz w:val="20"/>
        </w:rPr>
        <w:t>eferenc</w:t>
      </w:r>
      <w:r w:rsidR="00541863">
        <w:rPr>
          <w:rFonts w:ascii="Arial" w:hAnsi="Arial" w:cs="Arial"/>
          <w:b w:val="0"/>
          <w:sz w:val="20"/>
        </w:rPr>
        <w:t>ah ponudnika in</w:t>
      </w:r>
      <w:r w:rsidRPr="004F2827">
        <w:rPr>
          <w:rFonts w:ascii="Arial" w:hAnsi="Arial" w:cs="Arial"/>
          <w:b w:val="0"/>
          <w:sz w:val="20"/>
        </w:rPr>
        <w:t xml:space="preserve"> strokovnega kadra navede podatke o referenčnem projektu:</w:t>
      </w:r>
    </w:p>
    <w:p w14:paraId="070B4AD3" w14:textId="6A536679" w:rsidR="00C344C1" w:rsidRPr="004F2827" w:rsidRDefault="00C344C1" w:rsidP="00C344C1">
      <w:pPr>
        <w:pStyle w:val="BodyText23"/>
        <w:numPr>
          <w:ilvl w:val="1"/>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 xml:space="preserve">aktivno sodelovanje v </w:t>
      </w:r>
      <w:r w:rsidRPr="004F2827">
        <w:rPr>
          <w:rFonts w:ascii="Arial" w:hAnsi="Arial" w:cs="Arial"/>
          <w:b w:val="0"/>
          <w:sz w:val="20"/>
          <w:u w:val="single"/>
        </w:rPr>
        <w:t xml:space="preserve">vlogi razvijalca pri najmanj </w:t>
      </w:r>
      <w:r w:rsidRPr="00F82573">
        <w:rPr>
          <w:rFonts w:ascii="Arial" w:hAnsi="Arial" w:cs="Arial"/>
          <w:b w:val="0"/>
          <w:sz w:val="20"/>
          <w:u w:val="single"/>
        </w:rPr>
        <w:t>dveh</w:t>
      </w:r>
      <w:r w:rsidR="00F82573" w:rsidRPr="00F82573">
        <w:rPr>
          <w:rFonts w:ascii="Arial" w:hAnsi="Arial" w:cs="Arial"/>
          <w:b w:val="0"/>
          <w:sz w:val="20"/>
          <w:u w:val="single"/>
        </w:rPr>
        <w:t xml:space="preserve"> (</w:t>
      </w:r>
      <w:r w:rsidR="00F82573" w:rsidRPr="00F82573">
        <w:rPr>
          <w:rFonts w:ascii="Arial" w:hAnsi="Arial" w:cs="Arial"/>
          <w:bCs/>
          <w:sz w:val="20"/>
          <w:u w:val="single"/>
        </w:rPr>
        <w:t>2</w:t>
      </w:r>
      <w:r w:rsidR="00F82573" w:rsidRPr="00F82573">
        <w:rPr>
          <w:rFonts w:ascii="Arial" w:hAnsi="Arial" w:cs="Arial"/>
          <w:b w:val="0"/>
          <w:sz w:val="20"/>
          <w:u w:val="single"/>
        </w:rPr>
        <w:t>)</w:t>
      </w:r>
      <w:r w:rsidRPr="004F2827">
        <w:rPr>
          <w:rFonts w:ascii="Arial" w:hAnsi="Arial" w:cs="Arial"/>
          <w:b w:val="0"/>
          <w:sz w:val="20"/>
          <w:u w:val="single"/>
        </w:rPr>
        <w:t xml:space="preserve"> projektih</w:t>
      </w:r>
      <w:r w:rsidRPr="004F2827">
        <w:rPr>
          <w:rFonts w:ascii="Arial" w:hAnsi="Arial" w:cs="Arial"/>
          <w:b w:val="0"/>
          <w:sz w:val="20"/>
        </w:rPr>
        <w:t xml:space="preserve">, ki sta obsegala faze načrtovanja, razvoja, integracije in uvajanja rešitve za zunanjega naročnika in </w:t>
      </w:r>
      <w:r w:rsidR="004F2827" w:rsidRPr="004F2827">
        <w:rPr>
          <w:rFonts w:ascii="Arial" w:hAnsi="Arial" w:cs="Arial"/>
          <w:b w:val="0"/>
          <w:sz w:val="20"/>
        </w:rPr>
        <w:t>sta</w:t>
      </w:r>
      <w:r w:rsidRPr="004F2827">
        <w:rPr>
          <w:rFonts w:ascii="Arial" w:hAnsi="Arial" w:cs="Arial"/>
          <w:b w:val="0"/>
          <w:sz w:val="20"/>
        </w:rPr>
        <w:t xml:space="preserve"> bil</w:t>
      </w:r>
      <w:r w:rsidR="004F2827" w:rsidRPr="004F2827">
        <w:rPr>
          <w:rFonts w:ascii="Arial" w:hAnsi="Arial" w:cs="Arial"/>
          <w:b w:val="0"/>
          <w:sz w:val="20"/>
        </w:rPr>
        <w:t>a</w:t>
      </w:r>
      <w:r w:rsidRPr="004F2827">
        <w:rPr>
          <w:rFonts w:ascii="Arial" w:hAnsi="Arial" w:cs="Arial"/>
          <w:b w:val="0"/>
          <w:sz w:val="20"/>
        </w:rPr>
        <w:t xml:space="preserve"> uspešno zaključen</w:t>
      </w:r>
      <w:r w:rsidR="004F2827" w:rsidRPr="004F2827">
        <w:rPr>
          <w:rFonts w:ascii="Arial" w:hAnsi="Arial" w:cs="Arial"/>
          <w:b w:val="0"/>
          <w:sz w:val="20"/>
        </w:rPr>
        <w:t>a</w:t>
      </w:r>
      <w:r w:rsidRPr="004F2827">
        <w:rPr>
          <w:rFonts w:ascii="Arial" w:hAnsi="Arial" w:cs="Arial"/>
          <w:b w:val="0"/>
          <w:sz w:val="20"/>
        </w:rPr>
        <w:t xml:space="preserve"> v zadnjih petih letih, šteto od dneva objave javnega naročila in </w:t>
      </w:r>
      <w:r w:rsidR="004F2827" w:rsidRPr="004F2827">
        <w:rPr>
          <w:rFonts w:ascii="Arial" w:hAnsi="Arial" w:cs="Arial"/>
          <w:b w:val="0"/>
          <w:sz w:val="20"/>
        </w:rPr>
        <w:t>sta</w:t>
      </w:r>
      <w:r w:rsidRPr="004F2827">
        <w:rPr>
          <w:rFonts w:ascii="Arial" w:hAnsi="Arial" w:cs="Arial"/>
          <w:b w:val="0"/>
          <w:sz w:val="20"/>
        </w:rPr>
        <w:t xml:space="preserve"> vključeval razvoj </w:t>
      </w:r>
      <w:r w:rsidRPr="004F2827">
        <w:rPr>
          <w:rFonts w:ascii="Arial" w:hAnsi="Arial" w:cs="Arial"/>
          <w:bCs/>
          <w:sz w:val="20"/>
        </w:rPr>
        <w:t>z uporabo tehnologij REST ali SOAP</w:t>
      </w:r>
      <w:r w:rsidRPr="004F2827">
        <w:rPr>
          <w:rFonts w:ascii="Arial" w:hAnsi="Arial" w:cs="Arial"/>
          <w:b w:val="0"/>
          <w:sz w:val="20"/>
        </w:rPr>
        <w:t xml:space="preserve"> spletnih servisov v JAVA programskem jeziku.</w:t>
      </w:r>
    </w:p>
    <w:p w14:paraId="2548C5E6" w14:textId="77777777" w:rsidR="00950082" w:rsidRDefault="00950082" w:rsidP="00950082">
      <w:pPr>
        <w:tabs>
          <w:tab w:val="left" w:pos="993"/>
        </w:tabs>
        <w:spacing w:line="260" w:lineRule="exact"/>
        <w:jc w:val="both"/>
        <w:rPr>
          <w:rFonts w:ascii="Arial" w:hAnsi="Arial" w:cs="Arial"/>
          <w:sz w:val="20"/>
          <w:szCs w:val="20"/>
          <w:highlight w:val="red"/>
        </w:rPr>
      </w:pPr>
    </w:p>
    <w:p w14:paraId="1C287962" w14:textId="37B4EDD5" w:rsidR="00DB415B" w:rsidRPr="00B81DB3" w:rsidRDefault="00DB415B" w:rsidP="00950082">
      <w:pPr>
        <w:tabs>
          <w:tab w:val="left" w:pos="993"/>
        </w:tabs>
        <w:spacing w:line="260" w:lineRule="exact"/>
        <w:jc w:val="both"/>
        <w:rPr>
          <w:rFonts w:ascii="Arial" w:hAnsi="Arial" w:cs="Arial"/>
          <w:b/>
          <w:bCs/>
          <w:sz w:val="20"/>
          <w:szCs w:val="20"/>
        </w:rPr>
      </w:pPr>
      <w:r w:rsidRPr="00B81DB3">
        <w:rPr>
          <w:rFonts w:ascii="Arial" w:hAnsi="Arial" w:cs="Arial"/>
          <w:b/>
          <w:bCs/>
          <w:sz w:val="20"/>
          <w:szCs w:val="20"/>
        </w:rPr>
        <w:t xml:space="preserve">          </w:t>
      </w:r>
      <w:r w:rsidRPr="006F1F38">
        <w:rPr>
          <w:rFonts w:ascii="Arial" w:hAnsi="Arial" w:cs="Arial"/>
          <w:b/>
          <w:bCs/>
          <w:sz w:val="20"/>
          <w:szCs w:val="20"/>
        </w:rPr>
        <w:t xml:space="preserve">Vsi prijavljeni </w:t>
      </w:r>
      <w:r w:rsidR="00B81DB3" w:rsidRPr="006F1F38">
        <w:rPr>
          <w:rFonts w:ascii="Arial" w:hAnsi="Arial" w:cs="Arial"/>
          <w:b/>
          <w:bCs/>
          <w:sz w:val="20"/>
          <w:szCs w:val="20"/>
        </w:rPr>
        <w:t xml:space="preserve">strokovni </w:t>
      </w:r>
      <w:r w:rsidRPr="006F1F38">
        <w:rPr>
          <w:rFonts w:ascii="Arial" w:hAnsi="Arial" w:cs="Arial"/>
          <w:b/>
          <w:bCs/>
          <w:sz w:val="20"/>
          <w:szCs w:val="20"/>
        </w:rPr>
        <w:t xml:space="preserve">kadri morajo </w:t>
      </w:r>
      <w:r w:rsidR="00B81DB3" w:rsidRPr="006F1F38">
        <w:rPr>
          <w:rFonts w:ascii="Arial" w:hAnsi="Arial" w:cs="Arial"/>
          <w:b/>
          <w:bCs/>
          <w:sz w:val="20"/>
          <w:szCs w:val="20"/>
        </w:rPr>
        <w:t>obvladati</w:t>
      </w:r>
      <w:r w:rsidRPr="006F1F38">
        <w:rPr>
          <w:rFonts w:ascii="Arial" w:hAnsi="Arial" w:cs="Arial"/>
          <w:b/>
          <w:bCs/>
          <w:sz w:val="20"/>
          <w:szCs w:val="20"/>
        </w:rPr>
        <w:t xml:space="preserve"> slovenski ali angleški jezik.</w:t>
      </w:r>
      <w:r w:rsidRPr="00B81DB3">
        <w:rPr>
          <w:rFonts w:ascii="Arial" w:hAnsi="Arial" w:cs="Arial"/>
          <w:b/>
          <w:bCs/>
          <w:sz w:val="20"/>
          <w:szCs w:val="20"/>
        </w:rPr>
        <w:t xml:space="preserve"> </w:t>
      </w:r>
      <w:r w:rsidRPr="00B81DB3">
        <w:rPr>
          <w:rFonts w:ascii="Arial" w:hAnsi="Arial" w:cs="Arial"/>
          <w:b/>
          <w:bCs/>
          <w:sz w:val="20"/>
          <w:szCs w:val="20"/>
        </w:rPr>
        <w:tab/>
      </w:r>
    </w:p>
    <w:p w14:paraId="519DF15A" w14:textId="77777777" w:rsidR="00541863" w:rsidRPr="007074A4" w:rsidRDefault="00541863" w:rsidP="00541863">
      <w:pPr>
        <w:tabs>
          <w:tab w:val="left" w:pos="993"/>
        </w:tabs>
        <w:spacing w:line="260" w:lineRule="exact"/>
        <w:jc w:val="both"/>
        <w:rPr>
          <w:rFonts w:ascii="Arial" w:hAnsi="Arial" w:cs="Arial"/>
          <w:sz w:val="20"/>
          <w:szCs w:val="20"/>
        </w:rPr>
      </w:pPr>
    </w:p>
    <w:p w14:paraId="5526301B" w14:textId="70F8E7D9" w:rsidR="00541863" w:rsidRPr="007074A4" w:rsidRDefault="00541863" w:rsidP="007074A4">
      <w:pPr>
        <w:tabs>
          <w:tab w:val="left" w:pos="993"/>
        </w:tabs>
        <w:spacing w:line="260" w:lineRule="exact"/>
        <w:ind w:left="567"/>
        <w:jc w:val="both"/>
        <w:rPr>
          <w:rFonts w:ascii="Arial" w:hAnsi="Arial" w:cs="Arial"/>
          <w:b/>
          <w:bCs/>
          <w:sz w:val="20"/>
          <w:szCs w:val="20"/>
        </w:rPr>
      </w:pPr>
      <w:bookmarkStart w:id="72" w:name="_Hlk217048372"/>
      <w:r w:rsidRPr="007074A4">
        <w:rPr>
          <w:rFonts w:ascii="Arial" w:hAnsi="Arial" w:cs="Arial"/>
          <w:b/>
          <w:bCs/>
          <w:sz w:val="20"/>
          <w:szCs w:val="20"/>
        </w:rPr>
        <w:lastRenderedPageBreak/>
        <w:t>V primeru, da se ponudnik prijavi na sklop 1 in sklop 2</w:t>
      </w:r>
      <w:r w:rsidR="007074A4" w:rsidRPr="007074A4">
        <w:rPr>
          <w:rFonts w:ascii="Arial" w:hAnsi="Arial" w:cs="Arial"/>
          <w:b/>
          <w:bCs/>
          <w:sz w:val="20"/>
          <w:szCs w:val="20"/>
        </w:rPr>
        <w:t xml:space="preserve">, mora za vsak sklop imeti prijavljenega svojega razvijalca aplikacij oz. prijaviti mora najmanj dva (2) </w:t>
      </w:r>
      <w:proofErr w:type="spellStart"/>
      <w:r w:rsidR="007074A4" w:rsidRPr="007074A4">
        <w:rPr>
          <w:rFonts w:ascii="Arial" w:hAnsi="Arial" w:cs="Arial"/>
          <w:b/>
          <w:bCs/>
          <w:sz w:val="20"/>
          <w:szCs w:val="20"/>
        </w:rPr>
        <w:t>fullstack</w:t>
      </w:r>
      <w:proofErr w:type="spellEnd"/>
      <w:r w:rsidR="007074A4" w:rsidRPr="007074A4">
        <w:rPr>
          <w:rFonts w:ascii="Arial" w:hAnsi="Arial" w:cs="Arial"/>
          <w:b/>
          <w:bCs/>
          <w:sz w:val="20"/>
          <w:szCs w:val="20"/>
        </w:rPr>
        <w:t xml:space="preserve"> razvijalca in najmanj dva (2) </w:t>
      </w:r>
      <w:proofErr w:type="spellStart"/>
      <w:r w:rsidR="007074A4" w:rsidRPr="007074A4">
        <w:rPr>
          <w:rFonts w:ascii="Arial" w:hAnsi="Arial" w:cs="Arial"/>
          <w:b/>
          <w:bCs/>
          <w:sz w:val="20"/>
          <w:szCs w:val="20"/>
        </w:rPr>
        <w:t>FrontEnd</w:t>
      </w:r>
      <w:proofErr w:type="spellEnd"/>
      <w:r w:rsidR="007074A4" w:rsidRPr="007074A4">
        <w:rPr>
          <w:rFonts w:ascii="Arial" w:hAnsi="Arial" w:cs="Arial"/>
          <w:b/>
          <w:bCs/>
          <w:sz w:val="20"/>
          <w:szCs w:val="20"/>
        </w:rPr>
        <w:t xml:space="preserve"> razvijalca.</w:t>
      </w:r>
    </w:p>
    <w:bookmarkEnd w:id="72"/>
    <w:p w14:paraId="3B324CAA" w14:textId="77777777" w:rsidR="00541863" w:rsidRPr="00950082" w:rsidRDefault="00541863" w:rsidP="00950082">
      <w:pPr>
        <w:tabs>
          <w:tab w:val="left" w:pos="993"/>
        </w:tabs>
        <w:spacing w:line="260" w:lineRule="exact"/>
        <w:jc w:val="both"/>
        <w:rPr>
          <w:rFonts w:ascii="Arial" w:hAnsi="Arial" w:cs="Arial"/>
          <w:sz w:val="20"/>
          <w:szCs w:val="20"/>
          <w:highlight w:val="red"/>
        </w:rPr>
      </w:pPr>
    </w:p>
    <w:p w14:paraId="76BEA9B9" w14:textId="66C43B76" w:rsidR="00950082" w:rsidRPr="00950082" w:rsidRDefault="00950082" w:rsidP="00DB415B">
      <w:pPr>
        <w:tabs>
          <w:tab w:val="left" w:pos="993"/>
        </w:tabs>
        <w:spacing w:line="260" w:lineRule="exact"/>
        <w:ind w:firstLine="709"/>
        <w:jc w:val="both"/>
        <w:rPr>
          <w:rFonts w:ascii="Arial" w:hAnsi="Arial" w:cs="Arial"/>
          <w:sz w:val="20"/>
          <w:szCs w:val="20"/>
        </w:rPr>
      </w:pPr>
      <w:r w:rsidRPr="00950082">
        <w:rPr>
          <w:rFonts w:ascii="Arial" w:hAnsi="Arial" w:cs="Arial"/>
          <w:sz w:val="20"/>
          <w:szCs w:val="20"/>
        </w:rPr>
        <w:t>DOKAZILA:</w:t>
      </w:r>
    </w:p>
    <w:p w14:paraId="0B820370" w14:textId="0D3C3E4E" w:rsidR="00950082" w:rsidRPr="00950082" w:rsidRDefault="00F82573" w:rsidP="00950082">
      <w:pPr>
        <w:numPr>
          <w:ilvl w:val="0"/>
          <w:numId w:val="1"/>
        </w:numPr>
        <w:tabs>
          <w:tab w:val="clear" w:pos="720"/>
        </w:tabs>
        <w:autoSpaceDE w:val="0"/>
        <w:autoSpaceDN w:val="0"/>
        <w:adjustRightInd w:val="0"/>
        <w:spacing w:line="260" w:lineRule="exact"/>
        <w:ind w:left="851" w:hanging="142"/>
        <w:contextualSpacing/>
        <w:jc w:val="both"/>
        <w:rPr>
          <w:rFonts w:ascii="Arial" w:hAnsi="Arial" w:cs="Arial"/>
          <w:color w:val="7030A0"/>
          <w:sz w:val="20"/>
          <w:szCs w:val="20"/>
          <w:lang w:eastAsia="en-US"/>
        </w:rPr>
      </w:pPr>
      <w:r w:rsidRPr="00F82573">
        <w:rPr>
          <w:rFonts w:ascii="Arial" w:hAnsi="Arial" w:cs="Arial"/>
          <w:sz w:val="20"/>
          <w:szCs w:val="20"/>
          <w:lang w:eastAsia="en-US"/>
        </w:rPr>
        <w:t>izpolnjeni Priloga št. 7</w:t>
      </w:r>
      <w:r w:rsidR="00541863">
        <w:rPr>
          <w:rFonts w:ascii="Arial" w:hAnsi="Arial" w:cs="Arial"/>
          <w:sz w:val="20"/>
          <w:szCs w:val="20"/>
          <w:lang w:eastAsia="en-US"/>
        </w:rPr>
        <w:t xml:space="preserve"> – Podatki o kadrih </w:t>
      </w:r>
      <w:r w:rsidRPr="00F82573">
        <w:rPr>
          <w:rFonts w:ascii="Arial" w:hAnsi="Arial" w:cs="Arial"/>
          <w:sz w:val="20"/>
          <w:szCs w:val="20"/>
          <w:lang w:eastAsia="en-US"/>
        </w:rPr>
        <w:t>in Priloga še. 8</w:t>
      </w:r>
      <w:r w:rsidR="00541863">
        <w:rPr>
          <w:rFonts w:ascii="Arial" w:hAnsi="Arial" w:cs="Arial"/>
          <w:sz w:val="20"/>
          <w:szCs w:val="20"/>
          <w:lang w:eastAsia="en-US"/>
        </w:rPr>
        <w:t xml:space="preserve"> – Podatki o referencah ponudnika in strokovnega kadra</w:t>
      </w:r>
      <w:r w:rsidRPr="00F82573">
        <w:rPr>
          <w:rFonts w:ascii="Arial" w:hAnsi="Arial" w:cs="Arial"/>
          <w:sz w:val="20"/>
          <w:szCs w:val="20"/>
          <w:lang w:eastAsia="en-US"/>
        </w:rPr>
        <w:t>,</w:t>
      </w:r>
      <w:r w:rsidR="00950082" w:rsidRPr="00950082">
        <w:rPr>
          <w:rFonts w:ascii="Arial" w:hAnsi="Arial" w:cs="Arial"/>
          <w:sz w:val="20"/>
          <w:szCs w:val="20"/>
          <w:lang w:eastAsia="en-US"/>
        </w:rPr>
        <w:t xml:space="preserve"> </w:t>
      </w:r>
    </w:p>
    <w:p w14:paraId="14AE6E4C" w14:textId="42A08432" w:rsidR="00DB415B" w:rsidRDefault="00F82573" w:rsidP="00DC3A20">
      <w:pPr>
        <w:numPr>
          <w:ilvl w:val="0"/>
          <w:numId w:val="1"/>
        </w:numPr>
        <w:tabs>
          <w:tab w:val="clear" w:pos="720"/>
        </w:tabs>
        <w:autoSpaceDE w:val="0"/>
        <w:autoSpaceDN w:val="0"/>
        <w:adjustRightInd w:val="0"/>
        <w:spacing w:line="260" w:lineRule="exact"/>
        <w:ind w:left="851" w:hanging="142"/>
        <w:contextualSpacing/>
        <w:jc w:val="both"/>
        <w:rPr>
          <w:rFonts w:ascii="Arial" w:hAnsi="Arial" w:cs="Arial"/>
          <w:sz w:val="20"/>
          <w:szCs w:val="20"/>
          <w:lang w:eastAsia="en-US"/>
        </w:rPr>
      </w:pPr>
      <w:bookmarkStart w:id="73" w:name="_Hlk188967468"/>
      <w:r w:rsidRPr="00F82573">
        <w:rPr>
          <w:rFonts w:ascii="Arial" w:hAnsi="Arial" w:cs="Arial"/>
          <w:sz w:val="20"/>
          <w:szCs w:val="20"/>
          <w:lang w:eastAsia="en-US"/>
        </w:rPr>
        <w:t>p</w:t>
      </w:r>
      <w:r w:rsidR="00950082" w:rsidRPr="00950082">
        <w:rPr>
          <w:rFonts w:ascii="Arial" w:hAnsi="Arial" w:cs="Arial"/>
          <w:sz w:val="20"/>
          <w:szCs w:val="20"/>
          <w:lang w:eastAsia="en-US"/>
        </w:rPr>
        <w:t>onudnik</w:t>
      </w:r>
      <w:r w:rsidRPr="00F82573">
        <w:rPr>
          <w:rFonts w:ascii="Arial" w:hAnsi="Arial" w:cs="Arial"/>
          <w:sz w:val="20"/>
          <w:szCs w:val="20"/>
          <w:lang w:eastAsia="en-US"/>
        </w:rPr>
        <w:t xml:space="preserve"> i</w:t>
      </w:r>
      <w:r w:rsidR="00950082" w:rsidRPr="00950082">
        <w:rPr>
          <w:rFonts w:ascii="Arial" w:hAnsi="Arial" w:cs="Arial"/>
          <w:sz w:val="20"/>
          <w:szCs w:val="20"/>
          <w:lang w:eastAsia="en-US"/>
        </w:rPr>
        <w:t>zpolnjevanje referenc</w:t>
      </w:r>
      <w:r w:rsidRPr="00F82573">
        <w:rPr>
          <w:rFonts w:ascii="Arial" w:hAnsi="Arial" w:cs="Arial"/>
          <w:sz w:val="20"/>
          <w:szCs w:val="20"/>
          <w:lang w:eastAsia="en-US"/>
        </w:rPr>
        <w:t xml:space="preserve"> strokovnih</w:t>
      </w:r>
      <w:r w:rsidR="00950082" w:rsidRPr="00950082">
        <w:rPr>
          <w:rFonts w:ascii="Arial" w:hAnsi="Arial" w:cs="Arial"/>
          <w:sz w:val="20"/>
          <w:szCs w:val="20"/>
          <w:lang w:eastAsia="en-US"/>
        </w:rPr>
        <w:t xml:space="preserve"> kadrov ponudnik dokazuje z referenčnim potrdilom - v obliki </w:t>
      </w:r>
      <w:r w:rsidRPr="00F82573">
        <w:rPr>
          <w:rFonts w:ascii="Arial" w:hAnsi="Arial" w:cs="Arial"/>
          <w:sz w:val="20"/>
          <w:szCs w:val="20"/>
          <w:lang w:eastAsia="en-US"/>
        </w:rPr>
        <w:t xml:space="preserve">Referenčne izjava </w:t>
      </w:r>
      <w:r w:rsidR="00950082" w:rsidRPr="00950082">
        <w:rPr>
          <w:rFonts w:ascii="Arial" w:hAnsi="Arial" w:cs="Arial"/>
          <w:sz w:val="20"/>
          <w:szCs w:val="20"/>
          <w:lang w:eastAsia="en-US"/>
        </w:rPr>
        <w:t>naročnika</w:t>
      </w:r>
      <w:r w:rsidRPr="00F82573">
        <w:rPr>
          <w:rFonts w:ascii="Arial" w:hAnsi="Arial" w:cs="Arial"/>
          <w:sz w:val="20"/>
          <w:szCs w:val="20"/>
          <w:lang w:eastAsia="en-US"/>
        </w:rPr>
        <w:t xml:space="preserve"> (Priloga š</w:t>
      </w:r>
      <w:r w:rsidR="00561867">
        <w:rPr>
          <w:rFonts w:ascii="Arial" w:hAnsi="Arial" w:cs="Arial"/>
          <w:sz w:val="20"/>
          <w:szCs w:val="20"/>
          <w:lang w:eastAsia="en-US"/>
        </w:rPr>
        <w:t>t</w:t>
      </w:r>
      <w:r w:rsidRPr="00F82573">
        <w:rPr>
          <w:rFonts w:ascii="Arial" w:hAnsi="Arial" w:cs="Arial"/>
          <w:sz w:val="20"/>
          <w:szCs w:val="20"/>
          <w:lang w:eastAsia="en-US"/>
        </w:rPr>
        <w:t>. 8a)</w:t>
      </w:r>
      <w:r w:rsidR="00950082" w:rsidRPr="00950082">
        <w:rPr>
          <w:rFonts w:ascii="Arial" w:hAnsi="Arial" w:cs="Arial"/>
          <w:sz w:val="20"/>
          <w:szCs w:val="20"/>
          <w:lang w:eastAsia="en-US"/>
        </w:rPr>
        <w:t xml:space="preserve"> ali drug</w:t>
      </w:r>
      <w:r w:rsidRPr="00F82573">
        <w:rPr>
          <w:rFonts w:ascii="Arial" w:hAnsi="Arial" w:cs="Arial"/>
          <w:sz w:val="20"/>
          <w:szCs w:val="20"/>
          <w:lang w:eastAsia="en-US"/>
        </w:rPr>
        <w:t>ega</w:t>
      </w:r>
      <w:r w:rsidR="00950082" w:rsidRPr="00950082">
        <w:rPr>
          <w:rFonts w:ascii="Arial" w:hAnsi="Arial" w:cs="Arial"/>
          <w:sz w:val="20"/>
          <w:szCs w:val="20"/>
          <w:lang w:eastAsia="en-US"/>
        </w:rPr>
        <w:t xml:space="preserve"> </w:t>
      </w:r>
      <w:r w:rsidRPr="00F82573">
        <w:rPr>
          <w:rFonts w:ascii="Arial" w:hAnsi="Arial" w:cs="Arial"/>
          <w:sz w:val="20"/>
          <w:szCs w:val="20"/>
          <w:lang w:eastAsia="en-US"/>
        </w:rPr>
        <w:t>dokazila,</w:t>
      </w:r>
      <w:r w:rsidRPr="00950082">
        <w:rPr>
          <w:rFonts w:ascii="Arial" w:hAnsi="Arial" w:cs="Arial"/>
          <w:sz w:val="20"/>
          <w:szCs w:val="20"/>
        </w:rPr>
        <w:t xml:space="preserve"> ki bo izkazovalo posamezno navedeno referenco</w:t>
      </w:r>
      <w:r w:rsidRPr="00F82573">
        <w:rPr>
          <w:rFonts w:ascii="Arial" w:hAnsi="Arial" w:cs="Arial"/>
          <w:sz w:val="20"/>
          <w:szCs w:val="20"/>
        </w:rPr>
        <w:t xml:space="preserve"> strokovnega kadra</w:t>
      </w:r>
      <w:r w:rsidRPr="00950082">
        <w:rPr>
          <w:rFonts w:ascii="Arial" w:hAnsi="Arial" w:cs="Arial"/>
          <w:sz w:val="20"/>
          <w:szCs w:val="20"/>
        </w:rPr>
        <w:t xml:space="preserve"> in iz katerega bodo razvidni v referenčni izjavi zahtevani podatki.</w:t>
      </w:r>
      <w:r w:rsidRPr="00F82573">
        <w:rPr>
          <w:rFonts w:ascii="Arial" w:hAnsi="Arial" w:cs="Arial"/>
          <w:sz w:val="20"/>
          <w:szCs w:val="20"/>
        </w:rPr>
        <w:t xml:space="preserve"> </w:t>
      </w:r>
      <w:r w:rsidR="00950082" w:rsidRPr="00950082">
        <w:rPr>
          <w:rFonts w:ascii="Arial" w:hAnsi="Arial" w:cs="Arial"/>
          <w:sz w:val="20"/>
          <w:szCs w:val="20"/>
          <w:lang w:eastAsia="en-US"/>
        </w:rPr>
        <w:t xml:space="preserve">V primeru projekta, ki ga je prijavljen </w:t>
      </w:r>
      <w:r w:rsidRPr="00F82573">
        <w:rPr>
          <w:rFonts w:ascii="Arial" w:hAnsi="Arial" w:cs="Arial"/>
          <w:sz w:val="20"/>
          <w:szCs w:val="20"/>
          <w:lang w:eastAsia="en-US"/>
        </w:rPr>
        <w:t xml:space="preserve">strokovni </w:t>
      </w:r>
      <w:r w:rsidR="00950082" w:rsidRPr="00950082">
        <w:rPr>
          <w:rFonts w:ascii="Arial" w:hAnsi="Arial" w:cs="Arial"/>
          <w:sz w:val="20"/>
          <w:szCs w:val="20"/>
          <w:lang w:eastAsia="en-US"/>
        </w:rPr>
        <w:t>kader izvajal pri Ministrstvu za notranje zadeve, ponudnik takšen projekt le navede v prilogi št. 8</w:t>
      </w:r>
      <w:r w:rsidRPr="00F82573">
        <w:rPr>
          <w:rFonts w:ascii="Arial" w:hAnsi="Arial" w:cs="Arial"/>
          <w:sz w:val="20"/>
          <w:szCs w:val="20"/>
          <w:lang w:eastAsia="en-US"/>
        </w:rPr>
        <w:t>, n</w:t>
      </w:r>
      <w:r w:rsidR="00950082" w:rsidRPr="00950082">
        <w:rPr>
          <w:rFonts w:ascii="Arial" w:hAnsi="Arial" w:cs="Arial"/>
          <w:sz w:val="20"/>
          <w:szCs w:val="20"/>
          <w:lang w:eastAsia="en-US"/>
        </w:rPr>
        <w:t xml:space="preserve">aročnik pa bo sam preveril, ali je ponudnik oziroma prijavljen </w:t>
      </w:r>
      <w:r w:rsidRPr="00F82573">
        <w:rPr>
          <w:rFonts w:ascii="Arial" w:hAnsi="Arial" w:cs="Arial"/>
          <w:sz w:val="20"/>
          <w:szCs w:val="20"/>
          <w:lang w:eastAsia="en-US"/>
        </w:rPr>
        <w:t xml:space="preserve">strokovni </w:t>
      </w:r>
      <w:r w:rsidR="00950082" w:rsidRPr="00950082">
        <w:rPr>
          <w:rFonts w:ascii="Arial" w:hAnsi="Arial" w:cs="Arial"/>
          <w:sz w:val="20"/>
          <w:szCs w:val="20"/>
          <w:lang w:eastAsia="en-US"/>
        </w:rPr>
        <w:t>kader dela, ki jih je navedel, opravil v zahtevani kvaliteti in obsegu ter v pogodbenih rokih</w:t>
      </w:r>
      <w:bookmarkEnd w:id="73"/>
      <w:r w:rsidR="00DC3A20">
        <w:rPr>
          <w:rFonts w:ascii="Arial" w:hAnsi="Arial" w:cs="Arial"/>
          <w:sz w:val="20"/>
          <w:szCs w:val="20"/>
          <w:lang w:eastAsia="en-US"/>
        </w:rPr>
        <w:t>.</w:t>
      </w:r>
    </w:p>
    <w:p w14:paraId="43FF73E8" w14:textId="77777777" w:rsidR="00DC3A20" w:rsidRPr="00DC3A20" w:rsidRDefault="00DC3A20" w:rsidP="00DC3A20">
      <w:pPr>
        <w:autoSpaceDE w:val="0"/>
        <w:autoSpaceDN w:val="0"/>
        <w:adjustRightInd w:val="0"/>
        <w:spacing w:line="260" w:lineRule="exact"/>
        <w:ind w:left="851"/>
        <w:contextualSpacing/>
        <w:jc w:val="both"/>
        <w:rPr>
          <w:rFonts w:ascii="Arial" w:hAnsi="Arial" w:cs="Arial"/>
          <w:sz w:val="20"/>
          <w:szCs w:val="20"/>
          <w:lang w:eastAsia="en-US"/>
        </w:rPr>
      </w:pPr>
    </w:p>
    <w:p w14:paraId="3BCB547D" w14:textId="77777777" w:rsidR="00950082" w:rsidRPr="00950082" w:rsidRDefault="00950082" w:rsidP="00950082">
      <w:pPr>
        <w:spacing w:line="260" w:lineRule="exact"/>
        <w:ind w:firstLine="709"/>
        <w:jc w:val="both"/>
        <w:rPr>
          <w:rFonts w:ascii="Arial" w:hAnsi="Arial" w:cs="Arial"/>
          <w:noProof/>
          <w:sz w:val="20"/>
          <w:szCs w:val="20"/>
        </w:rPr>
      </w:pPr>
      <w:r w:rsidRPr="00950082">
        <w:rPr>
          <w:rFonts w:ascii="Arial" w:hAnsi="Arial" w:cs="Arial"/>
          <w:b/>
          <w:noProof/>
          <w:sz w:val="20"/>
          <w:szCs w:val="20"/>
        </w:rPr>
        <w:t>Opombe k točki 8.2.2</w:t>
      </w:r>
      <w:r w:rsidRPr="00950082">
        <w:rPr>
          <w:rFonts w:ascii="Arial" w:hAnsi="Arial" w:cs="Arial"/>
          <w:noProof/>
          <w:sz w:val="20"/>
          <w:szCs w:val="20"/>
        </w:rPr>
        <w:t xml:space="preserve">: </w:t>
      </w:r>
    </w:p>
    <w:p w14:paraId="02751548" w14:textId="77777777" w:rsidR="00950082" w:rsidRPr="00950082" w:rsidRDefault="00950082" w:rsidP="00950082">
      <w:pPr>
        <w:spacing w:line="260" w:lineRule="exact"/>
        <w:ind w:firstLine="709"/>
        <w:jc w:val="both"/>
        <w:rPr>
          <w:rFonts w:ascii="Arial" w:hAnsi="Arial" w:cs="Arial"/>
          <w:noProof/>
          <w:sz w:val="20"/>
          <w:szCs w:val="20"/>
        </w:rPr>
      </w:pPr>
    </w:p>
    <w:p w14:paraId="60BE24C6" w14:textId="6133807D" w:rsidR="00950082" w:rsidRPr="00950082" w:rsidRDefault="00950082" w:rsidP="00950082">
      <w:pPr>
        <w:shd w:val="clear" w:color="auto" w:fill="FFFFFF" w:themeFill="background1"/>
        <w:spacing w:line="260" w:lineRule="exact"/>
        <w:ind w:firstLine="709"/>
        <w:jc w:val="both"/>
        <w:rPr>
          <w:rFonts w:ascii="Arial" w:hAnsi="Arial" w:cs="Arial"/>
          <w:noProof/>
          <w:sz w:val="20"/>
          <w:szCs w:val="20"/>
        </w:rPr>
      </w:pPr>
      <w:bookmarkStart w:id="74" w:name="_Hlk188968955"/>
      <w:r w:rsidRPr="00950082">
        <w:rPr>
          <w:rFonts w:ascii="Arial" w:hAnsi="Arial" w:cs="Arial"/>
          <w:noProof/>
          <w:sz w:val="20"/>
          <w:szCs w:val="20"/>
        </w:rPr>
        <w:t>Nav</w:t>
      </w:r>
      <w:r w:rsidR="00836AC2">
        <w:rPr>
          <w:rFonts w:ascii="Arial" w:hAnsi="Arial" w:cs="Arial"/>
          <w:noProof/>
          <w:sz w:val="20"/>
          <w:szCs w:val="20"/>
        </w:rPr>
        <w:t>e</w:t>
      </w:r>
      <w:r w:rsidRPr="00950082">
        <w:rPr>
          <w:rFonts w:ascii="Arial" w:hAnsi="Arial" w:cs="Arial"/>
          <w:noProof/>
          <w:sz w:val="20"/>
          <w:szCs w:val="20"/>
        </w:rPr>
        <w:t xml:space="preserve">dena dokazila v točki 8.2.2 ponudnik predloži že v ponudbi. </w:t>
      </w:r>
    </w:p>
    <w:p w14:paraId="7995B3EB"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65FC6138" w14:textId="0BF8BC97" w:rsidR="00200993" w:rsidRDefault="00200993" w:rsidP="00950082">
      <w:pPr>
        <w:spacing w:line="260" w:lineRule="exact"/>
        <w:ind w:left="709"/>
        <w:jc w:val="both"/>
        <w:rPr>
          <w:rFonts w:ascii="Arial" w:eastAsia="Calibri" w:hAnsi="Arial" w:cs="Arial"/>
          <w:sz w:val="20"/>
          <w:szCs w:val="20"/>
          <w:lang w:eastAsia="en-US"/>
        </w:rPr>
      </w:pPr>
      <w:bookmarkStart w:id="75" w:name="_Hlk217046690"/>
      <w:r>
        <w:rPr>
          <w:rFonts w:ascii="Arial" w:eastAsia="Calibri" w:hAnsi="Arial" w:cs="Arial"/>
          <w:sz w:val="20"/>
          <w:szCs w:val="20"/>
          <w:lang w:eastAsia="en-US"/>
        </w:rPr>
        <w:t xml:space="preserve">Uspešna izvedba projekta za predmetno javno naročilo pomeni kakovostno, v dogovorjenih rokih in v skladu s pogodbenimi obveznostmi. </w:t>
      </w:r>
    </w:p>
    <w:p w14:paraId="1BC7A22C" w14:textId="77777777" w:rsidR="00200993" w:rsidRDefault="00200993" w:rsidP="00950082">
      <w:pPr>
        <w:spacing w:line="260" w:lineRule="exact"/>
        <w:ind w:left="709"/>
        <w:jc w:val="both"/>
        <w:rPr>
          <w:rFonts w:ascii="Arial" w:eastAsia="Calibri" w:hAnsi="Arial" w:cs="Arial"/>
          <w:sz w:val="20"/>
          <w:szCs w:val="20"/>
          <w:lang w:eastAsia="en-US"/>
        </w:rPr>
      </w:pPr>
    </w:p>
    <w:p w14:paraId="2B46BE5D" w14:textId="1C606222" w:rsidR="007F6967" w:rsidRDefault="007F6967" w:rsidP="007F6967">
      <w:pPr>
        <w:spacing w:line="260" w:lineRule="exact"/>
        <w:ind w:left="709"/>
        <w:jc w:val="both"/>
        <w:rPr>
          <w:rFonts w:ascii="Arial" w:eastAsia="Calibri" w:hAnsi="Arial" w:cs="Arial"/>
          <w:sz w:val="20"/>
          <w:szCs w:val="20"/>
          <w:lang w:eastAsia="en-US"/>
        </w:rPr>
      </w:pPr>
      <w:r w:rsidRPr="007F6967">
        <w:rPr>
          <w:rFonts w:ascii="Arial" w:eastAsia="Calibri" w:hAnsi="Arial" w:cs="Arial"/>
          <w:sz w:val="20"/>
          <w:szCs w:val="20"/>
          <w:lang w:eastAsia="en-US"/>
        </w:rPr>
        <w:t>Referen</w:t>
      </w:r>
      <w:r>
        <w:rPr>
          <w:rFonts w:ascii="Arial" w:eastAsia="Calibri" w:hAnsi="Arial" w:cs="Arial"/>
          <w:sz w:val="20"/>
          <w:szCs w:val="20"/>
          <w:lang w:eastAsia="en-US"/>
        </w:rPr>
        <w:t>čne izjave</w:t>
      </w:r>
      <w:r w:rsidRPr="007F6967">
        <w:rPr>
          <w:rFonts w:ascii="Arial" w:eastAsia="Calibri" w:hAnsi="Arial" w:cs="Arial"/>
          <w:sz w:val="20"/>
          <w:szCs w:val="20"/>
          <w:lang w:eastAsia="en-US"/>
        </w:rPr>
        <w:t xml:space="preserve"> morajo biti potrjene s strani naročnika posla. Reference so lahko tudi na svojem obrazcu, pri čemer morajo iz vsebine reference izhajati podatki, ki so zahtevani za pogoj.</w:t>
      </w:r>
      <w:r>
        <w:rPr>
          <w:rFonts w:ascii="Arial" w:eastAsia="Calibri" w:hAnsi="Arial" w:cs="Arial"/>
          <w:sz w:val="20"/>
          <w:szCs w:val="20"/>
          <w:lang w:eastAsia="en-US"/>
        </w:rPr>
        <w:t xml:space="preserve"> </w:t>
      </w:r>
      <w:r w:rsidR="00200993">
        <w:rPr>
          <w:rFonts w:ascii="Arial" w:eastAsia="Calibri" w:hAnsi="Arial" w:cs="Arial"/>
          <w:sz w:val="20"/>
          <w:szCs w:val="20"/>
          <w:lang w:eastAsia="en-US"/>
        </w:rPr>
        <w:t>Potrjevalec refere</w:t>
      </w:r>
      <w:r>
        <w:rPr>
          <w:rFonts w:ascii="Arial" w:eastAsia="Calibri" w:hAnsi="Arial" w:cs="Arial"/>
          <w:sz w:val="20"/>
          <w:szCs w:val="20"/>
          <w:lang w:eastAsia="en-US"/>
        </w:rPr>
        <w:t>nčne izjave</w:t>
      </w:r>
      <w:r w:rsidR="00200993">
        <w:rPr>
          <w:rFonts w:ascii="Arial" w:eastAsia="Calibri" w:hAnsi="Arial" w:cs="Arial"/>
          <w:sz w:val="20"/>
          <w:szCs w:val="20"/>
          <w:lang w:eastAsia="en-US"/>
        </w:rPr>
        <w:t xml:space="preserve"> je lahko pravna oseba javnega ali zasebnega prava. Ponudnik sam sebi ne more potrditi </w:t>
      </w:r>
      <w:r>
        <w:rPr>
          <w:rFonts w:ascii="Arial" w:eastAsia="Calibri" w:hAnsi="Arial" w:cs="Arial"/>
          <w:sz w:val="20"/>
          <w:szCs w:val="20"/>
          <w:lang w:eastAsia="en-US"/>
        </w:rPr>
        <w:t>reference.</w:t>
      </w:r>
    </w:p>
    <w:p w14:paraId="637BB876" w14:textId="77777777" w:rsidR="007F6967" w:rsidRDefault="007F6967" w:rsidP="007F6967">
      <w:pPr>
        <w:spacing w:line="260" w:lineRule="exact"/>
        <w:ind w:left="709"/>
        <w:jc w:val="both"/>
        <w:rPr>
          <w:rFonts w:ascii="Arial" w:eastAsia="Calibri" w:hAnsi="Arial" w:cs="Arial"/>
          <w:sz w:val="20"/>
          <w:szCs w:val="20"/>
          <w:lang w:eastAsia="en-US"/>
        </w:rPr>
      </w:pPr>
    </w:p>
    <w:p w14:paraId="778784DE" w14:textId="665A28EE" w:rsidR="007F6967" w:rsidRPr="007F6967" w:rsidRDefault="007F6967" w:rsidP="007F6967">
      <w:pPr>
        <w:spacing w:line="260" w:lineRule="exact"/>
        <w:ind w:left="709"/>
        <w:jc w:val="both"/>
        <w:rPr>
          <w:rFonts w:ascii="Arial" w:eastAsia="Calibri" w:hAnsi="Arial" w:cs="Arial"/>
          <w:sz w:val="20"/>
          <w:szCs w:val="20"/>
          <w:lang w:eastAsia="en-US"/>
        </w:rPr>
      </w:pPr>
      <w:r w:rsidRPr="007F6967">
        <w:rPr>
          <w:rFonts w:ascii="Arial" w:eastAsia="Calibri" w:hAnsi="Arial" w:cs="Arial"/>
          <w:sz w:val="20"/>
          <w:szCs w:val="20"/>
          <w:lang w:eastAsia="en-US"/>
        </w:rPr>
        <w:t>Referenčn</w:t>
      </w:r>
      <w:r>
        <w:rPr>
          <w:rFonts w:ascii="Arial" w:eastAsia="Calibri" w:hAnsi="Arial" w:cs="Arial"/>
          <w:sz w:val="20"/>
          <w:szCs w:val="20"/>
          <w:lang w:eastAsia="en-US"/>
        </w:rPr>
        <w:t>a</w:t>
      </w:r>
      <w:r w:rsidRPr="007F6967">
        <w:rPr>
          <w:rFonts w:ascii="Arial" w:eastAsia="Calibri" w:hAnsi="Arial" w:cs="Arial"/>
          <w:sz w:val="20"/>
          <w:szCs w:val="20"/>
          <w:lang w:eastAsia="en-US"/>
        </w:rPr>
        <w:t xml:space="preserve"> </w:t>
      </w:r>
      <w:r>
        <w:rPr>
          <w:rFonts w:ascii="Arial" w:eastAsia="Calibri" w:hAnsi="Arial" w:cs="Arial"/>
          <w:sz w:val="20"/>
          <w:szCs w:val="20"/>
          <w:lang w:eastAsia="en-US"/>
        </w:rPr>
        <w:t>izjava</w:t>
      </w:r>
      <w:r w:rsidRPr="007F6967">
        <w:rPr>
          <w:rFonts w:ascii="Arial" w:eastAsia="Calibri" w:hAnsi="Arial" w:cs="Arial"/>
          <w:sz w:val="20"/>
          <w:szCs w:val="20"/>
          <w:lang w:eastAsia="en-US"/>
        </w:rPr>
        <w:t xml:space="preserve"> mora biti v slovenskem jeziku ali preveden</w:t>
      </w:r>
      <w:r>
        <w:rPr>
          <w:rFonts w:ascii="Arial" w:eastAsia="Calibri" w:hAnsi="Arial" w:cs="Arial"/>
          <w:sz w:val="20"/>
          <w:szCs w:val="20"/>
          <w:lang w:eastAsia="en-US"/>
        </w:rPr>
        <w:t>a</w:t>
      </w:r>
      <w:r w:rsidRPr="007F6967">
        <w:rPr>
          <w:rFonts w:ascii="Arial" w:eastAsia="Calibri" w:hAnsi="Arial" w:cs="Arial"/>
          <w:sz w:val="20"/>
          <w:szCs w:val="20"/>
          <w:lang w:eastAsia="en-US"/>
        </w:rPr>
        <w:t xml:space="preserve"> v slovenski jezik. </w:t>
      </w:r>
    </w:p>
    <w:p w14:paraId="08FB9736" w14:textId="77777777" w:rsidR="00526203" w:rsidRDefault="00526203" w:rsidP="007F6967">
      <w:pPr>
        <w:spacing w:line="260" w:lineRule="exact"/>
        <w:jc w:val="both"/>
        <w:rPr>
          <w:rFonts w:ascii="Arial" w:eastAsia="Calibri" w:hAnsi="Arial" w:cs="Arial"/>
          <w:sz w:val="20"/>
          <w:szCs w:val="20"/>
          <w:lang w:eastAsia="en-US"/>
        </w:rPr>
      </w:pPr>
    </w:p>
    <w:p w14:paraId="5362275F" w14:textId="18BA1EF2" w:rsidR="00526203" w:rsidRDefault="00526203" w:rsidP="00950082">
      <w:pPr>
        <w:spacing w:line="260" w:lineRule="exact"/>
        <w:ind w:left="709"/>
        <w:jc w:val="both"/>
        <w:rPr>
          <w:rFonts w:ascii="Arial" w:eastAsia="Calibri" w:hAnsi="Arial" w:cs="Arial"/>
          <w:sz w:val="20"/>
          <w:szCs w:val="20"/>
          <w:lang w:eastAsia="en-US"/>
        </w:rPr>
      </w:pPr>
      <w:r>
        <w:rPr>
          <w:rFonts w:ascii="Arial" w:eastAsia="Calibri" w:hAnsi="Arial" w:cs="Arial"/>
          <w:sz w:val="20"/>
          <w:szCs w:val="20"/>
          <w:lang w:eastAsia="en-US"/>
        </w:rPr>
        <w:t>Naročnik lahko preveri verodosto</w:t>
      </w:r>
      <w:r w:rsidR="00603000">
        <w:rPr>
          <w:rFonts w:ascii="Arial" w:eastAsia="Calibri" w:hAnsi="Arial" w:cs="Arial"/>
          <w:sz w:val="20"/>
          <w:szCs w:val="20"/>
          <w:lang w:eastAsia="en-US"/>
        </w:rPr>
        <w:t>j</w:t>
      </w:r>
      <w:r>
        <w:rPr>
          <w:rFonts w:ascii="Arial" w:eastAsia="Calibri" w:hAnsi="Arial" w:cs="Arial"/>
          <w:sz w:val="20"/>
          <w:szCs w:val="20"/>
          <w:lang w:eastAsia="en-US"/>
        </w:rPr>
        <w:t>nost izjav pri podpisniku le-teh in tudi vpogleda v pogodbo, skl</w:t>
      </w:r>
      <w:r w:rsidR="00603000">
        <w:rPr>
          <w:rFonts w:ascii="Arial" w:eastAsia="Calibri" w:hAnsi="Arial" w:cs="Arial"/>
          <w:sz w:val="20"/>
          <w:szCs w:val="20"/>
          <w:lang w:eastAsia="en-US"/>
        </w:rPr>
        <w:t>e</w:t>
      </w:r>
      <w:r>
        <w:rPr>
          <w:rFonts w:ascii="Arial" w:eastAsia="Calibri" w:hAnsi="Arial" w:cs="Arial"/>
          <w:sz w:val="20"/>
          <w:szCs w:val="20"/>
          <w:lang w:eastAsia="en-US"/>
        </w:rPr>
        <w:t xml:space="preserve">njeno s potrjevalcem referenčne izjave, ali drugo dokazilo, iz katerega izhaja izpolnjevanje predmetnega pogoja. V kolikor ponudnik naročniku ne omogoči vpogleda oziroma preverjanja posamične reference, naročnik takšne </w:t>
      </w:r>
      <w:r w:rsidR="00603000">
        <w:rPr>
          <w:rFonts w:ascii="Arial" w:eastAsia="Calibri" w:hAnsi="Arial" w:cs="Arial"/>
          <w:sz w:val="20"/>
          <w:szCs w:val="20"/>
          <w:lang w:eastAsia="en-US"/>
        </w:rPr>
        <w:t xml:space="preserve">reference </w:t>
      </w:r>
      <w:r>
        <w:rPr>
          <w:rFonts w:ascii="Arial" w:eastAsia="Calibri" w:hAnsi="Arial" w:cs="Arial"/>
          <w:sz w:val="20"/>
          <w:szCs w:val="20"/>
          <w:lang w:eastAsia="en-US"/>
        </w:rPr>
        <w:t>ne bo upošteval.</w:t>
      </w:r>
    </w:p>
    <w:bookmarkEnd w:id="75"/>
    <w:p w14:paraId="615C8DDF" w14:textId="77777777" w:rsidR="00200993" w:rsidRDefault="00200993" w:rsidP="00950082">
      <w:pPr>
        <w:spacing w:line="260" w:lineRule="exact"/>
        <w:ind w:left="709"/>
        <w:jc w:val="both"/>
        <w:rPr>
          <w:rFonts w:ascii="Arial" w:eastAsia="Calibri" w:hAnsi="Arial" w:cs="Arial"/>
          <w:sz w:val="20"/>
          <w:szCs w:val="20"/>
          <w:lang w:eastAsia="en-US"/>
        </w:rPr>
      </w:pPr>
    </w:p>
    <w:p w14:paraId="7F24361A" w14:textId="3E2C2801"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Naročnik bo upošteval le tiste reference</w:t>
      </w:r>
      <w:r w:rsidR="00603000">
        <w:rPr>
          <w:rFonts w:ascii="Arial" w:eastAsia="Calibri" w:hAnsi="Arial" w:cs="Arial"/>
          <w:sz w:val="20"/>
          <w:szCs w:val="20"/>
          <w:lang w:eastAsia="en-US"/>
        </w:rPr>
        <w:t xml:space="preserve"> ponudnika in</w:t>
      </w:r>
      <w:r w:rsidR="00F82573" w:rsidRPr="00F82573">
        <w:rPr>
          <w:rFonts w:ascii="Arial" w:eastAsia="Calibri" w:hAnsi="Arial" w:cs="Arial"/>
          <w:sz w:val="20"/>
          <w:szCs w:val="20"/>
          <w:lang w:eastAsia="en-US"/>
        </w:rPr>
        <w:t xml:space="preserve"> strokovnega kadra</w:t>
      </w:r>
      <w:r w:rsidRPr="00950082">
        <w:rPr>
          <w:rFonts w:ascii="Arial" w:eastAsia="Calibri" w:hAnsi="Arial" w:cs="Arial"/>
          <w:sz w:val="20"/>
          <w:szCs w:val="20"/>
          <w:lang w:eastAsia="en-US"/>
        </w:rPr>
        <w:t>, ki bodo navedene v</w:t>
      </w:r>
      <w:r w:rsidRPr="00950082">
        <w:rPr>
          <w:rFonts w:ascii="Arial" w:eastAsia="Calibri" w:hAnsi="Arial" w:cs="Arial"/>
          <w:color w:val="FF0000"/>
          <w:sz w:val="20"/>
          <w:szCs w:val="20"/>
          <w:lang w:eastAsia="en-US"/>
        </w:rPr>
        <w:t xml:space="preserve"> </w:t>
      </w:r>
      <w:r w:rsidRPr="00950082">
        <w:rPr>
          <w:rFonts w:ascii="Arial" w:eastAsia="Calibri" w:hAnsi="Arial" w:cs="Arial"/>
          <w:sz w:val="20"/>
          <w:szCs w:val="20"/>
          <w:lang w:eastAsia="en-US"/>
        </w:rPr>
        <w:t>Prilogi št. 8 ter za katere bo ponudnik predložil referenčna potrdila/izjave.</w:t>
      </w:r>
    </w:p>
    <w:bookmarkEnd w:id="74"/>
    <w:p w14:paraId="2B3C8DD7" w14:textId="77777777" w:rsidR="00950082" w:rsidRPr="00950082" w:rsidRDefault="00950082" w:rsidP="00950082">
      <w:pPr>
        <w:spacing w:line="260" w:lineRule="exact"/>
        <w:ind w:left="709"/>
        <w:jc w:val="both"/>
        <w:rPr>
          <w:rFonts w:ascii="Arial" w:eastAsia="Calibri" w:hAnsi="Arial" w:cs="Arial"/>
          <w:sz w:val="20"/>
          <w:szCs w:val="20"/>
          <w:highlight w:val="red"/>
          <w:lang w:eastAsia="en-US"/>
        </w:rPr>
      </w:pPr>
    </w:p>
    <w:p w14:paraId="4D1A3776" w14:textId="77777777"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01CE9937"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6DD8834F" w14:textId="77777777"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26324D9D"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72D83768" w14:textId="272ED4BF" w:rsidR="00950082" w:rsidRPr="00950082" w:rsidRDefault="00950082" w:rsidP="00950082">
      <w:pPr>
        <w:spacing w:line="260" w:lineRule="exact"/>
        <w:ind w:left="709"/>
        <w:jc w:val="both"/>
        <w:rPr>
          <w:rFonts w:ascii="Arial" w:hAnsi="Arial" w:cs="Arial"/>
          <w:sz w:val="20"/>
          <w:szCs w:val="20"/>
        </w:rPr>
      </w:pPr>
      <w:r w:rsidRPr="00950082">
        <w:rPr>
          <w:rFonts w:ascii="Arial" w:hAnsi="Arial" w:cs="Arial"/>
          <w:sz w:val="20"/>
          <w:szCs w:val="20"/>
        </w:rPr>
        <w:t>Ponudnik mora imeti najmanj zahtevano število ustreznih referenc</w:t>
      </w:r>
      <w:r w:rsidR="00200993">
        <w:rPr>
          <w:rFonts w:ascii="Arial" w:hAnsi="Arial" w:cs="Arial"/>
          <w:sz w:val="20"/>
          <w:szCs w:val="20"/>
        </w:rPr>
        <w:t xml:space="preserve"> ponudnika in</w:t>
      </w:r>
      <w:r w:rsidR="00BB2935" w:rsidRPr="00BB2935">
        <w:rPr>
          <w:rFonts w:ascii="Arial" w:hAnsi="Arial" w:cs="Arial"/>
          <w:sz w:val="20"/>
          <w:szCs w:val="20"/>
        </w:rPr>
        <w:t xml:space="preserve"> strokovnega kadra, </w:t>
      </w:r>
      <w:r w:rsidRPr="00950082">
        <w:rPr>
          <w:rFonts w:ascii="Arial" w:hAnsi="Arial" w:cs="Arial"/>
          <w:sz w:val="20"/>
          <w:szCs w:val="20"/>
        </w:rPr>
        <w:t xml:space="preserve">v nasprotnem primeru bo ponudba izključena. </w:t>
      </w:r>
    </w:p>
    <w:p w14:paraId="6BD27389" w14:textId="77777777" w:rsidR="00950082" w:rsidRPr="00950082" w:rsidRDefault="00950082" w:rsidP="00950082">
      <w:pPr>
        <w:spacing w:line="260" w:lineRule="exact"/>
        <w:ind w:left="709"/>
        <w:jc w:val="both"/>
        <w:rPr>
          <w:rFonts w:ascii="Arial" w:hAnsi="Arial" w:cs="Arial"/>
          <w:sz w:val="20"/>
          <w:szCs w:val="20"/>
          <w:highlight w:val="red"/>
        </w:rPr>
      </w:pPr>
    </w:p>
    <w:p w14:paraId="03A73833" w14:textId="2BE11C1D" w:rsidR="00950082" w:rsidRPr="00950082" w:rsidRDefault="00950082" w:rsidP="00950082">
      <w:pPr>
        <w:spacing w:line="260" w:lineRule="exact"/>
        <w:ind w:left="709"/>
        <w:jc w:val="both"/>
        <w:rPr>
          <w:rFonts w:ascii="Arial" w:hAnsi="Arial" w:cs="Arial"/>
          <w:sz w:val="20"/>
          <w:szCs w:val="20"/>
        </w:rPr>
      </w:pPr>
      <w:r w:rsidRPr="00950082">
        <w:rPr>
          <w:rFonts w:ascii="Arial" w:hAnsi="Arial" w:cs="Arial"/>
          <w:sz w:val="20"/>
          <w:szCs w:val="20"/>
        </w:rPr>
        <w:t xml:space="preserve">Reference </w:t>
      </w:r>
      <w:r w:rsidR="00653DA9">
        <w:rPr>
          <w:rFonts w:ascii="Arial" w:hAnsi="Arial" w:cs="Arial"/>
          <w:sz w:val="20"/>
          <w:szCs w:val="20"/>
        </w:rPr>
        <w:t xml:space="preserve">strokovnega kadra - </w:t>
      </w:r>
      <w:r w:rsidRPr="00950082">
        <w:rPr>
          <w:rFonts w:ascii="Arial" w:hAnsi="Arial" w:cs="Arial"/>
          <w:sz w:val="20"/>
          <w:szCs w:val="20"/>
        </w:rPr>
        <w:t xml:space="preserve">prijavljenih razvijalcev so pogoj in merilo, v skladu s točko 9.2 tega </w:t>
      </w:r>
      <w:r w:rsidR="00653DA9">
        <w:rPr>
          <w:rFonts w:ascii="Arial" w:hAnsi="Arial" w:cs="Arial"/>
          <w:sz w:val="20"/>
          <w:szCs w:val="20"/>
        </w:rPr>
        <w:t>razpisne dokumentacije.</w:t>
      </w:r>
    </w:p>
    <w:p w14:paraId="77E280D7" w14:textId="66FC7F8F" w:rsidR="00503986" w:rsidRPr="00B867DB" w:rsidRDefault="00503986" w:rsidP="000967D2">
      <w:pPr>
        <w:spacing w:line="260" w:lineRule="exact"/>
        <w:jc w:val="both"/>
        <w:rPr>
          <w:rFonts w:ascii="Arial" w:hAnsi="Arial" w:cs="Arial"/>
          <w:sz w:val="20"/>
          <w:szCs w:val="20"/>
        </w:rPr>
      </w:pPr>
    </w:p>
    <w:p w14:paraId="277C5165" w14:textId="77777777" w:rsidR="00066512" w:rsidRPr="00CC1C97" w:rsidRDefault="006936D6" w:rsidP="00CC1C97">
      <w:pPr>
        <w:pStyle w:val="Naslov1"/>
      </w:pPr>
      <w:bookmarkStart w:id="76" w:name="_Toc87964241"/>
      <w:bookmarkStart w:id="77" w:name="_Toc219453729"/>
      <w:r w:rsidRPr="00CC1C97">
        <w:lastRenderedPageBreak/>
        <w:t>9</w:t>
      </w:r>
      <w:r w:rsidRPr="00CC1C97">
        <w:tab/>
      </w:r>
      <w:r w:rsidR="00066512" w:rsidRPr="00CC1C97">
        <w:t>MERILO</w:t>
      </w:r>
      <w:bookmarkEnd w:id="76"/>
      <w:bookmarkEnd w:id="77"/>
      <w:r w:rsidR="00366428" w:rsidRPr="00CC1C97">
        <w:t xml:space="preserve"> </w:t>
      </w:r>
    </w:p>
    <w:p w14:paraId="674B6376" w14:textId="77777777" w:rsidR="000A74CE" w:rsidRDefault="000A74CE" w:rsidP="003E3E73">
      <w:pPr>
        <w:spacing w:line="260" w:lineRule="exact"/>
      </w:pPr>
    </w:p>
    <w:p w14:paraId="6326A55F" w14:textId="669FBA8C" w:rsidR="00950082" w:rsidRPr="0082321F" w:rsidRDefault="00950082" w:rsidP="0095008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321F">
        <w:rPr>
          <w:rFonts w:ascii="Arial" w:hAnsi="Arial" w:cs="Arial"/>
          <w:sz w:val="20"/>
        </w:rPr>
        <w:t>Merilo za izbor ponudbe</w:t>
      </w:r>
      <w:r w:rsidR="002E0FFB">
        <w:rPr>
          <w:rFonts w:ascii="Arial" w:hAnsi="Arial" w:cs="Arial"/>
          <w:sz w:val="20"/>
        </w:rPr>
        <w:t xml:space="preserve"> za posamezen sklop</w:t>
      </w:r>
      <w:r w:rsidRPr="0082321F">
        <w:rPr>
          <w:rFonts w:ascii="Arial" w:hAnsi="Arial" w:cs="Arial"/>
          <w:sz w:val="20"/>
        </w:rPr>
        <w:t xml:space="preserve"> in oddajo javnega naročila</w:t>
      </w:r>
      <w:r w:rsidR="002E0FFB">
        <w:rPr>
          <w:rFonts w:ascii="Arial" w:hAnsi="Arial" w:cs="Arial"/>
          <w:sz w:val="20"/>
        </w:rPr>
        <w:t xml:space="preserve"> za sklop</w:t>
      </w:r>
      <w:r w:rsidRPr="0082321F">
        <w:rPr>
          <w:rFonts w:ascii="Arial" w:hAnsi="Arial" w:cs="Arial"/>
          <w:sz w:val="20"/>
        </w:rPr>
        <w:t xml:space="preserve"> je ekonomsko najugodnejša ponudba</w:t>
      </w:r>
      <w:r w:rsidR="002E0FFB">
        <w:rPr>
          <w:rFonts w:ascii="Arial" w:hAnsi="Arial" w:cs="Arial"/>
          <w:sz w:val="20"/>
        </w:rPr>
        <w:t xml:space="preserve"> za sklop</w:t>
      </w:r>
      <w:r w:rsidRPr="0082321F">
        <w:rPr>
          <w:rFonts w:ascii="Arial" w:hAnsi="Arial" w:cs="Arial"/>
          <w:sz w:val="20"/>
        </w:rPr>
        <w:t>, pri čemer se ponudbe</w:t>
      </w:r>
      <w:r w:rsidR="002E0FFB">
        <w:rPr>
          <w:rFonts w:ascii="Arial" w:hAnsi="Arial" w:cs="Arial"/>
          <w:sz w:val="20"/>
        </w:rPr>
        <w:t xml:space="preserve"> za posamezen sklop</w:t>
      </w:r>
      <w:r w:rsidRPr="0082321F">
        <w:rPr>
          <w:rFonts w:ascii="Arial" w:hAnsi="Arial" w:cs="Arial"/>
          <w:sz w:val="20"/>
        </w:rPr>
        <w:t xml:space="preserve"> oceni na podlagi spodaj navedenih in opredeljenih meril: </w:t>
      </w:r>
    </w:p>
    <w:p w14:paraId="5CA31762" w14:textId="2D0B1B74" w:rsidR="00950082" w:rsidRPr="0082321F" w:rsidRDefault="00950082" w:rsidP="00950082">
      <w:pPr>
        <w:numPr>
          <w:ilvl w:val="0"/>
          <w:numId w:val="1"/>
        </w:numPr>
        <w:spacing w:line="260" w:lineRule="exact"/>
        <w:jc w:val="both"/>
        <w:rPr>
          <w:rFonts w:ascii="Arial" w:hAnsi="Arial" w:cs="Arial"/>
          <w:sz w:val="20"/>
          <w:szCs w:val="20"/>
        </w:rPr>
      </w:pPr>
      <w:r w:rsidRPr="0082321F">
        <w:rPr>
          <w:rFonts w:ascii="Arial" w:hAnsi="Arial" w:cs="Arial"/>
          <w:sz w:val="20"/>
          <w:szCs w:val="20"/>
        </w:rPr>
        <w:t xml:space="preserve">Cena – </w:t>
      </w:r>
      <w:proofErr w:type="spellStart"/>
      <w:r w:rsidRPr="0082321F">
        <w:rPr>
          <w:rFonts w:ascii="Arial" w:hAnsi="Arial" w:cs="Arial"/>
          <w:b/>
          <w:sz w:val="20"/>
          <w:szCs w:val="20"/>
        </w:rPr>
        <w:t>CTx</w:t>
      </w:r>
      <w:proofErr w:type="spellEnd"/>
      <w:r w:rsidRPr="0082321F">
        <w:rPr>
          <w:rFonts w:ascii="Arial" w:hAnsi="Arial" w:cs="Arial"/>
          <w:b/>
          <w:sz w:val="20"/>
          <w:szCs w:val="20"/>
        </w:rPr>
        <w:t xml:space="preserve"> </w:t>
      </w:r>
      <w:r w:rsidR="002E0FFB" w:rsidRPr="002E0FFB">
        <w:rPr>
          <w:rFonts w:ascii="Arial" w:hAnsi="Arial" w:cs="Arial"/>
          <w:bCs/>
          <w:sz w:val="20"/>
          <w:szCs w:val="20"/>
        </w:rPr>
        <w:t>in</w:t>
      </w:r>
    </w:p>
    <w:p w14:paraId="77C4FDB0" w14:textId="2EBA4F5D" w:rsidR="00950082" w:rsidRPr="0082321F" w:rsidRDefault="00950082" w:rsidP="00950082">
      <w:pPr>
        <w:numPr>
          <w:ilvl w:val="0"/>
          <w:numId w:val="1"/>
        </w:numPr>
        <w:spacing w:line="260" w:lineRule="exact"/>
        <w:jc w:val="both"/>
        <w:rPr>
          <w:rFonts w:ascii="Arial" w:hAnsi="Arial" w:cs="Arial"/>
          <w:sz w:val="20"/>
          <w:szCs w:val="20"/>
        </w:rPr>
      </w:pPr>
      <w:r w:rsidRPr="0082321F">
        <w:rPr>
          <w:rFonts w:ascii="Arial" w:hAnsi="Arial" w:cs="Arial"/>
          <w:sz w:val="20"/>
          <w:szCs w:val="20"/>
        </w:rPr>
        <w:t>Reference usposobljenosti</w:t>
      </w:r>
      <w:r w:rsidR="00F4075B">
        <w:rPr>
          <w:rFonts w:ascii="Arial" w:hAnsi="Arial" w:cs="Arial"/>
          <w:sz w:val="20"/>
          <w:szCs w:val="20"/>
        </w:rPr>
        <w:t xml:space="preserve"> strokovnega</w:t>
      </w:r>
      <w:r w:rsidRPr="0082321F">
        <w:rPr>
          <w:rFonts w:ascii="Arial" w:hAnsi="Arial" w:cs="Arial"/>
          <w:sz w:val="20"/>
          <w:szCs w:val="20"/>
        </w:rPr>
        <w:t xml:space="preserve"> kadra – </w:t>
      </w:r>
      <w:proofErr w:type="spellStart"/>
      <w:r w:rsidR="00541863" w:rsidRPr="002E0FFB">
        <w:rPr>
          <w:rFonts w:ascii="Arial" w:hAnsi="Arial" w:cs="Arial"/>
          <w:b/>
          <w:sz w:val="20"/>
          <w:szCs w:val="20"/>
        </w:rPr>
        <w:t>CTx</w:t>
      </w:r>
      <w:proofErr w:type="spellEnd"/>
      <w:r w:rsidR="002E0FFB">
        <w:rPr>
          <w:rFonts w:ascii="Arial" w:hAnsi="Arial" w:cs="Arial"/>
          <w:b/>
          <w:sz w:val="20"/>
          <w:szCs w:val="20"/>
        </w:rPr>
        <w:t>.</w:t>
      </w:r>
    </w:p>
    <w:p w14:paraId="5B454923" w14:textId="77777777" w:rsidR="00950082" w:rsidRPr="00950082" w:rsidRDefault="00950082" w:rsidP="00950082">
      <w:pPr>
        <w:spacing w:line="260" w:lineRule="exact"/>
        <w:jc w:val="both"/>
        <w:rPr>
          <w:rFonts w:ascii="Arial" w:hAnsi="Arial" w:cs="Arial"/>
          <w:sz w:val="20"/>
          <w:szCs w:val="20"/>
          <w:highlight w:val="red"/>
        </w:rPr>
      </w:pPr>
    </w:p>
    <w:p w14:paraId="0C13BBD4" w14:textId="77777777" w:rsidR="00950082" w:rsidRPr="002E0FFB" w:rsidRDefault="00950082" w:rsidP="00950082">
      <w:pPr>
        <w:spacing w:line="260" w:lineRule="exact"/>
        <w:jc w:val="both"/>
        <w:rPr>
          <w:rFonts w:ascii="Arial" w:hAnsi="Arial" w:cs="Arial"/>
          <w:sz w:val="20"/>
          <w:szCs w:val="20"/>
        </w:rPr>
      </w:pPr>
      <w:r w:rsidRPr="002E0FFB">
        <w:rPr>
          <w:rFonts w:ascii="Arial" w:hAnsi="Arial" w:cs="Arial"/>
          <w:sz w:val="20"/>
          <w:szCs w:val="20"/>
        </w:rPr>
        <w:t>Skupno doseženo število točk po merilih je seštevek prejetih točk po posameznih merilih, in sicer:</w:t>
      </w:r>
    </w:p>
    <w:p w14:paraId="6C196E02" w14:textId="77777777" w:rsidR="00950082" w:rsidRPr="002E0FFB" w:rsidRDefault="00950082" w:rsidP="00950082">
      <w:pPr>
        <w:spacing w:line="260" w:lineRule="exact"/>
        <w:jc w:val="both"/>
        <w:rPr>
          <w:rFonts w:ascii="Arial" w:hAnsi="Arial" w:cs="Arial"/>
          <w:sz w:val="20"/>
          <w:szCs w:val="20"/>
        </w:rPr>
      </w:pPr>
    </w:p>
    <w:p w14:paraId="269E3332" w14:textId="77777777" w:rsidR="00950082" w:rsidRPr="002E0FFB" w:rsidRDefault="00950082" w:rsidP="00950082">
      <w:pPr>
        <w:spacing w:line="260" w:lineRule="exact"/>
        <w:ind w:firstLine="709"/>
        <w:jc w:val="both"/>
        <w:rPr>
          <w:rFonts w:ascii="Arial" w:hAnsi="Arial" w:cs="Arial"/>
          <w:b/>
          <w:sz w:val="20"/>
          <w:szCs w:val="20"/>
        </w:rPr>
      </w:pPr>
      <w:proofErr w:type="spellStart"/>
      <w:r w:rsidRPr="002E0FFB">
        <w:rPr>
          <w:rFonts w:ascii="Arial" w:hAnsi="Arial" w:cs="Arial"/>
          <w:b/>
          <w:sz w:val="20"/>
          <w:szCs w:val="20"/>
        </w:rPr>
        <w:t>Mx</w:t>
      </w:r>
      <w:proofErr w:type="spellEnd"/>
      <w:r w:rsidRPr="002E0FFB">
        <w:rPr>
          <w:rFonts w:ascii="Arial" w:hAnsi="Arial" w:cs="Arial"/>
          <w:b/>
          <w:sz w:val="20"/>
          <w:szCs w:val="20"/>
        </w:rPr>
        <w:t xml:space="preserve"> = </w:t>
      </w:r>
      <w:proofErr w:type="spellStart"/>
      <w:r w:rsidRPr="002E0FFB">
        <w:rPr>
          <w:rFonts w:ascii="Arial" w:hAnsi="Arial" w:cs="Arial"/>
          <w:b/>
          <w:sz w:val="20"/>
          <w:szCs w:val="20"/>
        </w:rPr>
        <w:t>CTx</w:t>
      </w:r>
      <w:proofErr w:type="spellEnd"/>
      <w:r w:rsidRPr="002E0FFB">
        <w:rPr>
          <w:rFonts w:ascii="Arial" w:hAnsi="Arial" w:cs="Arial"/>
          <w:b/>
          <w:sz w:val="20"/>
          <w:szCs w:val="20"/>
        </w:rPr>
        <w:t xml:space="preserve"> + </w:t>
      </w:r>
      <w:proofErr w:type="spellStart"/>
      <w:r w:rsidRPr="002E0FFB">
        <w:rPr>
          <w:rFonts w:ascii="Arial" w:hAnsi="Arial" w:cs="Arial"/>
          <w:b/>
          <w:sz w:val="20"/>
          <w:szCs w:val="20"/>
        </w:rPr>
        <w:t>RTx</w:t>
      </w:r>
      <w:proofErr w:type="spellEnd"/>
    </w:p>
    <w:p w14:paraId="1E1ED15E" w14:textId="77777777" w:rsidR="00950082" w:rsidRPr="00950082" w:rsidRDefault="00950082" w:rsidP="00950082">
      <w:pPr>
        <w:spacing w:line="260" w:lineRule="exact"/>
        <w:jc w:val="both"/>
        <w:rPr>
          <w:rFonts w:ascii="Arial" w:hAnsi="Arial" w:cs="Arial"/>
          <w:b/>
          <w:sz w:val="20"/>
          <w:szCs w:val="20"/>
          <w:highlight w:val="red"/>
        </w:rPr>
      </w:pPr>
    </w:p>
    <w:p w14:paraId="1F52D293" w14:textId="77777777" w:rsidR="00950082" w:rsidRPr="002E0FFB" w:rsidRDefault="00950082" w:rsidP="00950082">
      <w:pPr>
        <w:spacing w:line="260" w:lineRule="exact"/>
        <w:ind w:left="2127" w:hanging="2127"/>
        <w:rPr>
          <w:rFonts w:ascii="Arial" w:hAnsi="Arial" w:cs="Arial"/>
          <w:sz w:val="20"/>
          <w:szCs w:val="20"/>
        </w:rPr>
      </w:pPr>
      <w:r w:rsidRPr="002E0FFB">
        <w:rPr>
          <w:rFonts w:ascii="Arial" w:hAnsi="Arial" w:cs="Arial"/>
          <w:sz w:val="20"/>
          <w:szCs w:val="20"/>
        </w:rPr>
        <w:t>Merilo za ocenitev ponudb je oblikovano na način:</w:t>
      </w:r>
    </w:p>
    <w:p w14:paraId="4765198F" w14:textId="472A611C" w:rsidR="00950082" w:rsidRPr="002E0FFB" w:rsidRDefault="00950082" w:rsidP="00950082">
      <w:pPr>
        <w:spacing w:line="260" w:lineRule="exact"/>
        <w:ind w:left="426" w:hanging="426"/>
        <w:rPr>
          <w:rFonts w:ascii="Arial" w:hAnsi="Arial" w:cs="Arial"/>
          <w:sz w:val="20"/>
          <w:szCs w:val="20"/>
        </w:rPr>
      </w:pPr>
      <w:r w:rsidRPr="002E0FFB">
        <w:rPr>
          <w:rFonts w:ascii="Arial" w:hAnsi="Arial" w:cs="Arial"/>
          <w:sz w:val="20"/>
          <w:szCs w:val="20"/>
        </w:rPr>
        <w:t>-</w:t>
      </w:r>
      <w:r w:rsidRPr="002E0FFB">
        <w:rPr>
          <w:rFonts w:ascii="Arial" w:hAnsi="Arial" w:cs="Arial"/>
          <w:sz w:val="20"/>
          <w:szCs w:val="20"/>
        </w:rPr>
        <w:tab/>
      </w:r>
      <w:r w:rsidR="00541863">
        <w:rPr>
          <w:rFonts w:ascii="Arial" w:hAnsi="Arial" w:cs="Arial"/>
          <w:sz w:val="20"/>
          <w:szCs w:val="20"/>
        </w:rPr>
        <w:t xml:space="preserve">merilo cena </w:t>
      </w:r>
      <w:proofErr w:type="spellStart"/>
      <w:r w:rsidR="00541863" w:rsidRPr="002E0FFB">
        <w:rPr>
          <w:rFonts w:ascii="Arial" w:hAnsi="Arial" w:cs="Arial"/>
          <w:b/>
          <w:sz w:val="20"/>
          <w:szCs w:val="20"/>
        </w:rPr>
        <w:t>CTx</w:t>
      </w:r>
      <w:proofErr w:type="spellEnd"/>
      <w:r w:rsidR="00541863" w:rsidRPr="002E0FFB">
        <w:rPr>
          <w:rFonts w:ascii="Arial" w:hAnsi="Arial" w:cs="Arial"/>
          <w:sz w:val="20"/>
          <w:szCs w:val="20"/>
        </w:rPr>
        <w:t xml:space="preserve"> </w:t>
      </w:r>
      <w:r w:rsidR="00541863">
        <w:rPr>
          <w:rFonts w:ascii="Arial" w:hAnsi="Arial" w:cs="Arial"/>
          <w:sz w:val="20"/>
          <w:szCs w:val="20"/>
        </w:rPr>
        <w:t xml:space="preserve"> - maksimalno število točk je 70 točk </w:t>
      </w:r>
      <w:r w:rsidR="002E0FFB" w:rsidRPr="002E0FFB">
        <w:rPr>
          <w:rFonts w:ascii="Arial" w:hAnsi="Arial" w:cs="Arial"/>
          <w:sz w:val="20"/>
          <w:szCs w:val="20"/>
        </w:rPr>
        <w:t>in</w:t>
      </w:r>
    </w:p>
    <w:p w14:paraId="0C9259B8" w14:textId="6D08CBD7" w:rsidR="00950082" w:rsidRPr="002E0FFB" w:rsidRDefault="00950082" w:rsidP="00950082">
      <w:pPr>
        <w:spacing w:line="260" w:lineRule="exact"/>
        <w:ind w:left="426" w:hanging="426"/>
        <w:rPr>
          <w:rFonts w:ascii="Arial" w:hAnsi="Arial" w:cs="Arial"/>
          <w:sz w:val="20"/>
          <w:szCs w:val="20"/>
        </w:rPr>
      </w:pPr>
      <w:r w:rsidRPr="002E0FFB">
        <w:rPr>
          <w:rFonts w:ascii="Arial" w:hAnsi="Arial" w:cs="Arial"/>
          <w:sz w:val="20"/>
          <w:szCs w:val="20"/>
        </w:rPr>
        <w:t>-</w:t>
      </w:r>
      <w:r w:rsidRPr="002E0FFB">
        <w:rPr>
          <w:rFonts w:ascii="Arial" w:hAnsi="Arial" w:cs="Arial"/>
          <w:sz w:val="20"/>
          <w:szCs w:val="20"/>
        </w:rPr>
        <w:tab/>
      </w:r>
      <w:r w:rsidR="00541863">
        <w:rPr>
          <w:rFonts w:ascii="Arial" w:hAnsi="Arial" w:cs="Arial"/>
          <w:sz w:val="20"/>
          <w:szCs w:val="20"/>
        </w:rPr>
        <w:t xml:space="preserve">merilo reference usposobljenosti strokovnega kadra </w:t>
      </w:r>
      <w:proofErr w:type="spellStart"/>
      <w:r w:rsidR="00541863" w:rsidRPr="002E0FFB">
        <w:rPr>
          <w:rFonts w:ascii="Arial" w:hAnsi="Arial" w:cs="Arial"/>
          <w:b/>
          <w:sz w:val="20"/>
          <w:szCs w:val="20"/>
        </w:rPr>
        <w:t>CTx</w:t>
      </w:r>
      <w:proofErr w:type="spellEnd"/>
      <w:r w:rsidR="00541863" w:rsidRPr="002E0FFB">
        <w:rPr>
          <w:rFonts w:ascii="Arial" w:hAnsi="Arial" w:cs="Arial"/>
          <w:sz w:val="20"/>
          <w:szCs w:val="20"/>
        </w:rPr>
        <w:t xml:space="preserve"> </w:t>
      </w:r>
      <w:r w:rsidR="00541863">
        <w:rPr>
          <w:rFonts w:ascii="Arial" w:hAnsi="Arial" w:cs="Arial"/>
          <w:sz w:val="20"/>
          <w:szCs w:val="20"/>
        </w:rPr>
        <w:t>- maksimalno število točk je 30 točk.</w:t>
      </w:r>
    </w:p>
    <w:p w14:paraId="6588A85B" w14:textId="77777777" w:rsidR="00950082" w:rsidRPr="002E0FFB" w:rsidRDefault="00950082" w:rsidP="00950082">
      <w:pPr>
        <w:spacing w:line="260" w:lineRule="exact"/>
        <w:ind w:left="426" w:hanging="426"/>
        <w:rPr>
          <w:rFonts w:ascii="Arial" w:hAnsi="Arial" w:cs="Arial"/>
          <w:sz w:val="20"/>
          <w:szCs w:val="20"/>
        </w:rPr>
      </w:pPr>
    </w:p>
    <w:p w14:paraId="46AF93F5" w14:textId="77777777" w:rsidR="00950082" w:rsidRPr="002E0FFB" w:rsidRDefault="00950082" w:rsidP="00950082">
      <w:pPr>
        <w:spacing w:line="260" w:lineRule="exact"/>
        <w:jc w:val="both"/>
        <w:rPr>
          <w:rFonts w:ascii="Arial" w:hAnsi="Arial" w:cs="Arial"/>
          <w:bCs/>
          <w:sz w:val="20"/>
          <w:szCs w:val="20"/>
        </w:rPr>
      </w:pPr>
      <w:r w:rsidRPr="002E0FFB">
        <w:rPr>
          <w:rFonts w:ascii="Arial" w:hAnsi="Arial" w:cs="Arial"/>
          <w:bCs/>
          <w:sz w:val="20"/>
          <w:szCs w:val="20"/>
        </w:rPr>
        <w:t>Kot najugodnejši bo izbran ponudnik, ki bo dosegel največje skupno število točk po spodaj opredeljenih merilih. Največje možno število prejetih točk je 100.</w:t>
      </w:r>
    </w:p>
    <w:p w14:paraId="25A4D77C" w14:textId="77777777" w:rsidR="00950082" w:rsidRPr="002E0FFB" w:rsidRDefault="00950082" w:rsidP="00950082">
      <w:pPr>
        <w:spacing w:line="260" w:lineRule="exact"/>
        <w:rPr>
          <w:rFonts w:ascii="Arial" w:hAnsi="Arial" w:cs="Arial"/>
          <w:b/>
          <w:sz w:val="20"/>
          <w:szCs w:val="20"/>
        </w:rPr>
      </w:pPr>
    </w:p>
    <w:p w14:paraId="3FEB7CD9" w14:textId="3CC8FF51" w:rsidR="00950082" w:rsidRPr="002E0FFB" w:rsidRDefault="002E0FFB" w:rsidP="00950082">
      <w:pPr>
        <w:pStyle w:val="2Razpisnaslog2"/>
      </w:pPr>
      <w:bookmarkStart w:id="78" w:name="_Toc190938571"/>
      <w:bookmarkStart w:id="79" w:name="_Toc219453730"/>
      <w:bookmarkStart w:id="80" w:name="_Hlk166509399"/>
      <w:r>
        <w:t xml:space="preserve">9.1 </w:t>
      </w:r>
      <w:r w:rsidR="00561867">
        <w:t>Cena</w:t>
      </w:r>
      <w:r w:rsidR="00950082" w:rsidRPr="002E0FFB">
        <w:t xml:space="preserve"> (</w:t>
      </w:r>
      <w:proofErr w:type="spellStart"/>
      <w:r w:rsidR="00950082" w:rsidRPr="002E0FFB">
        <w:t>CTx</w:t>
      </w:r>
      <w:proofErr w:type="spellEnd"/>
      <w:r w:rsidR="00950082" w:rsidRPr="002E0FFB">
        <w:t>)</w:t>
      </w:r>
      <w:bookmarkEnd w:id="78"/>
      <w:bookmarkEnd w:id="79"/>
    </w:p>
    <w:bookmarkEnd w:id="80"/>
    <w:p w14:paraId="482171A4" w14:textId="77777777" w:rsidR="00950082" w:rsidRPr="00950082" w:rsidRDefault="00950082" w:rsidP="00950082">
      <w:pPr>
        <w:spacing w:line="260" w:lineRule="exact"/>
        <w:jc w:val="both"/>
        <w:rPr>
          <w:rFonts w:ascii="Arial" w:hAnsi="Arial" w:cs="Arial"/>
          <w:b/>
          <w:sz w:val="20"/>
          <w:szCs w:val="20"/>
          <w:highlight w:val="red"/>
        </w:rPr>
      </w:pPr>
    </w:p>
    <w:p w14:paraId="46116E21"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E0FFB">
        <w:rPr>
          <w:rFonts w:ascii="Arial" w:eastAsia="Calibri" w:hAnsi="Arial" w:cs="Arial"/>
          <w:sz w:val="20"/>
          <w:szCs w:val="20"/>
          <w:lang w:eastAsia="en-US"/>
        </w:rPr>
        <w:t>Ponudba z najnižjo ceno prejme 70 točk, ostale pa prejmejo ustrezno število točk na podlagi naslednjega izračuna:</w:t>
      </w:r>
    </w:p>
    <w:p w14:paraId="25BAC1C1" w14:textId="77777777" w:rsidR="00950082" w:rsidRPr="00950082"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red"/>
          <w:lang w:eastAsia="en-US"/>
        </w:rPr>
      </w:pPr>
    </w:p>
    <w:p w14:paraId="08A7D3D2" w14:textId="77777777" w:rsidR="00950082" w:rsidRPr="002E0FFB" w:rsidRDefault="00950082" w:rsidP="00950082">
      <w:pPr>
        <w:spacing w:line="260" w:lineRule="exact"/>
        <w:jc w:val="both"/>
        <w:rPr>
          <w:rFonts w:ascii="Arial" w:eastAsia="Calibri" w:hAnsi="Arial" w:cs="Arial"/>
          <w:b/>
          <w:bCs/>
          <w:sz w:val="20"/>
          <w:szCs w:val="20"/>
          <w:lang w:eastAsia="en-US"/>
        </w:rPr>
      </w:pPr>
      <w:proofErr w:type="spellStart"/>
      <w:r w:rsidRPr="002E0FFB">
        <w:rPr>
          <w:rFonts w:ascii="Arial" w:eastAsia="Calibri" w:hAnsi="Arial" w:cs="Arial"/>
          <w:b/>
          <w:bCs/>
          <w:sz w:val="20"/>
          <w:szCs w:val="20"/>
          <w:lang w:eastAsia="en-US"/>
        </w:rPr>
        <w:t>CTx</w:t>
      </w:r>
      <w:proofErr w:type="spellEnd"/>
      <w:r w:rsidRPr="002E0FFB">
        <w:rPr>
          <w:rFonts w:ascii="Arial" w:eastAsia="Calibri" w:hAnsi="Arial" w:cs="Arial"/>
          <w:b/>
          <w:bCs/>
          <w:sz w:val="20"/>
          <w:szCs w:val="20"/>
          <w:lang w:eastAsia="en-US"/>
        </w:rPr>
        <w:t xml:space="preserve"> = (CT</w:t>
      </w:r>
      <w:r w:rsidRPr="002E0FFB">
        <w:rPr>
          <w:rFonts w:ascii="Arial" w:eastAsia="Calibri" w:hAnsi="Arial" w:cs="Arial"/>
          <w:b/>
          <w:bCs/>
          <w:sz w:val="20"/>
          <w:szCs w:val="20"/>
          <w:vertAlign w:val="subscript"/>
          <w:lang w:eastAsia="en-US"/>
        </w:rPr>
        <w:t xml:space="preserve">MIN </w:t>
      </w:r>
      <w:r w:rsidRPr="002E0FFB">
        <w:rPr>
          <w:rFonts w:ascii="Arial" w:eastAsia="Calibri" w:hAnsi="Arial" w:cs="Arial"/>
          <w:b/>
          <w:bCs/>
          <w:sz w:val="20"/>
          <w:szCs w:val="20"/>
          <w:lang w:eastAsia="en-US"/>
        </w:rPr>
        <w:t>/ CT</w:t>
      </w:r>
      <w:r w:rsidRPr="002E0FFB">
        <w:rPr>
          <w:rFonts w:ascii="Arial" w:eastAsia="Calibri" w:hAnsi="Arial" w:cs="Arial"/>
          <w:b/>
          <w:bCs/>
          <w:sz w:val="20"/>
          <w:szCs w:val="20"/>
          <w:vertAlign w:val="subscript"/>
          <w:lang w:eastAsia="en-US"/>
        </w:rPr>
        <w:t>(X)</w:t>
      </w:r>
      <w:r w:rsidRPr="002E0FFB">
        <w:rPr>
          <w:rFonts w:ascii="Arial" w:eastAsia="Calibri" w:hAnsi="Arial" w:cs="Arial"/>
          <w:b/>
          <w:bCs/>
          <w:sz w:val="20"/>
          <w:szCs w:val="20"/>
          <w:lang w:eastAsia="en-US"/>
        </w:rPr>
        <w:t>) x 70</w:t>
      </w:r>
    </w:p>
    <w:p w14:paraId="2975D670" w14:textId="77777777" w:rsidR="00950082" w:rsidRPr="002E0FFB" w:rsidRDefault="00950082" w:rsidP="00950082">
      <w:pPr>
        <w:spacing w:line="260" w:lineRule="exact"/>
        <w:jc w:val="both"/>
        <w:rPr>
          <w:rFonts w:ascii="Arial" w:eastAsia="Calibri" w:hAnsi="Arial" w:cs="Arial"/>
          <w:b/>
          <w:bCs/>
          <w:sz w:val="20"/>
          <w:szCs w:val="20"/>
          <w:lang w:eastAsia="en-US"/>
        </w:rPr>
      </w:pPr>
    </w:p>
    <w:p w14:paraId="28B0548A" w14:textId="77777777" w:rsidR="00950082" w:rsidRPr="002E0FFB" w:rsidRDefault="00950082" w:rsidP="00950082">
      <w:pPr>
        <w:spacing w:line="260" w:lineRule="exact"/>
        <w:jc w:val="both"/>
        <w:rPr>
          <w:rFonts w:ascii="Arial" w:eastAsia="Calibri" w:hAnsi="Arial" w:cs="Arial"/>
          <w:sz w:val="20"/>
          <w:szCs w:val="20"/>
          <w:lang w:eastAsia="ar-SA"/>
        </w:rPr>
      </w:pPr>
      <w:r w:rsidRPr="002E0FFB">
        <w:rPr>
          <w:rFonts w:ascii="Arial" w:eastAsia="Calibri" w:hAnsi="Arial" w:cs="Arial"/>
          <w:sz w:val="20"/>
          <w:szCs w:val="20"/>
          <w:lang w:eastAsia="ar-SA"/>
        </w:rPr>
        <w:t xml:space="preserve">pri čemer je: </w:t>
      </w:r>
    </w:p>
    <w:p w14:paraId="0FA80169" w14:textId="77777777" w:rsidR="00950082" w:rsidRPr="00950082" w:rsidRDefault="00950082" w:rsidP="00950082">
      <w:pPr>
        <w:spacing w:line="260" w:lineRule="exact"/>
        <w:jc w:val="both"/>
        <w:rPr>
          <w:rFonts w:ascii="Arial" w:eastAsia="Calibri" w:hAnsi="Arial" w:cs="Arial"/>
          <w:b/>
          <w:bCs/>
          <w:sz w:val="20"/>
          <w:szCs w:val="20"/>
          <w:highlight w:val="red"/>
          <w:lang w:eastAsia="en-US"/>
        </w:rPr>
      </w:pPr>
    </w:p>
    <w:p w14:paraId="3B4AD35D" w14:textId="77777777" w:rsidR="00950082" w:rsidRPr="002E0FFB" w:rsidRDefault="00950082" w:rsidP="00950082">
      <w:pPr>
        <w:spacing w:line="260" w:lineRule="exact"/>
        <w:jc w:val="both"/>
        <w:rPr>
          <w:rFonts w:ascii="Arial" w:eastAsia="Calibri" w:hAnsi="Arial" w:cs="Arial"/>
          <w:sz w:val="20"/>
          <w:szCs w:val="20"/>
          <w:lang w:eastAsia="en-US"/>
        </w:rPr>
      </w:pPr>
      <w:proofErr w:type="spellStart"/>
      <w:r w:rsidRPr="002E0FFB">
        <w:rPr>
          <w:rFonts w:ascii="Arial" w:eastAsia="Calibri" w:hAnsi="Arial" w:cs="Arial"/>
          <w:b/>
          <w:bCs/>
          <w:sz w:val="20"/>
          <w:szCs w:val="20"/>
          <w:lang w:eastAsia="en-US"/>
        </w:rPr>
        <w:t>CTx</w:t>
      </w:r>
      <w:proofErr w:type="spellEnd"/>
      <w:r w:rsidRPr="002E0FFB">
        <w:rPr>
          <w:rFonts w:ascii="Arial" w:eastAsia="Calibri" w:hAnsi="Arial" w:cs="Arial"/>
          <w:b/>
          <w:bCs/>
          <w:sz w:val="20"/>
          <w:szCs w:val="20"/>
          <w:lang w:eastAsia="en-US"/>
        </w:rPr>
        <w:t xml:space="preserve"> - </w:t>
      </w:r>
      <w:r w:rsidRPr="002E0FFB">
        <w:rPr>
          <w:rFonts w:ascii="Arial" w:eastAsia="Calibri" w:hAnsi="Arial" w:cs="Arial"/>
          <w:sz w:val="20"/>
          <w:szCs w:val="20"/>
          <w:lang w:eastAsia="en-US"/>
        </w:rPr>
        <w:t>Točke za posamezno ponudbo po merilu cena</w:t>
      </w:r>
    </w:p>
    <w:p w14:paraId="409B75CB" w14:textId="77777777" w:rsidR="00950082" w:rsidRPr="002E0FFB" w:rsidRDefault="00950082" w:rsidP="00950082">
      <w:pPr>
        <w:spacing w:line="260" w:lineRule="exact"/>
        <w:jc w:val="both"/>
        <w:rPr>
          <w:rFonts w:ascii="Arial" w:eastAsia="Calibri" w:hAnsi="Arial" w:cs="Arial"/>
          <w:sz w:val="20"/>
          <w:szCs w:val="20"/>
          <w:lang w:eastAsia="en-US"/>
        </w:rPr>
      </w:pPr>
      <w:r w:rsidRPr="002E0FFB">
        <w:rPr>
          <w:rFonts w:ascii="Arial" w:eastAsia="Calibri" w:hAnsi="Arial" w:cs="Arial"/>
          <w:b/>
          <w:bCs/>
          <w:sz w:val="20"/>
          <w:szCs w:val="20"/>
          <w:lang w:eastAsia="en-US"/>
        </w:rPr>
        <w:t>CT</w:t>
      </w:r>
      <w:r w:rsidRPr="002E0FFB">
        <w:rPr>
          <w:rFonts w:ascii="Arial" w:eastAsia="Calibri" w:hAnsi="Arial" w:cs="Arial"/>
          <w:b/>
          <w:bCs/>
          <w:sz w:val="20"/>
          <w:szCs w:val="20"/>
          <w:vertAlign w:val="subscript"/>
          <w:lang w:eastAsia="en-US"/>
        </w:rPr>
        <w:t>MIN</w:t>
      </w:r>
      <w:r w:rsidRPr="002E0FFB">
        <w:rPr>
          <w:rFonts w:ascii="Arial" w:eastAsia="Calibri" w:hAnsi="Arial" w:cs="Arial"/>
          <w:sz w:val="20"/>
          <w:szCs w:val="20"/>
          <w:vertAlign w:val="subscript"/>
          <w:lang w:eastAsia="en-US"/>
        </w:rPr>
        <w:t xml:space="preserve"> </w:t>
      </w:r>
      <w:r w:rsidRPr="002E0FFB">
        <w:rPr>
          <w:rFonts w:ascii="Arial" w:eastAsia="Calibri" w:hAnsi="Arial" w:cs="Arial"/>
          <w:sz w:val="20"/>
          <w:szCs w:val="20"/>
          <w:lang w:eastAsia="en-US"/>
        </w:rPr>
        <w:t>- Najnižja cena ponudbe v EUR z DDV</w:t>
      </w:r>
    </w:p>
    <w:p w14:paraId="2702D2E0" w14:textId="77777777" w:rsidR="00950082" w:rsidRPr="002E0FFB" w:rsidRDefault="00950082" w:rsidP="00950082">
      <w:pPr>
        <w:spacing w:line="260" w:lineRule="exact"/>
        <w:jc w:val="both"/>
        <w:rPr>
          <w:rFonts w:ascii="Arial" w:eastAsia="Calibri" w:hAnsi="Arial" w:cs="Arial"/>
          <w:sz w:val="20"/>
          <w:szCs w:val="20"/>
          <w:lang w:eastAsia="en-US"/>
        </w:rPr>
      </w:pPr>
      <w:r w:rsidRPr="002E0FFB">
        <w:rPr>
          <w:rFonts w:ascii="Arial" w:eastAsia="Calibri" w:hAnsi="Arial" w:cs="Arial"/>
          <w:b/>
          <w:bCs/>
          <w:sz w:val="20"/>
          <w:szCs w:val="20"/>
          <w:lang w:eastAsia="en-US"/>
        </w:rPr>
        <w:t>CT</w:t>
      </w:r>
      <w:r w:rsidRPr="002E0FFB">
        <w:rPr>
          <w:rFonts w:ascii="Arial" w:eastAsia="Calibri" w:hAnsi="Arial" w:cs="Arial"/>
          <w:b/>
          <w:bCs/>
          <w:sz w:val="20"/>
          <w:szCs w:val="20"/>
          <w:vertAlign w:val="subscript"/>
          <w:lang w:eastAsia="en-US"/>
        </w:rPr>
        <w:t>(X)</w:t>
      </w:r>
      <w:r w:rsidRPr="002E0FFB">
        <w:rPr>
          <w:rFonts w:ascii="Arial" w:eastAsia="Calibri" w:hAnsi="Arial" w:cs="Arial"/>
          <w:sz w:val="20"/>
          <w:szCs w:val="20"/>
          <w:vertAlign w:val="subscript"/>
          <w:lang w:eastAsia="en-US"/>
        </w:rPr>
        <w:t xml:space="preserve"> </w:t>
      </w:r>
      <w:r w:rsidRPr="002E0FFB">
        <w:rPr>
          <w:rFonts w:ascii="Arial" w:eastAsia="Calibri" w:hAnsi="Arial" w:cs="Arial"/>
          <w:sz w:val="20"/>
          <w:szCs w:val="20"/>
          <w:lang w:eastAsia="en-US"/>
        </w:rPr>
        <w:t>– Vrednost posamezne ponudbe v EUR z DDV</w:t>
      </w:r>
    </w:p>
    <w:p w14:paraId="3260A4F5" w14:textId="77777777" w:rsidR="00950082" w:rsidRPr="002E0FFB" w:rsidRDefault="00950082" w:rsidP="00950082">
      <w:pPr>
        <w:spacing w:line="260" w:lineRule="exact"/>
        <w:jc w:val="both"/>
        <w:rPr>
          <w:rFonts w:ascii="Arial" w:eastAsia="Calibri" w:hAnsi="Arial" w:cs="Arial"/>
          <w:b/>
          <w:bCs/>
          <w:sz w:val="20"/>
          <w:szCs w:val="20"/>
          <w:lang w:eastAsia="en-US"/>
        </w:rPr>
      </w:pPr>
      <w:r w:rsidRPr="002E0FFB">
        <w:rPr>
          <w:rFonts w:ascii="Arial" w:eastAsia="Calibri" w:hAnsi="Arial" w:cs="Arial"/>
          <w:b/>
          <w:sz w:val="20"/>
          <w:szCs w:val="20"/>
          <w:lang w:eastAsia="en-US"/>
        </w:rPr>
        <w:t xml:space="preserve">70 </w:t>
      </w:r>
      <w:r w:rsidRPr="002E0FFB">
        <w:rPr>
          <w:rFonts w:ascii="Arial" w:eastAsia="Calibri" w:hAnsi="Arial" w:cs="Arial"/>
          <w:sz w:val="20"/>
          <w:szCs w:val="20"/>
          <w:lang w:eastAsia="en-US"/>
        </w:rPr>
        <w:t xml:space="preserve">– Maksimalno število točk za merilo </w:t>
      </w:r>
      <w:proofErr w:type="spellStart"/>
      <w:r w:rsidRPr="002E0FFB">
        <w:rPr>
          <w:rFonts w:ascii="Arial" w:eastAsia="Calibri" w:hAnsi="Arial" w:cs="Arial"/>
          <w:sz w:val="20"/>
          <w:szCs w:val="20"/>
          <w:lang w:eastAsia="en-US"/>
        </w:rPr>
        <w:t>CTx</w:t>
      </w:r>
      <w:proofErr w:type="spellEnd"/>
      <w:r w:rsidRPr="002E0FFB">
        <w:rPr>
          <w:rFonts w:ascii="Arial" w:eastAsia="Calibri" w:hAnsi="Arial" w:cs="Arial"/>
          <w:sz w:val="20"/>
          <w:szCs w:val="20"/>
          <w:lang w:eastAsia="en-US"/>
        </w:rPr>
        <w:t xml:space="preserve"> </w:t>
      </w:r>
    </w:p>
    <w:p w14:paraId="40A50CB7" w14:textId="77777777" w:rsidR="00950082" w:rsidRPr="002E0FFB" w:rsidRDefault="00950082" w:rsidP="00950082">
      <w:pPr>
        <w:spacing w:line="260" w:lineRule="exact"/>
        <w:jc w:val="both"/>
        <w:rPr>
          <w:rFonts w:ascii="Arial" w:eastAsia="Calibri" w:hAnsi="Arial" w:cs="Arial"/>
          <w:sz w:val="20"/>
          <w:szCs w:val="20"/>
          <w:lang w:eastAsia="en-US"/>
        </w:rPr>
      </w:pPr>
    </w:p>
    <w:p w14:paraId="16E5ADC9" w14:textId="2294695D" w:rsidR="00950082" w:rsidRPr="002E0FFB" w:rsidRDefault="00950082" w:rsidP="00950082">
      <w:pPr>
        <w:spacing w:line="260" w:lineRule="exact"/>
        <w:jc w:val="both"/>
        <w:rPr>
          <w:rFonts w:ascii="Arial" w:hAnsi="Arial" w:cs="Arial"/>
          <w:sz w:val="20"/>
          <w:szCs w:val="20"/>
        </w:rPr>
      </w:pPr>
      <w:r w:rsidRPr="002E0FFB">
        <w:rPr>
          <w:rFonts w:ascii="Arial" w:eastAsia="Calibri" w:hAnsi="Arial" w:cs="Arial"/>
          <w:sz w:val="20"/>
          <w:szCs w:val="20"/>
          <w:lang w:eastAsia="en-US"/>
        </w:rPr>
        <w:t xml:space="preserve">Pri ocenjevanju se </w:t>
      </w:r>
      <w:r w:rsidRPr="00DB415B">
        <w:rPr>
          <w:rFonts w:ascii="Arial" w:eastAsia="Calibri" w:hAnsi="Arial" w:cs="Arial"/>
          <w:sz w:val="20"/>
          <w:szCs w:val="20"/>
          <w:lang w:eastAsia="en-US"/>
        </w:rPr>
        <w:t>upošteva skupna</w:t>
      </w:r>
      <w:r w:rsidR="00DB415B" w:rsidRPr="00DB415B">
        <w:rPr>
          <w:rFonts w:ascii="Arial" w:eastAsia="Calibri" w:hAnsi="Arial" w:cs="Arial"/>
          <w:sz w:val="20"/>
          <w:szCs w:val="20"/>
          <w:lang w:eastAsia="en-US"/>
        </w:rPr>
        <w:t xml:space="preserve"> okvirna</w:t>
      </w:r>
      <w:r w:rsidRPr="00DB415B">
        <w:rPr>
          <w:rFonts w:ascii="Arial" w:eastAsia="Calibri" w:hAnsi="Arial" w:cs="Arial"/>
          <w:sz w:val="20"/>
          <w:szCs w:val="20"/>
          <w:lang w:eastAsia="en-US"/>
        </w:rPr>
        <w:t xml:space="preserve"> vrednost ponudbenega predračuna z vključenim DDV, če pa ponudnik ne obračuna DDV, ker v času oddaje ponudbe</w:t>
      </w:r>
      <w:r w:rsidRPr="002E0FFB">
        <w:rPr>
          <w:rFonts w:ascii="Arial" w:eastAsia="Calibri" w:hAnsi="Arial" w:cs="Arial"/>
          <w:sz w:val="20"/>
          <w:szCs w:val="20"/>
          <w:lang w:eastAsia="en-US"/>
        </w:rPr>
        <w:t xml:space="preserve"> ni zavezanec za DDV, se upošteva skupna </w:t>
      </w:r>
      <w:r w:rsidR="00DB415B">
        <w:rPr>
          <w:rFonts w:ascii="Arial" w:eastAsia="Calibri" w:hAnsi="Arial" w:cs="Arial"/>
          <w:sz w:val="20"/>
          <w:szCs w:val="20"/>
          <w:lang w:eastAsia="en-US"/>
        </w:rPr>
        <w:t xml:space="preserve">okvirna </w:t>
      </w:r>
      <w:r w:rsidRPr="002E0FFB">
        <w:rPr>
          <w:rFonts w:ascii="Arial" w:eastAsia="Calibri" w:hAnsi="Arial" w:cs="Arial"/>
          <w:sz w:val="20"/>
          <w:szCs w:val="20"/>
          <w:lang w:eastAsia="en-US"/>
        </w:rPr>
        <w:t xml:space="preserve">vrednost brez DDV. V primeru slednjega mora ponudnik v primeru, da bo izbran kot najugodnejši in bo z naročnikom sklenil okvirni sporazum, zagotavljati, da bo </w:t>
      </w:r>
      <w:r w:rsidRPr="002E0FFB">
        <w:rPr>
          <w:rFonts w:ascii="Arial" w:eastAsia="Calibri" w:hAnsi="Arial" w:cs="Arial"/>
          <w:sz w:val="20"/>
          <w:szCs w:val="20"/>
          <w:shd w:val="clear" w:color="auto" w:fill="FFFFFF"/>
          <w:lang w:eastAsia="en-US"/>
        </w:rPr>
        <w:t xml:space="preserve">predmet javnega naročila zaračunaval naročniku po </w:t>
      </w:r>
      <w:r w:rsidRPr="002E0FFB">
        <w:rPr>
          <w:rFonts w:ascii="Arial" w:eastAsia="Calibri" w:hAnsi="Arial" w:cs="Arial"/>
          <w:sz w:val="20"/>
          <w:szCs w:val="20"/>
          <w:lang w:eastAsia="en-US"/>
        </w:rPr>
        <w:t xml:space="preserve">ceni </w:t>
      </w:r>
      <w:r w:rsidRPr="002E0FFB">
        <w:rPr>
          <w:rFonts w:ascii="Arial" w:eastAsia="Calibri" w:hAnsi="Arial" w:cs="Arial"/>
          <w:sz w:val="20"/>
          <w:szCs w:val="20"/>
          <w:shd w:val="clear" w:color="auto" w:fill="FFFFFF"/>
          <w:lang w:eastAsia="en-US"/>
        </w:rPr>
        <w:t xml:space="preserve">navedeni v ponudbenem predračunu. Sprememba davčnega statusa ponudnika (presežen znesek 60.000,00 EUR v obdobju zadnjih 12 mesecev) pred oddajo naročila, do sklenitve </w:t>
      </w:r>
      <w:r w:rsidR="002E0FFB">
        <w:rPr>
          <w:rFonts w:ascii="Arial" w:eastAsia="Calibri" w:hAnsi="Arial" w:cs="Arial"/>
          <w:sz w:val="20"/>
          <w:szCs w:val="20"/>
          <w:shd w:val="clear" w:color="auto" w:fill="FFFFFF"/>
          <w:lang w:eastAsia="en-US"/>
        </w:rPr>
        <w:t xml:space="preserve">okvirnega sporazuma </w:t>
      </w:r>
      <w:r w:rsidRPr="002E0FFB">
        <w:rPr>
          <w:rFonts w:ascii="Arial" w:eastAsia="Calibri" w:hAnsi="Arial" w:cs="Arial"/>
          <w:sz w:val="20"/>
          <w:szCs w:val="20"/>
          <w:shd w:val="clear" w:color="auto" w:fill="FFFFFF"/>
          <w:lang w:eastAsia="en-US"/>
        </w:rPr>
        <w:t>ali v času izvajanja pogodbenih obveznosti ne bo vplivala na ponudbeno ceno, temveč le na izvajalčevo dolžnost v zvezi z obračunavanjem in plačevanjem DDV.</w:t>
      </w:r>
    </w:p>
    <w:p w14:paraId="763AD286" w14:textId="77777777" w:rsidR="00950082" w:rsidRPr="002E0FFB" w:rsidRDefault="00950082" w:rsidP="00950082">
      <w:pPr>
        <w:spacing w:line="260" w:lineRule="exact"/>
        <w:jc w:val="both"/>
        <w:rPr>
          <w:rFonts w:ascii="Arial" w:hAnsi="Arial" w:cs="Arial"/>
          <w:sz w:val="20"/>
          <w:szCs w:val="20"/>
        </w:rPr>
      </w:pPr>
    </w:p>
    <w:p w14:paraId="49AB663A" w14:textId="371E75A5" w:rsidR="00950082" w:rsidRPr="002E0FFB" w:rsidRDefault="002E0FFB" w:rsidP="00950082">
      <w:pPr>
        <w:pStyle w:val="2Razpisnaslog2"/>
      </w:pPr>
      <w:bookmarkStart w:id="81" w:name="_Toc190938572"/>
      <w:bookmarkStart w:id="82" w:name="_Toc219453731"/>
      <w:r>
        <w:t xml:space="preserve">9.2 </w:t>
      </w:r>
      <w:r w:rsidR="00561867">
        <w:t>R</w:t>
      </w:r>
      <w:r w:rsidR="00950082" w:rsidRPr="002E0FFB">
        <w:t>eference usposobljenosti</w:t>
      </w:r>
      <w:r w:rsidRPr="002E0FFB">
        <w:t xml:space="preserve"> strokovnega</w:t>
      </w:r>
      <w:r w:rsidR="00950082" w:rsidRPr="002E0FFB">
        <w:t xml:space="preserve"> kadra (</w:t>
      </w:r>
      <w:proofErr w:type="spellStart"/>
      <w:r w:rsidR="00950082" w:rsidRPr="002E0FFB">
        <w:t>RTx</w:t>
      </w:r>
      <w:proofErr w:type="spellEnd"/>
      <w:r w:rsidR="00950082" w:rsidRPr="002E0FFB">
        <w:t>)</w:t>
      </w:r>
      <w:bookmarkEnd w:id="81"/>
      <w:bookmarkEnd w:id="82"/>
    </w:p>
    <w:p w14:paraId="4F7D892C" w14:textId="77777777" w:rsidR="00950082" w:rsidRPr="00950082" w:rsidRDefault="00950082" w:rsidP="00950082">
      <w:pPr>
        <w:spacing w:line="260" w:lineRule="exact"/>
        <w:rPr>
          <w:highlight w:val="red"/>
        </w:rPr>
      </w:pPr>
    </w:p>
    <w:p w14:paraId="1E044F7A" w14:textId="4E0B3B1E"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E0FFB">
        <w:rPr>
          <w:rFonts w:ascii="Arial" w:hAnsi="Arial" w:cs="Arial"/>
          <w:sz w:val="20"/>
          <w:szCs w:val="20"/>
          <w:lang w:eastAsia="en-US"/>
        </w:rPr>
        <w:t xml:space="preserve">Ocenjuje se število dodatnih referenčnih projektov </w:t>
      </w:r>
      <w:r w:rsidR="00561867">
        <w:rPr>
          <w:rFonts w:ascii="Arial" w:hAnsi="Arial" w:cs="Arial"/>
          <w:sz w:val="20"/>
          <w:szCs w:val="20"/>
          <w:lang w:eastAsia="en-US"/>
        </w:rPr>
        <w:t xml:space="preserve">strokovnih </w:t>
      </w:r>
      <w:r w:rsidRPr="002E0FFB">
        <w:rPr>
          <w:rFonts w:ascii="Arial" w:hAnsi="Arial" w:cs="Arial"/>
          <w:sz w:val="20"/>
          <w:szCs w:val="20"/>
          <w:lang w:eastAsia="en-US"/>
        </w:rPr>
        <w:t>kadrov, poleg že obveznih v skladu z izpolnjevanjem pogojev v zvezi s tehnično in strokovno sposobnostjo iz podtočke 2, točke 8.2.2, in sicer v</w:t>
      </w:r>
      <w:r w:rsidRPr="002E0FFB">
        <w:rPr>
          <w:rFonts w:ascii="Arial" w:hAnsi="Arial" w:cs="Arial"/>
          <w:sz w:val="20"/>
          <w:szCs w:val="20"/>
        </w:rPr>
        <w:t xml:space="preserve">sak dodaten projekt prijavljenih razvijalcev Java aplikacij prejme 10 točk. </w:t>
      </w:r>
    </w:p>
    <w:p w14:paraId="2669C3C7"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2887592"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E0FFB">
        <w:rPr>
          <w:rFonts w:ascii="Arial" w:hAnsi="Arial" w:cs="Arial"/>
          <w:sz w:val="20"/>
          <w:szCs w:val="20"/>
          <w:lang w:eastAsia="en-US"/>
        </w:rPr>
        <w:t>Največje možno število prejetih točk po tem merilu (</w:t>
      </w:r>
      <w:bookmarkStart w:id="83" w:name="_Hlk103781487"/>
      <w:proofErr w:type="spellStart"/>
      <w:r w:rsidRPr="002E0FFB">
        <w:rPr>
          <w:rFonts w:ascii="Arial" w:hAnsi="Arial" w:cs="Arial"/>
          <w:b/>
          <w:sz w:val="20"/>
          <w:szCs w:val="20"/>
          <w:lang w:eastAsia="en-US"/>
        </w:rPr>
        <w:t>RTx</w:t>
      </w:r>
      <w:bookmarkEnd w:id="83"/>
      <w:proofErr w:type="spellEnd"/>
      <w:r w:rsidRPr="002E0FFB">
        <w:rPr>
          <w:rFonts w:ascii="Arial" w:hAnsi="Arial" w:cs="Arial"/>
          <w:sz w:val="20"/>
          <w:szCs w:val="20"/>
          <w:lang w:eastAsia="en-US"/>
        </w:rPr>
        <w:t>) je 30 točk.</w:t>
      </w:r>
    </w:p>
    <w:p w14:paraId="0813386F"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468BE5B"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E0FFB">
        <w:rPr>
          <w:rFonts w:ascii="Arial" w:hAnsi="Arial" w:cs="Arial"/>
          <w:sz w:val="20"/>
          <w:szCs w:val="20"/>
          <w:lang w:eastAsia="en-US"/>
        </w:rPr>
        <w:t>DOKAZILA:</w:t>
      </w:r>
    </w:p>
    <w:p w14:paraId="215BA691" w14:textId="074D9461" w:rsidR="00950082" w:rsidRPr="002E0FFB" w:rsidRDefault="00950082" w:rsidP="00950082">
      <w:pPr>
        <w:pStyle w:val="Odstavekseznama"/>
        <w:numPr>
          <w:ilvl w:val="0"/>
          <w:numId w:val="20"/>
        </w:numPr>
        <w:tabs>
          <w:tab w:val="clear" w:pos="1069"/>
        </w:tabs>
        <w:autoSpaceDE w:val="0"/>
        <w:autoSpaceDN w:val="0"/>
        <w:adjustRightInd w:val="0"/>
        <w:spacing w:line="260" w:lineRule="exact"/>
        <w:ind w:left="851" w:hanging="142"/>
        <w:rPr>
          <w:rFonts w:cs="Arial"/>
          <w:szCs w:val="20"/>
          <w:lang w:eastAsia="sl-SI"/>
        </w:rPr>
      </w:pPr>
      <w:r w:rsidRPr="002E0FFB">
        <w:rPr>
          <w:rFonts w:cs="Arial"/>
          <w:szCs w:val="20"/>
          <w:lang w:eastAsia="sl-SI"/>
        </w:rPr>
        <w:t xml:space="preserve">Navedba dodatnih referenc strokovnega kadra v obrazcu </w:t>
      </w:r>
      <w:r w:rsidR="00561867">
        <w:rPr>
          <w:rFonts w:cs="Arial"/>
          <w:szCs w:val="20"/>
          <w:lang w:eastAsia="sl-SI"/>
        </w:rPr>
        <w:t xml:space="preserve">Podatki o referencah ponudnika in </w:t>
      </w:r>
      <w:r w:rsidR="002E0FFB">
        <w:rPr>
          <w:rFonts w:cs="Arial"/>
          <w:szCs w:val="20"/>
          <w:lang w:eastAsia="sl-SI"/>
        </w:rPr>
        <w:t>strokovnega kadra</w:t>
      </w:r>
      <w:r w:rsidRPr="002E0FFB">
        <w:rPr>
          <w:rFonts w:cs="Arial"/>
          <w:szCs w:val="20"/>
          <w:lang w:eastAsia="sl-SI"/>
        </w:rPr>
        <w:t xml:space="preserve"> (Priloga št. 8). Izpolnjevanje dodatnih referenc </w:t>
      </w:r>
      <w:r w:rsidR="002E0FFB">
        <w:rPr>
          <w:rFonts w:cs="Arial"/>
          <w:szCs w:val="20"/>
          <w:lang w:eastAsia="sl-SI"/>
        </w:rPr>
        <w:t xml:space="preserve">strokovnih </w:t>
      </w:r>
      <w:r w:rsidRPr="002E0FFB">
        <w:rPr>
          <w:rFonts w:cs="Arial"/>
          <w:szCs w:val="20"/>
          <w:lang w:eastAsia="sl-SI"/>
        </w:rPr>
        <w:t xml:space="preserve">kadrov ponudnik </w:t>
      </w:r>
      <w:r w:rsidRPr="002E0FFB">
        <w:rPr>
          <w:rFonts w:cs="Arial"/>
          <w:szCs w:val="20"/>
          <w:lang w:eastAsia="sl-SI"/>
        </w:rPr>
        <w:lastRenderedPageBreak/>
        <w:t xml:space="preserve">dokazuje z referenčnim potrdilom - v obliki </w:t>
      </w:r>
      <w:r w:rsidR="002F337F" w:rsidRPr="00F82573">
        <w:rPr>
          <w:rFonts w:cs="Arial"/>
          <w:szCs w:val="20"/>
        </w:rPr>
        <w:t>Referenčne izjav</w:t>
      </w:r>
      <w:r w:rsidR="002F337F">
        <w:rPr>
          <w:rFonts w:cs="Arial"/>
          <w:szCs w:val="20"/>
        </w:rPr>
        <w:t>e</w:t>
      </w:r>
      <w:r w:rsidR="002F337F" w:rsidRPr="00F82573">
        <w:rPr>
          <w:rFonts w:cs="Arial"/>
          <w:szCs w:val="20"/>
        </w:rPr>
        <w:t xml:space="preserve"> </w:t>
      </w:r>
      <w:r w:rsidR="002F337F" w:rsidRPr="00950082">
        <w:rPr>
          <w:rFonts w:cs="Arial"/>
          <w:szCs w:val="20"/>
        </w:rPr>
        <w:t>naročnika</w:t>
      </w:r>
      <w:r w:rsidR="002F337F" w:rsidRPr="00F82573">
        <w:rPr>
          <w:rFonts w:cs="Arial"/>
          <w:szCs w:val="20"/>
        </w:rPr>
        <w:t xml:space="preserve"> (Priloga š</w:t>
      </w:r>
      <w:r w:rsidR="00561867">
        <w:rPr>
          <w:rFonts w:cs="Arial"/>
          <w:szCs w:val="20"/>
        </w:rPr>
        <w:t>t</w:t>
      </w:r>
      <w:r w:rsidR="002F337F" w:rsidRPr="00F82573">
        <w:rPr>
          <w:rFonts w:cs="Arial"/>
          <w:szCs w:val="20"/>
        </w:rPr>
        <w:t>. 8a)</w:t>
      </w:r>
      <w:r w:rsidR="002F337F" w:rsidRPr="00950082">
        <w:rPr>
          <w:rFonts w:cs="Arial"/>
          <w:szCs w:val="20"/>
        </w:rPr>
        <w:t xml:space="preserve"> ali drug</w:t>
      </w:r>
      <w:r w:rsidR="002F337F" w:rsidRPr="00F82573">
        <w:rPr>
          <w:rFonts w:cs="Arial"/>
          <w:szCs w:val="20"/>
        </w:rPr>
        <w:t>ega</w:t>
      </w:r>
      <w:r w:rsidR="002F337F" w:rsidRPr="00950082">
        <w:rPr>
          <w:rFonts w:cs="Arial"/>
          <w:szCs w:val="20"/>
        </w:rPr>
        <w:t xml:space="preserve"> </w:t>
      </w:r>
      <w:r w:rsidR="002F337F" w:rsidRPr="00F82573">
        <w:rPr>
          <w:rFonts w:cs="Arial"/>
          <w:szCs w:val="20"/>
        </w:rPr>
        <w:t>dokazila,</w:t>
      </w:r>
      <w:r w:rsidR="002F337F" w:rsidRPr="00950082">
        <w:rPr>
          <w:rFonts w:cs="Arial"/>
          <w:szCs w:val="20"/>
        </w:rPr>
        <w:t xml:space="preserve"> ki bo izkazovalo posamezno navedeno referenco</w:t>
      </w:r>
      <w:r w:rsidR="002F337F" w:rsidRPr="00F82573">
        <w:rPr>
          <w:rFonts w:cs="Arial"/>
          <w:szCs w:val="20"/>
        </w:rPr>
        <w:t xml:space="preserve"> strokovnega kadra</w:t>
      </w:r>
      <w:r w:rsidR="002F337F" w:rsidRPr="00950082">
        <w:rPr>
          <w:rFonts w:cs="Arial"/>
          <w:szCs w:val="20"/>
        </w:rPr>
        <w:t xml:space="preserve"> in iz katerega bodo razvidni v referenčni izjavi zahtevani podatki</w:t>
      </w:r>
      <w:r w:rsidR="002F337F">
        <w:rPr>
          <w:rFonts w:cs="Arial"/>
          <w:szCs w:val="20"/>
        </w:rPr>
        <w:t>.</w:t>
      </w:r>
      <w:r w:rsidR="002F337F" w:rsidRPr="002E0FFB">
        <w:rPr>
          <w:rFonts w:cs="Arial"/>
          <w:szCs w:val="20"/>
          <w:lang w:eastAsia="sl-SI"/>
        </w:rPr>
        <w:t xml:space="preserve"> </w:t>
      </w:r>
      <w:r w:rsidRPr="002E0FFB">
        <w:rPr>
          <w:rFonts w:cs="Arial"/>
          <w:szCs w:val="20"/>
          <w:lang w:eastAsia="sl-SI"/>
        </w:rPr>
        <w:t>V primeru projekta, ki ga je prijavljen kader izvajal pri Ministrstvu za notranje zadeve, ponudnik takšen projekt le navede v prilogi št. 8</w:t>
      </w:r>
      <w:r w:rsidR="002F337F">
        <w:rPr>
          <w:rFonts w:cs="Arial"/>
          <w:szCs w:val="20"/>
          <w:lang w:eastAsia="sl-SI"/>
        </w:rPr>
        <w:t>, n</w:t>
      </w:r>
      <w:r w:rsidRPr="002E0FFB">
        <w:rPr>
          <w:rFonts w:cs="Arial"/>
          <w:szCs w:val="20"/>
          <w:lang w:eastAsia="sl-SI"/>
        </w:rPr>
        <w:t xml:space="preserve">aročnik pa bo sam preveril, ali je ponudnik oziroma prijavljen </w:t>
      </w:r>
      <w:r w:rsidR="002F337F">
        <w:rPr>
          <w:rFonts w:cs="Arial"/>
          <w:szCs w:val="20"/>
          <w:lang w:eastAsia="sl-SI"/>
        </w:rPr>
        <w:t xml:space="preserve">strokovni </w:t>
      </w:r>
      <w:r w:rsidRPr="002E0FFB">
        <w:rPr>
          <w:rFonts w:cs="Arial"/>
          <w:szCs w:val="20"/>
          <w:lang w:eastAsia="sl-SI"/>
        </w:rPr>
        <w:t>kader dela, ki jih je navedel, opravil v zahtevani kvaliteti in obsegu ter v pogodbenih rokih.</w:t>
      </w:r>
    </w:p>
    <w:p w14:paraId="48D9056A" w14:textId="77777777" w:rsidR="00950082"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2185544" w14:textId="77777777" w:rsidR="007F6967" w:rsidRPr="002F337F" w:rsidRDefault="007F6967"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8B19A9C" w14:textId="77777777" w:rsidR="00950082" w:rsidRPr="002F337F" w:rsidRDefault="00950082" w:rsidP="00950082">
      <w:pPr>
        <w:spacing w:after="40" w:line="260" w:lineRule="exact"/>
        <w:jc w:val="both"/>
        <w:rPr>
          <w:rFonts w:ascii="Arial" w:hAnsi="Arial" w:cs="Arial"/>
          <w:sz w:val="20"/>
          <w:szCs w:val="20"/>
        </w:rPr>
      </w:pPr>
      <w:r w:rsidRPr="002F337F">
        <w:rPr>
          <w:rFonts w:ascii="Arial" w:hAnsi="Arial" w:cs="Arial"/>
          <w:sz w:val="20"/>
          <w:szCs w:val="20"/>
        </w:rPr>
        <w:t>OPOMBE:</w:t>
      </w:r>
    </w:p>
    <w:p w14:paraId="60852A1D" w14:textId="77777777"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sz w:val="20"/>
          <w:szCs w:val="20"/>
        </w:rPr>
        <w:t xml:space="preserve">Navedena dokazila mora ponudnik predložiti že v ponudbi. </w:t>
      </w:r>
    </w:p>
    <w:p w14:paraId="6FAD7366" w14:textId="140DF9BF"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sz w:val="20"/>
          <w:szCs w:val="20"/>
        </w:rPr>
        <w:t xml:space="preserve">Naročnik bo </w:t>
      </w:r>
      <w:r w:rsidR="00E70E99">
        <w:rPr>
          <w:rFonts w:ascii="Arial" w:hAnsi="Arial" w:cs="Arial"/>
          <w:sz w:val="20"/>
          <w:szCs w:val="20"/>
        </w:rPr>
        <w:t xml:space="preserve">pri ocenjevanju </w:t>
      </w:r>
      <w:r w:rsidRPr="002F337F">
        <w:rPr>
          <w:rFonts w:ascii="Arial" w:hAnsi="Arial" w:cs="Arial"/>
          <w:sz w:val="20"/>
          <w:szCs w:val="20"/>
        </w:rPr>
        <w:t>upošteval le tiste reference</w:t>
      </w:r>
      <w:r w:rsidR="00E70E99">
        <w:rPr>
          <w:rFonts w:ascii="Arial" w:hAnsi="Arial" w:cs="Arial"/>
          <w:sz w:val="20"/>
          <w:szCs w:val="20"/>
        </w:rPr>
        <w:t xml:space="preserve"> strokovnega kadra</w:t>
      </w:r>
      <w:r w:rsidRPr="002F337F">
        <w:rPr>
          <w:rFonts w:ascii="Arial" w:hAnsi="Arial" w:cs="Arial"/>
          <w:sz w:val="20"/>
          <w:szCs w:val="20"/>
        </w:rPr>
        <w:t>, ki bodo navedene v Prilogi št. 8 ter za katere bo ponudnik predložil referenčna potrdila/izjave.</w:t>
      </w:r>
    </w:p>
    <w:p w14:paraId="6C30FA3A" w14:textId="6AABF0D3"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b/>
          <w:bCs/>
          <w:sz w:val="20"/>
          <w:szCs w:val="20"/>
        </w:rPr>
        <w:t>Dodatne reference</w:t>
      </w:r>
      <w:r w:rsidR="002F337F">
        <w:rPr>
          <w:rFonts w:ascii="Arial" w:hAnsi="Arial" w:cs="Arial"/>
          <w:b/>
          <w:bCs/>
          <w:sz w:val="20"/>
          <w:szCs w:val="20"/>
        </w:rPr>
        <w:t xml:space="preserve"> strokovnega kadra</w:t>
      </w:r>
      <w:r w:rsidRPr="002F337F">
        <w:rPr>
          <w:rFonts w:ascii="Arial" w:hAnsi="Arial" w:cs="Arial"/>
          <w:b/>
          <w:bCs/>
          <w:sz w:val="20"/>
          <w:szCs w:val="20"/>
        </w:rPr>
        <w:t xml:space="preserve"> se poda </w:t>
      </w:r>
      <w:r w:rsidR="002F337F" w:rsidRPr="002F337F">
        <w:rPr>
          <w:rFonts w:ascii="Arial" w:hAnsi="Arial" w:cs="Arial"/>
          <w:b/>
          <w:bCs/>
          <w:sz w:val="20"/>
          <w:szCs w:val="20"/>
        </w:rPr>
        <w:t xml:space="preserve">samo </w:t>
      </w:r>
      <w:r w:rsidRPr="002F337F">
        <w:rPr>
          <w:rFonts w:ascii="Arial" w:hAnsi="Arial" w:cs="Arial"/>
          <w:b/>
          <w:bCs/>
          <w:sz w:val="20"/>
          <w:szCs w:val="20"/>
        </w:rPr>
        <w:t>za osebe, ki bodo izvajale dela po predmetnem javnem naročilu</w:t>
      </w:r>
      <w:r w:rsidRPr="002F337F">
        <w:rPr>
          <w:rFonts w:ascii="Arial" w:hAnsi="Arial" w:cs="Arial"/>
          <w:sz w:val="20"/>
          <w:szCs w:val="20"/>
        </w:rPr>
        <w:t xml:space="preserve">. </w:t>
      </w:r>
      <w:bookmarkStart w:id="84" w:name="_Hlk108690202"/>
      <w:r w:rsidRPr="002F337F">
        <w:rPr>
          <w:rFonts w:ascii="Arial" w:hAnsi="Arial" w:cs="Arial"/>
          <w:sz w:val="20"/>
          <w:szCs w:val="20"/>
        </w:rPr>
        <w:t>Opredeli se tudi ali so te osebe izvedle referenčna dela kot predstavniki izvajalca ali podizvajalca.</w:t>
      </w:r>
    </w:p>
    <w:bookmarkEnd w:id="84"/>
    <w:p w14:paraId="2DFC6BBF" w14:textId="77777777" w:rsidR="00950082" w:rsidRDefault="00950082" w:rsidP="00950082">
      <w:pPr>
        <w:numPr>
          <w:ilvl w:val="0"/>
          <w:numId w:val="24"/>
        </w:numPr>
        <w:spacing w:after="40" w:line="260" w:lineRule="exact"/>
        <w:jc w:val="both"/>
        <w:rPr>
          <w:rFonts w:ascii="Arial" w:eastAsia="Calibri" w:hAnsi="Arial" w:cs="Arial"/>
          <w:sz w:val="20"/>
          <w:szCs w:val="20"/>
          <w:lang w:eastAsia="en-US"/>
        </w:rPr>
      </w:pPr>
      <w:r w:rsidRPr="002F337F">
        <w:rPr>
          <w:rFonts w:ascii="Arial" w:hAnsi="Arial" w:cs="Arial"/>
          <w:sz w:val="20"/>
          <w:szCs w:val="20"/>
        </w:rPr>
        <w:t xml:space="preserve">V kolikor bo ponudnik - izvajalec v soglasju z naročnikom zamenjal podizvajalca oz. osebo, ki bo izvajala dela po predmetnem javnem naročilu, mora ponudnik s podizvajalcem oz. osebo, ki bo izvajala dela z zgoraj opredeljeno funkcijo po predmetnem javnem naročilu </w:t>
      </w:r>
      <w:r w:rsidRPr="002F337F">
        <w:rPr>
          <w:rFonts w:ascii="Arial" w:eastAsia="Calibri" w:hAnsi="Arial" w:cs="Arial"/>
          <w:sz w:val="20"/>
          <w:szCs w:val="20"/>
          <w:lang w:eastAsia="en-US"/>
        </w:rPr>
        <w:t xml:space="preserve">doseči vsaj enako ali večje število točk po tem merilu, kot s prvotno prijavljenim podizvajalcem oz. osebo. </w:t>
      </w:r>
    </w:p>
    <w:p w14:paraId="47BE4EC9" w14:textId="77777777" w:rsidR="00950082" w:rsidRPr="00950082" w:rsidRDefault="00950082" w:rsidP="00950082">
      <w:pPr>
        <w:spacing w:line="260" w:lineRule="exact"/>
        <w:rPr>
          <w:rFonts w:ascii="Arial" w:hAnsi="Arial" w:cs="Arial"/>
          <w:sz w:val="20"/>
          <w:szCs w:val="20"/>
          <w:highlight w:val="red"/>
        </w:rPr>
      </w:pPr>
    </w:p>
    <w:p w14:paraId="6AE14B09" w14:textId="77777777" w:rsidR="00950082" w:rsidRPr="002F337F" w:rsidRDefault="00950082" w:rsidP="00950082">
      <w:pPr>
        <w:tabs>
          <w:tab w:val="left" w:pos="0"/>
          <w:tab w:val="left" w:pos="426"/>
        </w:tabs>
        <w:spacing w:line="260" w:lineRule="exact"/>
        <w:jc w:val="both"/>
        <w:rPr>
          <w:rFonts w:ascii="Arial" w:hAnsi="Arial" w:cs="Arial"/>
          <w:sz w:val="20"/>
          <w:szCs w:val="20"/>
        </w:rPr>
      </w:pPr>
      <w:r w:rsidRPr="002F337F">
        <w:rPr>
          <w:rFonts w:ascii="Arial" w:hAnsi="Arial" w:cs="Arial"/>
          <w:sz w:val="20"/>
          <w:szCs w:val="20"/>
        </w:rPr>
        <w:t>OPOMBA:</w:t>
      </w:r>
    </w:p>
    <w:p w14:paraId="4210CB42" w14:textId="1DA33A1E" w:rsidR="00950082" w:rsidRPr="002F337F" w:rsidRDefault="00950082" w:rsidP="00950082">
      <w:pPr>
        <w:spacing w:line="260" w:lineRule="exact"/>
        <w:jc w:val="both"/>
        <w:rPr>
          <w:rFonts w:ascii="Arial" w:hAnsi="Arial" w:cs="Arial"/>
          <w:sz w:val="20"/>
          <w:szCs w:val="20"/>
        </w:rPr>
      </w:pPr>
      <w:r w:rsidRPr="002F337F">
        <w:rPr>
          <w:rFonts w:ascii="Arial" w:hAnsi="Arial" w:cs="Arial"/>
          <w:sz w:val="20"/>
          <w:szCs w:val="20"/>
        </w:rPr>
        <w:t xml:space="preserve">V primeru, da </w:t>
      </w:r>
      <w:r w:rsidR="002F337F">
        <w:rPr>
          <w:rFonts w:ascii="Arial" w:hAnsi="Arial" w:cs="Arial"/>
          <w:sz w:val="20"/>
          <w:szCs w:val="20"/>
        </w:rPr>
        <w:t xml:space="preserve">za posamezen sklop </w:t>
      </w:r>
      <w:r w:rsidRPr="002F337F">
        <w:rPr>
          <w:rFonts w:ascii="Arial" w:hAnsi="Arial" w:cs="Arial"/>
          <w:sz w:val="20"/>
          <w:szCs w:val="20"/>
        </w:rPr>
        <w:t xml:space="preserve">dva ali več ponudnikov dosežeta(-jo) enako skupno število točk, se izmed teh ponudnikov izbere ponudnika, ki je </w:t>
      </w:r>
      <w:r w:rsidRPr="00DB415B">
        <w:rPr>
          <w:rFonts w:ascii="Arial" w:hAnsi="Arial" w:cs="Arial"/>
          <w:sz w:val="20"/>
          <w:szCs w:val="20"/>
        </w:rPr>
        <w:t xml:space="preserve">ponudil najnižjo skupno </w:t>
      </w:r>
      <w:r w:rsidR="00DB415B" w:rsidRPr="00DB415B">
        <w:rPr>
          <w:rFonts w:ascii="Arial" w:hAnsi="Arial" w:cs="Arial"/>
          <w:sz w:val="20"/>
          <w:szCs w:val="20"/>
        </w:rPr>
        <w:t xml:space="preserve">okvirno </w:t>
      </w:r>
      <w:r w:rsidRPr="00DB415B">
        <w:rPr>
          <w:rFonts w:ascii="Arial" w:hAnsi="Arial" w:cs="Arial"/>
          <w:sz w:val="20"/>
          <w:szCs w:val="20"/>
        </w:rPr>
        <w:t>vrednost ponudbenega</w:t>
      </w:r>
      <w:r w:rsidRPr="002F337F">
        <w:rPr>
          <w:rFonts w:ascii="Arial" w:hAnsi="Arial" w:cs="Arial"/>
          <w:sz w:val="20"/>
          <w:szCs w:val="20"/>
        </w:rPr>
        <w:t xml:space="preserve"> predračuna z vključenim DDV</w:t>
      </w:r>
      <w:r w:rsidR="002F337F">
        <w:rPr>
          <w:rFonts w:ascii="Arial" w:hAnsi="Arial" w:cs="Arial"/>
          <w:sz w:val="20"/>
          <w:szCs w:val="20"/>
        </w:rPr>
        <w:t xml:space="preserve"> za sklop</w:t>
      </w:r>
      <w:r w:rsidRPr="002F337F">
        <w:rPr>
          <w:rFonts w:ascii="Arial" w:hAnsi="Arial" w:cs="Arial"/>
          <w:sz w:val="20"/>
          <w:szCs w:val="20"/>
        </w:rPr>
        <w:t xml:space="preserve">. Če </w:t>
      </w:r>
      <w:r w:rsidR="002F337F">
        <w:rPr>
          <w:rFonts w:ascii="Arial" w:hAnsi="Arial" w:cs="Arial"/>
          <w:sz w:val="20"/>
          <w:szCs w:val="20"/>
        </w:rPr>
        <w:t xml:space="preserve">za posamezen sklop </w:t>
      </w:r>
      <w:r w:rsidRPr="002F337F">
        <w:rPr>
          <w:rFonts w:ascii="Arial" w:hAnsi="Arial" w:cs="Arial"/>
          <w:sz w:val="20"/>
          <w:szCs w:val="20"/>
        </w:rPr>
        <w:t xml:space="preserve">dva ali več ponudnikov dosežeta(-jo) enako skupno število točk in med njima (njimi) ni razlike v </w:t>
      </w:r>
      <w:r w:rsidRPr="005133DE">
        <w:rPr>
          <w:rFonts w:ascii="Arial" w:hAnsi="Arial" w:cs="Arial"/>
          <w:sz w:val="20"/>
          <w:szCs w:val="20"/>
        </w:rPr>
        <w:t>ponujeni skupni</w:t>
      </w:r>
      <w:r w:rsidR="005133DE" w:rsidRPr="005133DE">
        <w:rPr>
          <w:rFonts w:ascii="Arial" w:hAnsi="Arial" w:cs="Arial"/>
          <w:sz w:val="20"/>
          <w:szCs w:val="20"/>
        </w:rPr>
        <w:t xml:space="preserve"> okvirni</w:t>
      </w:r>
      <w:r w:rsidRPr="005133DE">
        <w:rPr>
          <w:rFonts w:ascii="Arial" w:hAnsi="Arial" w:cs="Arial"/>
          <w:sz w:val="20"/>
          <w:szCs w:val="20"/>
        </w:rPr>
        <w:t xml:space="preserve"> vrednosti ponudbenega predračuna z vključenim DDV, bo naročnik </w:t>
      </w:r>
      <w:r w:rsidRPr="005133DE">
        <w:rPr>
          <w:rFonts w:ascii="Arial" w:hAnsi="Arial" w:cs="Arial"/>
          <w:iCs/>
          <w:sz w:val="20"/>
          <w:szCs w:val="20"/>
        </w:rPr>
        <w:t xml:space="preserve">z navedenima ponudnikoma oz. ponudniki </w:t>
      </w:r>
      <w:r w:rsidR="002F337F" w:rsidRPr="005133DE">
        <w:rPr>
          <w:rFonts w:ascii="Arial" w:hAnsi="Arial" w:cs="Arial"/>
          <w:iCs/>
          <w:sz w:val="20"/>
          <w:szCs w:val="20"/>
        </w:rPr>
        <w:t>za</w:t>
      </w:r>
      <w:r w:rsidR="002F337F">
        <w:rPr>
          <w:rFonts w:ascii="Arial" w:hAnsi="Arial" w:cs="Arial"/>
          <w:iCs/>
          <w:sz w:val="20"/>
          <w:szCs w:val="20"/>
        </w:rPr>
        <w:t xml:space="preserve"> sklop </w:t>
      </w:r>
      <w:r w:rsidRPr="002F337F">
        <w:rPr>
          <w:rFonts w:ascii="Arial" w:hAnsi="Arial" w:cs="Arial"/>
          <w:iCs/>
          <w:sz w:val="20"/>
          <w:szCs w:val="20"/>
        </w:rPr>
        <w:t xml:space="preserve">izvedel žrebanje pred oddajo naročila. </w:t>
      </w:r>
      <w:r w:rsidRPr="002F337F">
        <w:rPr>
          <w:rFonts w:ascii="Arial" w:hAnsi="Arial" w:cs="Arial"/>
          <w:sz w:val="20"/>
          <w:szCs w:val="20"/>
        </w:rPr>
        <w:t>Na žrebanje bo naročnik pisno povabil oba ponudnika oz. vse ponudnike</w:t>
      </w:r>
      <w:r w:rsidR="002F337F">
        <w:rPr>
          <w:rFonts w:ascii="Arial" w:hAnsi="Arial" w:cs="Arial"/>
          <w:sz w:val="20"/>
          <w:szCs w:val="20"/>
        </w:rPr>
        <w:t xml:space="preserve"> za sklop</w:t>
      </w:r>
      <w:r w:rsidRPr="002F337F">
        <w:rPr>
          <w:rFonts w:ascii="Arial" w:hAnsi="Arial" w:cs="Arial"/>
          <w:sz w:val="20"/>
          <w:szCs w:val="20"/>
        </w:rPr>
        <w:t>, pri katerih je nastala navedena situacija. Žrebanje bo potekalo tako, da bosta (bodo) ponudnika(-i) žrebala(-i) z vlečenjem številk, pri čemer bosta (bodo) ponudnika(-i) žrebala(-i) po vrstnem redu oddaje ponudb. Naročilo bo oddano ponudniku, ki bo izvlekel št. 1.</w:t>
      </w:r>
    </w:p>
    <w:p w14:paraId="19528B6E" w14:textId="16F55421" w:rsidR="00950082" w:rsidRPr="002F337F" w:rsidRDefault="00950082" w:rsidP="00950082">
      <w:pPr>
        <w:spacing w:line="260" w:lineRule="exact"/>
        <w:jc w:val="both"/>
        <w:rPr>
          <w:rFonts w:ascii="Arial" w:hAnsi="Arial" w:cs="Arial"/>
          <w:sz w:val="20"/>
          <w:szCs w:val="20"/>
        </w:rPr>
      </w:pPr>
      <w:r w:rsidRPr="002F337F">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w:t>
      </w:r>
      <w:r w:rsidR="002F337F">
        <w:rPr>
          <w:rFonts w:ascii="Arial" w:hAnsi="Arial" w:cs="Arial"/>
          <w:sz w:val="20"/>
          <w:szCs w:val="20"/>
        </w:rPr>
        <w:t xml:space="preserve"> za ta sklop</w:t>
      </w:r>
      <w:r w:rsidRPr="002F337F">
        <w:rPr>
          <w:rFonts w:ascii="Arial" w:hAnsi="Arial" w:cs="Arial"/>
          <w:sz w:val="20"/>
          <w:szCs w:val="20"/>
        </w:rPr>
        <w:t>, tudi tistim, ki ne bodo prisotni na žrebu, bo naročnik posredoval zapisnik žrebanja.</w:t>
      </w:r>
    </w:p>
    <w:p w14:paraId="0EBBB662" w14:textId="77777777" w:rsidR="00950082" w:rsidRPr="002F337F" w:rsidRDefault="00950082" w:rsidP="00950082">
      <w:pPr>
        <w:spacing w:line="260" w:lineRule="exact"/>
        <w:jc w:val="both"/>
        <w:rPr>
          <w:rFonts w:ascii="Arial" w:hAnsi="Arial" w:cs="Arial"/>
          <w:sz w:val="20"/>
          <w:szCs w:val="20"/>
        </w:rPr>
      </w:pPr>
    </w:p>
    <w:p w14:paraId="525082A6" w14:textId="77777777" w:rsidR="00950082" w:rsidRPr="002F337F" w:rsidRDefault="00950082" w:rsidP="0095008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2F337F">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A6D5C28" w14:textId="77777777" w:rsidR="00D37E34" w:rsidRDefault="00D37E3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85" w:name="_Toc87964244"/>
      <w:bookmarkStart w:id="86" w:name="_Toc219453732"/>
      <w:r>
        <w:t>10</w:t>
      </w:r>
      <w:r>
        <w:tab/>
      </w:r>
      <w:r w:rsidR="00066512" w:rsidRPr="00B675CD">
        <w:t>IZDELAVA PONUDBE</w:t>
      </w:r>
      <w:bookmarkEnd w:id="85"/>
      <w:bookmarkEnd w:id="86"/>
    </w:p>
    <w:p w14:paraId="33BCA891" w14:textId="77777777" w:rsidR="00D27CB5" w:rsidRPr="000D1D22" w:rsidRDefault="00D27CB5" w:rsidP="00CC1C97">
      <w:pPr>
        <w:pStyle w:val="Naslov2"/>
      </w:pPr>
      <w:bookmarkStart w:id="87" w:name="_Toc104902115"/>
      <w:bookmarkStart w:id="88" w:name="_Toc219453733"/>
      <w:r>
        <w:t>10.1</w:t>
      </w:r>
      <w:r>
        <w:tab/>
      </w:r>
      <w:r w:rsidRPr="000D1D22">
        <w:t>Priprava in oddaja ponudbe v sistem e-JN</w:t>
      </w:r>
      <w:bookmarkEnd w:id="87"/>
      <w:bookmarkEnd w:id="88"/>
    </w:p>
    <w:p w14:paraId="679B8369" w14:textId="77777777" w:rsidR="00D27CB5" w:rsidRPr="00556F6B" w:rsidRDefault="00D27CB5" w:rsidP="00D27CB5">
      <w:pPr>
        <w:spacing w:line="260" w:lineRule="exact"/>
        <w:jc w:val="both"/>
        <w:rPr>
          <w:rFonts w:ascii="Arial" w:hAnsi="Arial" w:cs="Arial"/>
          <w:b/>
          <w:sz w:val="20"/>
          <w:szCs w:val="20"/>
        </w:rPr>
      </w:pPr>
    </w:p>
    <w:p w14:paraId="540D50F3" w14:textId="77777777" w:rsidR="00D27CB5" w:rsidRPr="00ED4593" w:rsidRDefault="00D27CB5" w:rsidP="00D27CB5">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295C92C3" w14:textId="77BBAB46" w:rsidR="009462D3" w:rsidRDefault="009462D3" w:rsidP="009462D3">
      <w:pPr>
        <w:spacing w:line="260" w:lineRule="exact"/>
        <w:jc w:val="both"/>
        <w:rPr>
          <w:rFonts w:ascii="Arial" w:eastAsia="Calibri" w:hAnsi="Arial"/>
          <w:b/>
          <w:sz w:val="20"/>
          <w:lang w:eastAsia="en-US"/>
        </w:rPr>
      </w:pPr>
      <w:r w:rsidRPr="00933FD1">
        <w:rPr>
          <w:rFonts w:ascii="Arial" w:eastAsia="Calibri" w:hAnsi="Arial"/>
          <w:b/>
          <w:color w:val="000000" w:themeColor="text1"/>
          <w:sz w:val="20"/>
          <w:lang w:eastAsia="en-US"/>
        </w:rPr>
        <w:t>Ponudnik v informacijskem sistemu e-JN v razdelek »Predračun« naloži izpolnjen obrazec »</w:t>
      </w:r>
      <w:r w:rsidR="00D70ED0">
        <w:rPr>
          <w:rFonts w:ascii="Arial" w:eastAsia="Calibri" w:hAnsi="Arial"/>
          <w:b/>
          <w:color w:val="000000" w:themeColor="text1"/>
          <w:sz w:val="20"/>
          <w:lang w:eastAsia="en-US"/>
        </w:rPr>
        <w:t>P</w:t>
      </w:r>
      <w:r w:rsidRPr="00933FD1">
        <w:rPr>
          <w:rFonts w:ascii="Arial" w:eastAsia="Calibri" w:hAnsi="Arial"/>
          <w:b/>
          <w:color w:val="000000" w:themeColor="text1"/>
          <w:sz w:val="20"/>
          <w:lang w:eastAsia="en-US"/>
        </w:rPr>
        <w:t>onudben</w:t>
      </w:r>
      <w:r w:rsidR="00D70ED0">
        <w:rPr>
          <w:rFonts w:ascii="Arial" w:eastAsia="Calibri" w:hAnsi="Arial"/>
          <w:b/>
          <w:color w:val="000000" w:themeColor="text1"/>
          <w:sz w:val="20"/>
          <w:lang w:eastAsia="en-US"/>
        </w:rPr>
        <w:t xml:space="preserve"> </w:t>
      </w:r>
      <w:r w:rsidRPr="00933FD1">
        <w:rPr>
          <w:rFonts w:ascii="Arial" w:eastAsia="Calibri" w:hAnsi="Arial"/>
          <w:b/>
          <w:color w:val="000000" w:themeColor="text1"/>
          <w:sz w:val="20"/>
          <w:lang w:eastAsia="en-US"/>
        </w:rPr>
        <w:t>predračun« (Priloga št. 3.</w:t>
      </w:r>
      <w:r w:rsidR="00D70ED0">
        <w:rPr>
          <w:rFonts w:ascii="Arial" w:eastAsia="Calibri" w:hAnsi="Arial"/>
          <w:b/>
          <w:color w:val="000000" w:themeColor="text1"/>
          <w:sz w:val="20"/>
          <w:lang w:eastAsia="en-US"/>
        </w:rPr>
        <w:t>1.1 ali 3.1.2</w:t>
      </w:r>
      <w:r w:rsidRPr="00933FD1">
        <w:rPr>
          <w:rFonts w:ascii="Arial" w:eastAsia="Calibri" w:hAnsi="Arial"/>
          <w:b/>
          <w:color w:val="000000" w:themeColor="text1"/>
          <w:sz w:val="20"/>
          <w:lang w:eastAsia="en-US"/>
        </w:rPr>
        <w:t>) v .</w:t>
      </w:r>
      <w:proofErr w:type="spellStart"/>
      <w:r w:rsidRPr="00933FD1">
        <w:rPr>
          <w:rFonts w:ascii="Arial" w:eastAsia="Calibri" w:hAnsi="Arial"/>
          <w:b/>
          <w:color w:val="000000" w:themeColor="text1"/>
          <w:sz w:val="20"/>
          <w:lang w:eastAsia="en-US"/>
        </w:rPr>
        <w:t>pdf</w:t>
      </w:r>
      <w:proofErr w:type="spellEnd"/>
      <w:r w:rsidRPr="00933FD1">
        <w:rPr>
          <w:rFonts w:ascii="Arial" w:eastAsia="Calibri" w:hAnsi="Arial"/>
          <w:b/>
          <w:color w:val="000000" w:themeColor="text1"/>
          <w:sz w:val="20"/>
          <w:lang w:eastAsia="en-US"/>
        </w:rPr>
        <w:t xml:space="preserve"> datoteki</w:t>
      </w:r>
      <w:r w:rsidRPr="00933FD1">
        <w:rPr>
          <w:rFonts w:ascii="Arial" w:eastAsia="Calibri" w:hAnsi="Arial"/>
          <w:b/>
          <w:sz w:val="20"/>
          <w:lang w:eastAsia="en-US"/>
        </w:rPr>
        <w:t>, ki bo dostopen na javnem odpiranju ponudb.</w:t>
      </w:r>
    </w:p>
    <w:p w14:paraId="0F364FEC" w14:textId="77777777" w:rsidR="00D27CB5" w:rsidRPr="00036F9B" w:rsidRDefault="00D27CB5"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89" w:name="_Toc104902116"/>
      <w:bookmarkStart w:id="90" w:name="_Toc147835716"/>
      <w:bookmarkStart w:id="91" w:name="_Toc147836064"/>
      <w:bookmarkStart w:id="92" w:name="_Toc219453734"/>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89"/>
      <w:bookmarkEnd w:id="90"/>
      <w:bookmarkEnd w:id="91"/>
      <w:bookmarkEnd w:id="92"/>
    </w:p>
    <w:p w14:paraId="6F0098B1" w14:textId="77777777" w:rsidR="00D27CB5" w:rsidRPr="00556F6B" w:rsidRDefault="00D27CB5" w:rsidP="00D27CB5">
      <w:pPr>
        <w:pStyle w:val="Odstavekseznama"/>
        <w:keepNext/>
        <w:spacing w:line="260" w:lineRule="exact"/>
        <w:ind w:left="0"/>
        <w:rPr>
          <w:rFonts w:cs="Arial"/>
          <w:szCs w:val="20"/>
        </w:rPr>
      </w:pPr>
    </w:p>
    <w:p w14:paraId="2AA799F9" w14:textId="5F768211" w:rsidR="009462D3" w:rsidRPr="005133DE" w:rsidRDefault="009462D3" w:rsidP="009462D3">
      <w:pPr>
        <w:spacing w:line="260" w:lineRule="exact"/>
        <w:jc w:val="both"/>
        <w:rPr>
          <w:rFonts w:ascii="Arial" w:hAnsi="Arial" w:cs="Arial"/>
          <w:sz w:val="20"/>
          <w:szCs w:val="20"/>
        </w:rPr>
      </w:pPr>
      <w:r w:rsidRPr="001F7818">
        <w:rPr>
          <w:rFonts w:ascii="Arial" w:hAnsi="Arial" w:cs="Arial"/>
          <w:sz w:val="20"/>
          <w:szCs w:val="20"/>
        </w:rPr>
        <w:t xml:space="preserve">Ponudnik mora izpolniti </w:t>
      </w:r>
      <w:r w:rsidRPr="005133DE">
        <w:rPr>
          <w:rFonts w:ascii="Arial" w:hAnsi="Arial" w:cs="Arial"/>
          <w:sz w:val="20"/>
          <w:szCs w:val="20"/>
        </w:rPr>
        <w:t>naslednj</w:t>
      </w:r>
      <w:r w:rsidR="00A46585">
        <w:rPr>
          <w:rFonts w:ascii="Arial" w:hAnsi="Arial" w:cs="Arial"/>
          <w:sz w:val="20"/>
          <w:szCs w:val="20"/>
        </w:rPr>
        <w:t xml:space="preserve">a </w:t>
      </w:r>
      <w:r w:rsidRPr="005133DE">
        <w:rPr>
          <w:rFonts w:ascii="Arial" w:hAnsi="Arial" w:cs="Arial"/>
          <w:sz w:val="20"/>
          <w:szCs w:val="20"/>
        </w:rPr>
        <w:t>obrazc</w:t>
      </w:r>
      <w:r w:rsidR="00A46585">
        <w:rPr>
          <w:rFonts w:ascii="Arial" w:hAnsi="Arial" w:cs="Arial"/>
          <w:sz w:val="20"/>
          <w:szCs w:val="20"/>
        </w:rPr>
        <w:t>a</w:t>
      </w:r>
      <w:r w:rsidRPr="005133DE">
        <w:rPr>
          <w:rFonts w:ascii="Arial" w:hAnsi="Arial" w:cs="Arial"/>
          <w:sz w:val="20"/>
          <w:szCs w:val="20"/>
        </w:rPr>
        <w:t>:</w:t>
      </w:r>
    </w:p>
    <w:p w14:paraId="7ACAB328" w14:textId="318AECE6" w:rsidR="009462D3" w:rsidRPr="005133DE" w:rsidRDefault="009462D3" w:rsidP="009462D3">
      <w:pPr>
        <w:spacing w:line="260" w:lineRule="exact"/>
        <w:jc w:val="both"/>
        <w:rPr>
          <w:rFonts w:ascii="Arial" w:hAnsi="Arial" w:cs="Arial"/>
          <w:sz w:val="20"/>
          <w:szCs w:val="20"/>
        </w:rPr>
      </w:pPr>
      <w:r w:rsidRPr="005133DE">
        <w:rPr>
          <w:rFonts w:ascii="Arial" w:hAnsi="Arial" w:cs="Arial"/>
          <w:sz w:val="20"/>
          <w:szCs w:val="20"/>
        </w:rPr>
        <w:t>- Ponudben</w:t>
      </w:r>
      <w:r w:rsidR="005133DE" w:rsidRPr="005133DE">
        <w:rPr>
          <w:rFonts w:ascii="Arial" w:hAnsi="Arial" w:cs="Arial"/>
          <w:sz w:val="20"/>
          <w:szCs w:val="20"/>
        </w:rPr>
        <w:t>a</w:t>
      </w:r>
      <w:r w:rsidRPr="005133DE">
        <w:rPr>
          <w:rFonts w:ascii="Arial" w:hAnsi="Arial" w:cs="Arial"/>
          <w:sz w:val="20"/>
          <w:szCs w:val="20"/>
        </w:rPr>
        <w:t xml:space="preserve"> predračuna </w:t>
      </w:r>
      <w:r w:rsidR="005133DE" w:rsidRPr="005133DE">
        <w:rPr>
          <w:rFonts w:ascii="Arial" w:hAnsi="Arial" w:cs="Arial"/>
          <w:sz w:val="20"/>
          <w:szCs w:val="20"/>
        </w:rPr>
        <w:t xml:space="preserve">za sklop 1 - </w:t>
      </w:r>
      <w:r w:rsidRPr="005133DE">
        <w:rPr>
          <w:rFonts w:ascii="Arial" w:hAnsi="Arial" w:cs="Arial"/>
          <w:sz w:val="20"/>
          <w:szCs w:val="20"/>
        </w:rPr>
        <w:t>Priloga št. 3.1</w:t>
      </w:r>
      <w:r w:rsidR="005133DE" w:rsidRPr="005133DE">
        <w:rPr>
          <w:rFonts w:ascii="Arial" w:hAnsi="Arial" w:cs="Arial"/>
          <w:sz w:val="20"/>
          <w:szCs w:val="20"/>
        </w:rPr>
        <w:t>.1 in za sklop 2 – Priloga št. 3.1.2</w:t>
      </w:r>
      <w:r w:rsidR="005B61D9">
        <w:rPr>
          <w:rFonts w:ascii="Arial" w:hAnsi="Arial" w:cs="Arial"/>
          <w:sz w:val="20"/>
          <w:szCs w:val="20"/>
        </w:rPr>
        <w:t>.</w:t>
      </w:r>
    </w:p>
    <w:p w14:paraId="54DB9A5F" w14:textId="77777777" w:rsidR="00D27CB5" w:rsidRDefault="00D27CB5" w:rsidP="00D27CB5">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3C391771" w14:textId="77777777" w:rsidR="00D27CB5" w:rsidRDefault="00D27CB5" w:rsidP="00D27CB5">
      <w:pPr>
        <w:spacing w:line="260" w:lineRule="exact"/>
        <w:jc w:val="both"/>
        <w:rPr>
          <w:rFonts w:ascii="Arial" w:hAnsi="Arial" w:cs="Arial"/>
          <w:color w:val="000000" w:themeColor="text1"/>
          <w:sz w:val="20"/>
          <w:szCs w:val="20"/>
        </w:rPr>
      </w:pPr>
    </w:p>
    <w:p w14:paraId="49771FA4" w14:textId="77777777" w:rsidR="009462D3" w:rsidRPr="00ED4593" w:rsidRDefault="009462D3"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046B35DC" w14:textId="77777777" w:rsidR="009462D3" w:rsidRDefault="009462D3" w:rsidP="00D27CB5">
      <w:pPr>
        <w:spacing w:line="260" w:lineRule="exact"/>
        <w:jc w:val="both"/>
        <w:rPr>
          <w:rFonts w:ascii="Arial" w:hAnsi="Arial" w:cs="Arial"/>
          <w:color w:val="000000" w:themeColor="text1"/>
          <w:sz w:val="20"/>
          <w:szCs w:val="20"/>
        </w:rPr>
      </w:pPr>
    </w:p>
    <w:p w14:paraId="66D3B132" w14:textId="77777777" w:rsidR="009462D3" w:rsidRPr="00ED4593" w:rsidRDefault="009462D3"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6D935D81" w14:textId="77777777" w:rsidR="009462D3" w:rsidRPr="00ED4593" w:rsidRDefault="009462D3" w:rsidP="00D27CB5">
      <w:pPr>
        <w:spacing w:line="260" w:lineRule="exact"/>
        <w:jc w:val="both"/>
        <w:rPr>
          <w:rFonts w:ascii="Arial" w:hAnsi="Arial" w:cs="Arial"/>
          <w:color w:val="000000" w:themeColor="text1"/>
          <w:sz w:val="20"/>
          <w:szCs w:val="20"/>
        </w:rPr>
      </w:pPr>
    </w:p>
    <w:p w14:paraId="77721F50" w14:textId="1D63E8E6" w:rsidR="009462D3" w:rsidRPr="00ED4593" w:rsidRDefault="00D27CB5"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w:t>
      </w:r>
      <w:r w:rsidR="009462D3">
        <w:rPr>
          <w:rFonts w:ascii="Arial" w:hAnsi="Arial" w:cs="Arial"/>
          <w:color w:val="000000" w:themeColor="text1"/>
          <w:sz w:val="20"/>
          <w:szCs w:val="20"/>
        </w:rPr>
        <w:t>ov</w:t>
      </w:r>
      <w:r w:rsidRPr="00ED4593">
        <w:rPr>
          <w:rFonts w:ascii="Arial" w:hAnsi="Arial" w:cs="Arial"/>
          <w:color w:val="000000" w:themeColor="text1"/>
          <w:sz w:val="20"/>
          <w:szCs w:val="20"/>
        </w:rPr>
        <w:t>.</w:t>
      </w:r>
    </w:p>
    <w:p w14:paraId="4B1B755C" w14:textId="77777777" w:rsidR="009462D3" w:rsidRPr="00ED4593" w:rsidRDefault="009462D3" w:rsidP="00D27CB5">
      <w:pPr>
        <w:spacing w:line="260" w:lineRule="exact"/>
        <w:jc w:val="both"/>
        <w:rPr>
          <w:rFonts w:ascii="Arial" w:hAnsi="Arial" w:cs="Arial"/>
          <w:color w:val="000000" w:themeColor="text1"/>
          <w:sz w:val="20"/>
          <w:szCs w:val="20"/>
        </w:rPr>
      </w:pPr>
    </w:p>
    <w:p w14:paraId="28AE646A" w14:textId="77777777" w:rsidR="009462D3" w:rsidRDefault="009462D3" w:rsidP="009462D3">
      <w:pPr>
        <w:spacing w:line="260" w:lineRule="exact"/>
        <w:jc w:val="both"/>
        <w:rPr>
          <w:rFonts w:ascii="Arial" w:hAnsi="Arial" w:cs="Arial"/>
          <w:sz w:val="20"/>
          <w:szCs w:val="20"/>
        </w:rPr>
      </w:pPr>
      <w:bookmarkStart w:id="93" w:name="_Toc104902117"/>
      <w:bookmarkStart w:id="94" w:name="_Toc147835717"/>
      <w:bookmarkStart w:id="95" w:name="_Toc147836065"/>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76056AD5" w14:textId="77777777" w:rsidR="009462D3" w:rsidRDefault="009462D3" w:rsidP="009462D3">
      <w:pPr>
        <w:spacing w:line="260" w:lineRule="exact"/>
        <w:jc w:val="both"/>
        <w:rPr>
          <w:rFonts w:ascii="Arial" w:hAnsi="Arial" w:cs="Arial"/>
          <w:sz w:val="20"/>
          <w:szCs w:val="20"/>
        </w:rPr>
      </w:pPr>
    </w:p>
    <w:p w14:paraId="15E8E2DA" w14:textId="77777777" w:rsidR="009462D3" w:rsidRPr="00ED4593" w:rsidRDefault="009462D3" w:rsidP="009462D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0EB40DFD" w14:textId="77777777" w:rsidR="009462D3" w:rsidRPr="00B25F10" w:rsidRDefault="009462D3" w:rsidP="009462D3">
      <w:pPr>
        <w:spacing w:line="260" w:lineRule="exact"/>
        <w:jc w:val="both"/>
        <w:rPr>
          <w:rFonts w:ascii="Arial" w:hAnsi="Arial" w:cs="Arial"/>
          <w:sz w:val="20"/>
          <w:szCs w:val="20"/>
          <w:lang w:val="it-IT"/>
        </w:rPr>
      </w:pPr>
    </w:p>
    <w:p w14:paraId="136A2DD8" w14:textId="77777777" w:rsidR="00D27CB5" w:rsidRPr="00680348" w:rsidRDefault="00D27CB5" w:rsidP="00D27CB5">
      <w:pPr>
        <w:pStyle w:val="Naslov3"/>
        <w:spacing w:before="0" w:after="0" w:line="260" w:lineRule="exact"/>
        <w:ind w:left="567" w:hanging="567"/>
      </w:pPr>
      <w:bookmarkStart w:id="96" w:name="_Toc219453735"/>
      <w:r>
        <w:rPr>
          <w:lang w:val="sl-SI"/>
        </w:rPr>
        <w:t>10.1.2</w:t>
      </w:r>
      <w:r>
        <w:rPr>
          <w:lang w:val="sl-SI"/>
        </w:rPr>
        <w:tab/>
      </w:r>
      <w:r>
        <w:rPr>
          <w:lang w:val="sl-SI"/>
        </w:rPr>
        <w:tab/>
      </w:r>
      <w:r w:rsidRPr="00680348">
        <w:t>Obrazec »ESPD« za vse gospodarske subjekte</w:t>
      </w:r>
      <w:bookmarkEnd w:id="93"/>
      <w:bookmarkEnd w:id="94"/>
      <w:bookmarkEnd w:id="95"/>
      <w:bookmarkEnd w:id="96"/>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6610AEC6" w14:textId="77777777" w:rsidR="00D27CB5" w:rsidRPr="00F7694A"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8"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2B2943DE"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0FE0398" w14:textId="6F84F387" w:rsidR="008F40B0" w:rsidRPr="008F40B0" w:rsidRDefault="008F40B0" w:rsidP="000820B4">
      <w:pPr>
        <w:spacing w:line="260" w:lineRule="exact"/>
        <w:jc w:val="both"/>
        <w:rPr>
          <w:rFonts w:ascii="Arial" w:hAnsi="Arial" w:cs="Arial"/>
          <w:b/>
          <w:bCs/>
          <w:sz w:val="20"/>
          <w:szCs w:val="20"/>
        </w:rPr>
      </w:pPr>
      <w:r w:rsidRPr="008F40B0">
        <w:rPr>
          <w:rFonts w:ascii="Arial" w:hAnsi="Arial" w:cs="Arial"/>
          <w:b/>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444C989" w14:textId="77777777" w:rsidR="008F40B0" w:rsidRDefault="008F40B0" w:rsidP="000820B4">
      <w:pPr>
        <w:spacing w:line="260" w:lineRule="exact"/>
        <w:jc w:val="both"/>
        <w:rPr>
          <w:rFonts w:ascii="Arial" w:hAnsi="Arial" w:cs="Arial"/>
          <w:bCs/>
          <w:sz w:val="20"/>
          <w:szCs w:val="20"/>
        </w:rPr>
      </w:pP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97" w:name="_Toc466382905"/>
      <w:bookmarkStart w:id="98" w:name="_Toc466382906"/>
      <w:bookmarkEnd w:id="97"/>
      <w:bookmarkEnd w:id="98"/>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99"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100"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100"/>
      <w:r w:rsidRPr="00ED4593">
        <w:rPr>
          <w:rFonts w:ascii="Arial" w:eastAsia="Calibri" w:hAnsi="Arial" w:cs="Arial"/>
          <w:color w:val="000000" w:themeColor="text1"/>
          <w:sz w:val="20"/>
          <w:szCs w:val="20"/>
          <w:lang w:eastAsia="en-US"/>
        </w:rPr>
        <w:t xml:space="preserve">. </w:t>
      </w:r>
    </w:p>
    <w:bookmarkEnd w:id="99"/>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10244DA" w14:textId="300FEC96" w:rsidR="00D27CB5" w:rsidRPr="009462D3" w:rsidRDefault="000820B4"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6BA53EBF" w14:textId="77777777" w:rsidR="00D27CB5" w:rsidRPr="00CC1C97" w:rsidRDefault="00D27CB5" w:rsidP="00CC1C97">
      <w:pPr>
        <w:pStyle w:val="Naslov2"/>
      </w:pPr>
      <w:bookmarkStart w:id="101" w:name="_Toc104902118"/>
      <w:bookmarkStart w:id="102" w:name="_Toc219453736"/>
      <w:r w:rsidRPr="00CC1C97">
        <w:t>10.2</w:t>
      </w:r>
      <w:r w:rsidRPr="00CC1C97">
        <w:tab/>
        <w:t>Ponudbena dokumentacija</w:t>
      </w:r>
      <w:bookmarkEnd w:id="101"/>
      <w:bookmarkEnd w:id="102"/>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1F7126" w:rsidRDefault="00EB4894" w:rsidP="001F7126">
      <w:pPr>
        <w:pStyle w:val="Naslov3"/>
        <w:spacing w:before="0" w:after="0" w:line="260" w:lineRule="exact"/>
        <w:rPr>
          <w:lang w:val="sl-SI"/>
        </w:rPr>
      </w:pPr>
      <w:bookmarkStart w:id="103" w:name="_Toc104902119"/>
      <w:bookmarkStart w:id="104" w:name="_Toc106272770"/>
      <w:bookmarkStart w:id="105" w:name="_Toc106287748"/>
      <w:bookmarkStart w:id="106" w:name="_Toc147835719"/>
      <w:bookmarkStart w:id="107" w:name="_Toc147836067"/>
      <w:bookmarkStart w:id="108" w:name="_Toc219453737"/>
      <w:r w:rsidRPr="001F7126">
        <w:rPr>
          <w:lang w:val="sl-SI"/>
        </w:rPr>
        <w:t>10.2.1</w:t>
      </w:r>
      <w:r w:rsidRPr="001F7126">
        <w:rPr>
          <w:lang w:val="sl-SI"/>
        </w:rPr>
        <w:tab/>
        <w:t>Izpolnjene izjave, obrazce oz. dokumente</w:t>
      </w:r>
      <w:bookmarkEnd w:id="103"/>
      <w:bookmarkEnd w:id="104"/>
      <w:bookmarkEnd w:id="105"/>
      <w:bookmarkEnd w:id="106"/>
      <w:bookmarkEnd w:id="107"/>
      <w:bookmarkEnd w:id="108"/>
    </w:p>
    <w:p w14:paraId="736CB9D1" w14:textId="048537E6"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r w:rsidR="005133DE">
        <w:rPr>
          <w:rFonts w:ascii="Arial" w:hAnsi="Arial" w:cs="Arial"/>
          <w:sz w:val="20"/>
          <w:szCs w:val="20"/>
        </w:rPr>
        <w:t>,</w:t>
      </w:r>
    </w:p>
    <w:p w14:paraId="2D218BC6" w14:textId="05BE243C" w:rsidR="00EB4894" w:rsidRPr="00777C34" w:rsidRDefault="00EB4894" w:rsidP="00777C34">
      <w:pPr>
        <w:spacing w:line="260" w:lineRule="exact"/>
        <w:ind w:firstLine="426"/>
        <w:jc w:val="both"/>
        <w:rPr>
          <w:rFonts w:ascii="Arial" w:hAnsi="Arial" w:cs="Arial"/>
          <w:sz w:val="20"/>
          <w:szCs w:val="20"/>
        </w:rPr>
      </w:pPr>
      <w:bookmarkStart w:id="109" w:name="_Hlk147389630"/>
      <w:r w:rsidRPr="00777C34">
        <w:rPr>
          <w:rFonts w:ascii="Arial" w:hAnsi="Arial" w:cs="Arial"/>
          <w:sz w:val="20"/>
          <w:szCs w:val="20"/>
        </w:rPr>
        <w:t>2.</w:t>
      </w:r>
      <w:r w:rsidRPr="00777C34">
        <w:rPr>
          <w:rFonts w:ascii="Arial" w:hAnsi="Arial" w:cs="Arial"/>
          <w:sz w:val="20"/>
          <w:szCs w:val="20"/>
        </w:rPr>
        <w:tab/>
        <w:t>Priloga št. 1A – Podatki o ponudniku</w:t>
      </w:r>
      <w:r w:rsidR="005133DE">
        <w:rPr>
          <w:rFonts w:ascii="Arial" w:hAnsi="Arial" w:cs="Arial"/>
          <w:sz w:val="20"/>
          <w:szCs w:val="20"/>
        </w:rPr>
        <w:t>,</w:t>
      </w:r>
    </w:p>
    <w:bookmarkEnd w:id="109"/>
    <w:p w14:paraId="02DD1F21" w14:textId="6A80D5AE" w:rsidR="009462D3" w:rsidRPr="005133DE" w:rsidRDefault="00EB4894" w:rsidP="009462D3">
      <w:pPr>
        <w:spacing w:line="260" w:lineRule="exact"/>
        <w:ind w:firstLine="426"/>
        <w:jc w:val="both"/>
        <w:rPr>
          <w:rFonts w:ascii="Arial" w:hAnsi="Arial" w:cs="Arial"/>
          <w:sz w:val="20"/>
          <w:szCs w:val="20"/>
        </w:rPr>
      </w:pPr>
      <w:r w:rsidRPr="005133DE">
        <w:rPr>
          <w:rFonts w:ascii="Arial" w:hAnsi="Arial" w:cs="Arial"/>
          <w:sz w:val="20"/>
          <w:szCs w:val="20"/>
        </w:rPr>
        <w:t>3.  Priloga št. 2 – Izjava v zvezi z omejitvami poslovanja</w:t>
      </w:r>
      <w:r w:rsidR="005133DE">
        <w:rPr>
          <w:rFonts w:ascii="Arial" w:hAnsi="Arial" w:cs="Arial"/>
          <w:sz w:val="20"/>
          <w:szCs w:val="20"/>
        </w:rPr>
        <w:t>,</w:t>
      </w:r>
    </w:p>
    <w:p w14:paraId="28B397D4" w14:textId="6A0AB4E3" w:rsidR="009462D3" w:rsidRPr="005133DE" w:rsidRDefault="009462D3" w:rsidP="009462D3">
      <w:pPr>
        <w:spacing w:line="260" w:lineRule="exact"/>
        <w:ind w:firstLine="426"/>
        <w:jc w:val="both"/>
        <w:rPr>
          <w:rFonts w:ascii="Arial" w:hAnsi="Arial" w:cs="Arial"/>
          <w:sz w:val="20"/>
          <w:szCs w:val="20"/>
        </w:rPr>
      </w:pPr>
      <w:r w:rsidRPr="005133DE">
        <w:rPr>
          <w:rFonts w:ascii="Arial" w:hAnsi="Arial" w:cs="Arial"/>
          <w:sz w:val="20"/>
          <w:szCs w:val="20"/>
        </w:rPr>
        <w:t>4. Priloga št. 3.1 – Ponudben</w:t>
      </w:r>
      <w:r w:rsidR="005133DE" w:rsidRPr="005133DE">
        <w:rPr>
          <w:rFonts w:ascii="Arial" w:hAnsi="Arial" w:cs="Arial"/>
          <w:sz w:val="20"/>
          <w:szCs w:val="20"/>
        </w:rPr>
        <w:t>a</w:t>
      </w:r>
      <w:r w:rsidRPr="005133DE">
        <w:rPr>
          <w:rFonts w:ascii="Arial" w:hAnsi="Arial" w:cs="Arial"/>
          <w:sz w:val="20"/>
          <w:szCs w:val="20"/>
        </w:rPr>
        <w:t xml:space="preserve"> predračun</w:t>
      </w:r>
      <w:r w:rsidR="005133DE" w:rsidRPr="005133DE">
        <w:rPr>
          <w:rFonts w:ascii="Arial" w:hAnsi="Arial" w:cs="Arial"/>
          <w:sz w:val="20"/>
          <w:szCs w:val="20"/>
        </w:rPr>
        <w:t>a (Priloga št. 3.1.1. - sklop 1 in Priloga št. 3.1.2 – sklop 2)</w:t>
      </w:r>
    </w:p>
    <w:p w14:paraId="105B7DB6" w14:textId="19CD2D5E" w:rsidR="00EB4894" w:rsidRPr="005133DE" w:rsidRDefault="00A46585" w:rsidP="00777C34">
      <w:pPr>
        <w:spacing w:line="260" w:lineRule="exact"/>
        <w:ind w:left="706" w:hanging="280"/>
        <w:jc w:val="both"/>
        <w:rPr>
          <w:rFonts w:ascii="Arial" w:hAnsi="Arial" w:cs="Arial"/>
          <w:sz w:val="20"/>
          <w:szCs w:val="20"/>
        </w:rPr>
      </w:pPr>
      <w:r>
        <w:rPr>
          <w:rFonts w:ascii="Arial" w:hAnsi="Arial" w:cs="Arial"/>
          <w:sz w:val="20"/>
          <w:szCs w:val="20"/>
        </w:rPr>
        <w:t>5</w:t>
      </w:r>
      <w:r w:rsidR="00EB4894" w:rsidRPr="005133DE">
        <w:rPr>
          <w:rFonts w:ascii="Arial" w:hAnsi="Arial" w:cs="Arial"/>
          <w:sz w:val="20"/>
          <w:szCs w:val="20"/>
        </w:rPr>
        <w:t>.</w:t>
      </w:r>
      <w:r w:rsidR="00EB4894" w:rsidRPr="005133DE">
        <w:rPr>
          <w:rFonts w:ascii="Arial" w:hAnsi="Arial" w:cs="Arial"/>
          <w:sz w:val="20"/>
          <w:szCs w:val="20"/>
        </w:rPr>
        <w:tab/>
        <w:t xml:space="preserve">Priloga št. </w:t>
      </w:r>
      <w:r w:rsidR="009462D3" w:rsidRPr="005133DE">
        <w:rPr>
          <w:rFonts w:ascii="Arial" w:hAnsi="Arial" w:cs="Arial"/>
          <w:sz w:val="20"/>
          <w:szCs w:val="20"/>
        </w:rPr>
        <w:t>7</w:t>
      </w:r>
      <w:r w:rsidR="00EB4894" w:rsidRPr="005133DE">
        <w:rPr>
          <w:rFonts w:ascii="Arial" w:hAnsi="Arial" w:cs="Arial"/>
          <w:sz w:val="20"/>
          <w:szCs w:val="20"/>
        </w:rPr>
        <w:t xml:space="preserve"> – Podatki o kadrih</w:t>
      </w:r>
      <w:r w:rsidR="005133DE">
        <w:rPr>
          <w:rFonts w:ascii="Arial" w:hAnsi="Arial" w:cs="Arial"/>
          <w:sz w:val="20"/>
          <w:szCs w:val="20"/>
        </w:rPr>
        <w:t>,</w:t>
      </w:r>
      <w:r w:rsidR="00EB4894" w:rsidRPr="005133DE">
        <w:rPr>
          <w:rFonts w:ascii="Arial" w:hAnsi="Arial" w:cs="Arial"/>
          <w:sz w:val="20"/>
          <w:szCs w:val="20"/>
        </w:rPr>
        <w:t xml:space="preserve"> </w:t>
      </w:r>
    </w:p>
    <w:p w14:paraId="302202F2" w14:textId="3CE1C77B" w:rsidR="009462D3" w:rsidRPr="005133DE" w:rsidRDefault="00A46585" w:rsidP="009462D3">
      <w:pPr>
        <w:spacing w:line="260" w:lineRule="exact"/>
        <w:ind w:left="706" w:hanging="280"/>
        <w:jc w:val="both"/>
        <w:rPr>
          <w:rFonts w:ascii="Arial" w:hAnsi="Arial" w:cs="Arial"/>
          <w:sz w:val="20"/>
          <w:szCs w:val="20"/>
        </w:rPr>
      </w:pPr>
      <w:r>
        <w:rPr>
          <w:rFonts w:ascii="Arial" w:hAnsi="Arial" w:cs="Arial"/>
          <w:sz w:val="20"/>
          <w:szCs w:val="20"/>
        </w:rPr>
        <w:t>6</w:t>
      </w:r>
      <w:r w:rsidR="009462D3" w:rsidRPr="005133DE">
        <w:rPr>
          <w:rFonts w:ascii="Arial" w:hAnsi="Arial" w:cs="Arial"/>
          <w:sz w:val="20"/>
          <w:szCs w:val="20"/>
        </w:rPr>
        <w:t xml:space="preserve">.  Priloga št. 8 –  </w:t>
      </w:r>
      <w:r w:rsidR="00B81DB3">
        <w:rPr>
          <w:rFonts w:ascii="Arial" w:hAnsi="Arial" w:cs="Arial"/>
          <w:sz w:val="20"/>
          <w:szCs w:val="20"/>
        </w:rPr>
        <w:t xml:space="preserve">Podatki o referencah ponudnika in </w:t>
      </w:r>
      <w:r w:rsidR="009462D3" w:rsidRPr="005133DE">
        <w:rPr>
          <w:rFonts w:ascii="Arial" w:hAnsi="Arial" w:cs="Arial"/>
          <w:sz w:val="20"/>
          <w:szCs w:val="20"/>
        </w:rPr>
        <w:t>strokovnega kadra</w:t>
      </w:r>
      <w:r w:rsidR="005133DE">
        <w:rPr>
          <w:rFonts w:ascii="Arial" w:hAnsi="Arial" w:cs="Arial"/>
          <w:sz w:val="20"/>
          <w:szCs w:val="20"/>
        </w:rPr>
        <w:t>,</w:t>
      </w:r>
    </w:p>
    <w:p w14:paraId="23D7DCED" w14:textId="0CD7B5F7" w:rsidR="009462D3" w:rsidRPr="005133DE" w:rsidRDefault="00A46585" w:rsidP="009462D3">
      <w:pPr>
        <w:spacing w:line="260" w:lineRule="exact"/>
        <w:ind w:left="706" w:hanging="280"/>
        <w:jc w:val="both"/>
        <w:rPr>
          <w:rFonts w:ascii="Arial" w:hAnsi="Arial" w:cs="Arial"/>
          <w:sz w:val="20"/>
          <w:szCs w:val="20"/>
        </w:rPr>
      </w:pPr>
      <w:r>
        <w:rPr>
          <w:rFonts w:ascii="Arial" w:hAnsi="Arial" w:cs="Arial"/>
          <w:sz w:val="20"/>
          <w:szCs w:val="20"/>
        </w:rPr>
        <w:t>7</w:t>
      </w:r>
      <w:r w:rsidR="009462D3" w:rsidRPr="005133DE">
        <w:rPr>
          <w:rFonts w:ascii="Arial" w:hAnsi="Arial" w:cs="Arial"/>
          <w:sz w:val="20"/>
          <w:szCs w:val="20"/>
        </w:rPr>
        <w:t xml:space="preserve">.  Priloga št. 9 </w:t>
      </w:r>
      <w:bookmarkStart w:id="110" w:name="_Hlk188969245"/>
      <w:r w:rsidR="009462D3" w:rsidRPr="005133DE">
        <w:rPr>
          <w:rFonts w:ascii="Arial" w:hAnsi="Arial" w:cs="Arial"/>
          <w:sz w:val="20"/>
          <w:szCs w:val="20"/>
        </w:rPr>
        <w:t>–</w:t>
      </w:r>
      <w:bookmarkEnd w:id="110"/>
      <w:r w:rsidR="009462D3" w:rsidRPr="005133DE">
        <w:rPr>
          <w:rFonts w:ascii="Arial" w:hAnsi="Arial" w:cs="Arial"/>
          <w:sz w:val="20"/>
          <w:szCs w:val="20"/>
        </w:rPr>
        <w:t xml:space="preserve"> Seznam oseb, ki bodo opravljale dela za policijo ali v prostorih policije</w:t>
      </w:r>
      <w:r w:rsidR="005133DE">
        <w:rPr>
          <w:rFonts w:ascii="Arial" w:hAnsi="Arial" w:cs="Arial"/>
          <w:sz w:val="20"/>
          <w:szCs w:val="20"/>
        </w:rPr>
        <w:t>,</w:t>
      </w:r>
    </w:p>
    <w:p w14:paraId="0D755621" w14:textId="3CAE6D8D" w:rsidR="00EB4894" w:rsidRPr="005133DE" w:rsidRDefault="00A46585" w:rsidP="009462D3">
      <w:pPr>
        <w:spacing w:line="260" w:lineRule="exact"/>
        <w:ind w:left="706" w:hanging="280"/>
        <w:jc w:val="both"/>
        <w:rPr>
          <w:rFonts w:ascii="Arial" w:hAnsi="Arial" w:cs="Arial"/>
          <w:sz w:val="20"/>
          <w:szCs w:val="20"/>
        </w:rPr>
      </w:pPr>
      <w:r>
        <w:rPr>
          <w:rFonts w:ascii="Arial" w:hAnsi="Arial" w:cs="Arial"/>
          <w:sz w:val="20"/>
          <w:szCs w:val="20"/>
        </w:rPr>
        <w:t>8</w:t>
      </w:r>
      <w:r w:rsidR="00EB4894" w:rsidRPr="005133DE">
        <w:rPr>
          <w:rFonts w:ascii="Arial" w:hAnsi="Arial" w:cs="Arial"/>
          <w:sz w:val="20"/>
          <w:szCs w:val="20"/>
        </w:rPr>
        <w:t>.</w:t>
      </w:r>
      <w:r w:rsidR="00EB4894" w:rsidRPr="005133DE">
        <w:rPr>
          <w:rFonts w:ascii="Arial" w:hAnsi="Arial" w:cs="Arial"/>
          <w:sz w:val="20"/>
          <w:szCs w:val="20"/>
        </w:rPr>
        <w:tab/>
        <w:t xml:space="preserve">Enotni evropski dokument v zvezi z oddajo javnega naročila (ESPD) </w:t>
      </w:r>
      <w:r w:rsidR="00EB4894" w:rsidRPr="005133DE">
        <w:rPr>
          <w:rFonts w:ascii="Arial" w:hAnsi="Arial" w:cs="Arial"/>
          <w:i/>
          <w:iCs/>
          <w:sz w:val="20"/>
          <w:szCs w:val="20"/>
        </w:rPr>
        <w:t>/Navodila za pripravo obrazca so podana v točki 10.1.2/</w:t>
      </w:r>
      <w:r w:rsidR="005133DE">
        <w:rPr>
          <w:rFonts w:ascii="Arial" w:hAnsi="Arial" w:cs="Arial"/>
          <w:i/>
          <w:iCs/>
          <w:sz w:val="20"/>
          <w:szCs w:val="20"/>
        </w:rPr>
        <w:t>,</w:t>
      </w:r>
    </w:p>
    <w:p w14:paraId="68C4137F" w14:textId="3CF6DF70" w:rsidR="00EB4894" w:rsidRPr="00777C34" w:rsidRDefault="00A46585" w:rsidP="009462D3">
      <w:pPr>
        <w:spacing w:line="260" w:lineRule="exact"/>
        <w:ind w:firstLine="426"/>
        <w:jc w:val="both"/>
        <w:rPr>
          <w:rFonts w:ascii="Arial" w:hAnsi="Arial" w:cs="Arial"/>
          <w:sz w:val="20"/>
          <w:szCs w:val="20"/>
        </w:rPr>
      </w:pPr>
      <w:r>
        <w:rPr>
          <w:rFonts w:ascii="Arial" w:hAnsi="Arial" w:cs="Arial"/>
          <w:sz w:val="20"/>
          <w:szCs w:val="20"/>
        </w:rPr>
        <w:t>9</w:t>
      </w:r>
      <w:r w:rsidR="00EB4894" w:rsidRPr="005133DE">
        <w:rPr>
          <w:rFonts w:ascii="Arial" w:hAnsi="Arial" w:cs="Arial"/>
          <w:sz w:val="20"/>
          <w:szCs w:val="20"/>
        </w:rPr>
        <w:t>. Dokazila v skladu s podtočko 8.2.2</w:t>
      </w:r>
      <w:r w:rsidR="009462D3" w:rsidRPr="005133DE">
        <w:rPr>
          <w:rFonts w:ascii="Arial" w:hAnsi="Arial" w:cs="Arial"/>
          <w:sz w:val="20"/>
          <w:szCs w:val="20"/>
        </w:rPr>
        <w:t xml:space="preserve"> in 9.2, upoštevajoč opombe</w:t>
      </w:r>
      <w:r w:rsidR="005133DE" w:rsidRPr="005133DE">
        <w:rPr>
          <w:rFonts w:ascii="Arial" w:hAnsi="Arial" w:cs="Arial"/>
          <w:sz w:val="20"/>
          <w:szCs w:val="20"/>
        </w:rPr>
        <w:t>.</w:t>
      </w:r>
    </w:p>
    <w:p w14:paraId="1B28CE80" w14:textId="77777777" w:rsidR="00D27CB5" w:rsidRPr="00777C34" w:rsidRDefault="00D27CB5" w:rsidP="00777C34">
      <w:pPr>
        <w:spacing w:line="260" w:lineRule="exact"/>
        <w:jc w:val="both"/>
        <w:rPr>
          <w:rFonts w:ascii="Arial" w:hAnsi="Arial" w:cs="Arial"/>
          <w:sz w:val="20"/>
          <w:szCs w:val="20"/>
        </w:rPr>
      </w:pPr>
    </w:p>
    <w:p w14:paraId="0786BBBA" w14:textId="77777777" w:rsidR="00D27CB5" w:rsidRPr="006C3F51" w:rsidRDefault="00D27CB5" w:rsidP="00D27CB5">
      <w:pPr>
        <w:pStyle w:val="Naslov3"/>
        <w:spacing w:before="0" w:after="0" w:line="260" w:lineRule="exact"/>
      </w:pPr>
      <w:bookmarkStart w:id="111" w:name="_Toc104902120"/>
      <w:bookmarkStart w:id="112" w:name="_Toc147835720"/>
      <w:bookmarkStart w:id="113" w:name="_Toc147836068"/>
      <w:bookmarkStart w:id="114" w:name="_Toc219453738"/>
      <w:r>
        <w:rPr>
          <w:lang w:val="sl-SI"/>
        </w:rPr>
        <w:t>10.2.2</w:t>
      </w:r>
      <w:r>
        <w:rPr>
          <w:lang w:val="sl-SI"/>
        </w:rPr>
        <w:tab/>
      </w:r>
      <w:r w:rsidRPr="006C3F51">
        <w:t>Dokazila za podizvajalca</w:t>
      </w:r>
      <w:bookmarkEnd w:id="111"/>
      <w:bookmarkEnd w:id="112"/>
      <w:bookmarkEnd w:id="113"/>
      <w:bookmarkEnd w:id="114"/>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115" w:name="_Toc78276983"/>
      <w:bookmarkStart w:id="116"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115"/>
      <w:bookmarkEnd w:id="116"/>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w:t>
      </w:r>
      <w:r w:rsidRPr="00ED4593">
        <w:rPr>
          <w:rFonts w:ascii="Arial" w:hAnsi="Arial" w:cs="Arial"/>
          <w:b w:val="0"/>
          <w:color w:val="000000" w:themeColor="text1"/>
          <w:sz w:val="20"/>
          <w:szCs w:val="20"/>
        </w:rPr>
        <w:lastRenderedPageBreak/>
        <w:t xml:space="preserve">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Pr="00DB415B"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xml:space="preserve">/ V primeru, da podizvajalec zahteva neposredno plačilo s strani naročnika ali v primeru, da bo podizvajalec izvedel glavni del </w:t>
      </w:r>
      <w:r w:rsidRPr="00DB415B">
        <w:rPr>
          <w:rFonts w:ascii="Arial" w:hAnsi="Arial" w:cs="Arial"/>
          <w:b w:val="0"/>
          <w:i/>
          <w:color w:val="000000" w:themeColor="text1"/>
          <w:sz w:val="20"/>
          <w:szCs w:val="20"/>
        </w:rPr>
        <w:t>predmeta naročila./,</w:t>
      </w:r>
    </w:p>
    <w:p w14:paraId="21356A97" w14:textId="54ADD00E" w:rsidR="00591AE5" w:rsidRPr="00DB415B"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DB415B">
        <w:rPr>
          <w:rFonts w:ascii="Arial" w:hAnsi="Arial" w:cs="Arial"/>
          <w:b w:val="0"/>
          <w:color w:val="000000" w:themeColor="text1"/>
          <w:sz w:val="20"/>
          <w:szCs w:val="20"/>
        </w:rPr>
        <w:t xml:space="preserve">Priloga št. </w:t>
      </w:r>
      <w:r w:rsidR="009462D3" w:rsidRPr="00DB415B">
        <w:rPr>
          <w:rFonts w:ascii="Arial" w:hAnsi="Arial" w:cs="Arial"/>
          <w:b w:val="0"/>
          <w:color w:val="000000" w:themeColor="text1"/>
          <w:sz w:val="20"/>
          <w:szCs w:val="20"/>
        </w:rPr>
        <w:t>6</w:t>
      </w:r>
      <w:r w:rsidRPr="00DB415B">
        <w:rPr>
          <w:rFonts w:ascii="Arial" w:hAnsi="Arial" w:cs="Arial"/>
          <w:b w:val="0"/>
          <w:color w:val="000000" w:themeColor="text1"/>
          <w:sz w:val="20"/>
          <w:szCs w:val="20"/>
        </w:rPr>
        <w:t xml:space="preserve"> </w:t>
      </w:r>
      <w:r w:rsidRPr="00DB415B">
        <w:rPr>
          <w:rFonts w:ascii="Arial" w:hAnsi="Arial" w:cs="Arial"/>
          <w:b w:val="0"/>
          <w:bCs w:val="0"/>
          <w:color w:val="000000" w:themeColor="text1"/>
          <w:sz w:val="20"/>
          <w:szCs w:val="20"/>
        </w:rPr>
        <w:t xml:space="preserve">– Izjava </w:t>
      </w:r>
      <w:r w:rsidRPr="00DB415B">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4BF0ABB1" w14:textId="6AF78608" w:rsidR="00DB415B" w:rsidRDefault="00D27CB5" w:rsidP="00DB415B">
      <w:pPr>
        <w:pStyle w:val="Naslov3"/>
        <w:spacing w:before="0" w:after="0" w:line="260" w:lineRule="exact"/>
        <w:rPr>
          <w:color w:val="000000" w:themeColor="text1"/>
        </w:rPr>
      </w:pPr>
      <w:bookmarkStart w:id="117" w:name="_Toc104902122"/>
      <w:bookmarkStart w:id="118" w:name="_Toc147835722"/>
      <w:bookmarkStart w:id="119" w:name="_Toc147836070"/>
      <w:bookmarkStart w:id="120" w:name="_Toc219453739"/>
      <w:r>
        <w:rPr>
          <w:color w:val="000000" w:themeColor="text1"/>
          <w:lang w:val="sl-SI"/>
        </w:rPr>
        <w:t>10.2.3</w:t>
      </w:r>
      <w:r>
        <w:rPr>
          <w:color w:val="000000" w:themeColor="text1"/>
          <w:lang w:val="sl-SI"/>
        </w:rPr>
        <w:tab/>
      </w:r>
      <w:r w:rsidRPr="00ED4593">
        <w:rPr>
          <w:color w:val="000000" w:themeColor="text1"/>
        </w:rPr>
        <w:t>Dokazila za drugi subjekt</w:t>
      </w:r>
      <w:bookmarkEnd w:id="117"/>
      <w:bookmarkEnd w:id="118"/>
      <w:bookmarkEnd w:id="119"/>
      <w:bookmarkEnd w:id="120"/>
      <w:r w:rsidRPr="00ED4593">
        <w:rPr>
          <w:color w:val="000000" w:themeColor="text1"/>
        </w:rPr>
        <w:t xml:space="preserve"> </w:t>
      </w:r>
      <w:bookmarkStart w:id="121" w:name="_Toc78276985"/>
      <w:bookmarkStart w:id="122" w:name="_Toc87964254"/>
      <w:bookmarkStart w:id="123" w:name="_Toc104902123"/>
      <w:bookmarkStart w:id="124" w:name="_Toc147835723"/>
      <w:bookmarkStart w:id="125" w:name="_Toc147836071"/>
      <w:bookmarkStart w:id="126" w:name="_Toc216882567"/>
    </w:p>
    <w:p w14:paraId="3BB94F95" w14:textId="77777777" w:rsidR="00DB415B" w:rsidRPr="00DB415B" w:rsidRDefault="00DB415B" w:rsidP="00DB415B">
      <w:pPr>
        <w:pStyle w:val="Odstavekseznama"/>
        <w:keepNext/>
        <w:spacing w:line="260" w:lineRule="exact"/>
        <w:ind w:left="0"/>
        <w:rPr>
          <w:rFonts w:cs="Arial"/>
          <w:szCs w:val="20"/>
          <w:u w:val="single"/>
        </w:rPr>
      </w:pPr>
    </w:p>
    <w:p w14:paraId="3AD33125" w14:textId="30B93345" w:rsidR="00D27CB5" w:rsidRPr="00DB415B" w:rsidRDefault="00D27CB5" w:rsidP="00DB415B">
      <w:pPr>
        <w:pStyle w:val="Odstavekseznama"/>
        <w:keepNext/>
        <w:spacing w:line="260" w:lineRule="exact"/>
        <w:ind w:left="0"/>
        <w:rPr>
          <w:rFonts w:cs="Arial"/>
          <w:szCs w:val="20"/>
        </w:rPr>
      </w:pPr>
      <w:r w:rsidRPr="00DB415B">
        <w:rPr>
          <w:rFonts w:cs="Arial"/>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21"/>
      <w:bookmarkEnd w:id="122"/>
      <w:bookmarkEnd w:id="123"/>
      <w:bookmarkEnd w:id="124"/>
      <w:bookmarkEnd w:id="125"/>
      <w:bookmarkEnd w:id="126"/>
    </w:p>
    <w:p w14:paraId="425A341A" w14:textId="77777777" w:rsidR="00DB415B" w:rsidRDefault="00D27CB5" w:rsidP="00DB415B">
      <w:pPr>
        <w:pStyle w:val="Odstavekseznama"/>
        <w:keepNext/>
        <w:numPr>
          <w:ilvl w:val="0"/>
          <w:numId w:val="35"/>
        </w:numPr>
        <w:spacing w:line="260" w:lineRule="exact"/>
        <w:rPr>
          <w:rFonts w:cs="Arial"/>
          <w:szCs w:val="20"/>
        </w:rPr>
      </w:pPr>
      <w:r w:rsidRPr="00DB415B">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10.1.2./</w:t>
      </w:r>
    </w:p>
    <w:p w14:paraId="071BD088" w14:textId="0447677F" w:rsidR="00777C34" w:rsidRPr="00DB415B" w:rsidRDefault="00D27CB5" w:rsidP="00DB415B">
      <w:pPr>
        <w:pStyle w:val="Odstavekseznama"/>
        <w:keepNext/>
        <w:numPr>
          <w:ilvl w:val="0"/>
          <w:numId w:val="35"/>
        </w:numPr>
        <w:spacing w:line="260" w:lineRule="exact"/>
        <w:rPr>
          <w:rFonts w:cs="Arial"/>
          <w:szCs w:val="20"/>
        </w:rPr>
      </w:pPr>
      <w:r w:rsidRPr="00DB415B">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3EFF4159" w14:textId="77777777" w:rsidR="00C77AFE" w:rsidRDefault="00C77AFE" w:rsidP="00D27CB5">
      <w:pPr>
        <w:pStyle w:val="Odstavekseznama"/>
        <w:keepNext/>
        <w:spacing w:line="260" w:lineRule="exact"/>
        <w:ind w:left="0"/>
        <w:rPr>
          <w:rFonts w:cs="Arial"/>
          <w:szCs w:val="20"/>
          <w:u w:val="single"/>
        </w:rPr>
      </w:pPr>
    </w:p>
    <w:p w14:paraId="5EBBE896" w14:textId="77777777" w:rsidR="00D27CB5" w:rsidRPr="00CC1C97" w:rsidRDefault="00D27CB5" w:rsidP="00CC1C97">
      <w:pPr>
        <w:pStyle w:val="Naslov2"/>
      </w:pPr>
      <w:bookmarkStart w:id="127" w:name="_Toc104902124"/>
      <w:bookmarkStart w:id="128" w:name="_Toc219453740"/>
      <w:r w:rsidRPr="00CC1C97">
        <w:t>10.3</w:t>
      </w:r>
      <w:r w:rsidRPr="00CC1C97">
        <w:tab/>
        <w:t>Druga določila za pripravo ponudbe</w:t>
      </w:r>
      <w:bookmarkEnd w:id="127"/>
      <w:bookmarkEnd w:id="128"/>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29" w:name="_Toc104902125"/>
      <w:bookmarkStart w:id="130" w:name="_Toc147835725"/>
      <w:bookmarkStart w:id="131" w:name="_Toc147836073"/>
      <w:bookmarkStart w:id="132" w:name="_Toc219453741"/>
      <w:r>
        <w:rPr>
          <w:lang w:val="sl-SI"/>
        </w:rPr>
        <w:t>10.3.1</w:t>
      </w:r>
      <w:r>
        <w:rPr>
          <w:lang w:val="sl-SI"/>
        </w:rPr>
        <w:tab/>
      </w:r>
      <w:r>
        <w:rPr>
          <w:lang w:val="sl-SI"/>
        </w:rPr>
        <w:tab/>
        <w:t xml:space="preserve"> </w:t>
      </w:r>
      <w:r w:rsidRPr="00C879F3">
        <w:t>Jezik</w:t>
      </w:r>
      <w:bookmarkEnd w:id="129"/>
      <w:bookmarkEnd w:id="130"/>
      <w:bookmarkEnd w:id="131"/>
      <w:bookmarkEnd w:id="132"/>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58B0F008" w14:textId="77777777" w:rsidR="00D27CB5" w:rsidRPr="00556F6B"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16F5546D" w14:textId="77777777" w:rsidR="00D27CB5" w:rsidRPr="00453625" w:rsidRDefault="00D27CB5" w:rsidP="00D27CB5">
      <w:pPr>
        <w:spacing w:line="260" w:lineRule="exact"/>
        <w:jc w:val="both"/>
        <w:rPr>
          <w:rFonts w:ascii="Arial" w:hAnsi="Arial" w:cs="Arial"/>
          <w:sz w:val="20"/>
          <w:szCs w:val="20"/>
        </w:rPr>
      </w:pPr>
    </w:p>
    <w:p w14:paraId="16A5F74B" w14:textId="05F5D421" w:rsidR="00D27CB5" w:rsidRPr="00C777C3"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636ED330" w14:textId="77777777" w:rsidR="00AC6EC1" w:rsidRDefault="00AC6EC1"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33" w:name="_Toc104902126"/>
      <w:bookmarkStart w:id="134" w:name="_Toc147835726"/>
      <w:bookmarkStart w:id="135" w:name="_Toc147836074"/>
      <w:bookmarkStart w:id="136" w:name="_Toc219453742"/>
      <w:r>
        <w:rPr>
          <w:lang w:val="sl-SI"/>
        </w:rPr>
        <w:t>10.3.2</w:t>
      </w:r>
      <w:r>
        <w:rPr>
          <w:lang w:val="sl-SI"/>
        </w:rPr>
        <w:tab/>
      </w:r>
      <w:r>
        <w:rPr>
          <w:lang w:val="sl-SI"/>
        </w:rPr>
        <w:tab/>
      </w:r>
      <w:r w:rsidRPr="00122E80">
        <w:t>Veljavnost ponudbe</w:t>
      </w:r>
      <w:bookmarkEnd w:id="133"/>
      <w:bookmarkEnd w:id="134"/>
      <w:bookmarkEnd w:id="135"/>
      <w:bookmarkEnd w:id="136"/>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5BFC3793" w14:textId="64597DE1" w:rsidR="00D27CB5" w:rsidRDefault="009A22F6" w:rsidP="00D27CB5">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583F0777" w14:textId="77777777" w:rsidR="009A22F6" w:rsidRPr="00122E80" w:rsidRDefault="009A22F6" w:rsidP="00D27CB5">
      <w:pPr>
        <w:spacing w:line="260" w:lineRule="exact"/>
        <w:jc w:val="both"/>
        <w:rPr>
          <w:rFonts w:ascii="Arial" w:hAnsi="Arial" w:cs="Arial"/>
          <w:sz w:val="20"/>
          <w:szCs w:val="20"/>
        </w:rPr>
      </w:pPr>
    </w:p>
    <w:p w14:paraId="6EFD9313" w14:textId="3D541601" w:rsidR="00FC1784"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678D6AC" w14:textId="77777777" w:rsidR="00B57CAE" w:rsidRPr="00EF3D16" w:rsidRDefault="00B57CAE" w:rsidP="00EF3D16">
      <w:pPr>
        <w:spacing w:line="260" w:lineRule="exact"/>
        <w:jc w:val="both"/>
        <w:rPr>
          <w:rFonts w:ascii="Arial" w:hAnsi="Arial" w:cs="Arial"/>
          <w:sz w:val="20"/>
          <w:szCs w:val="20"/>
        </w:rPr>
      </w:pPr>
    </w:p>
    <w:p w14:paraId="7C54A388" w14:textId="77777777" w:rsidR="00D27CB5" w:rsidRPr="00453625" w:rsidRDefault="00D27CB5" w:rsidP="00D27CB5">
      <w:pPr>
        <w:pStyle w:val="Naslov3"/>
        <w:spacing w:before="0" w:after="0" w:line="260" w:lineRule="exact"/>
        <w:ind w:left="567" w:hanging="567"/>
      </w:pPr>
      <w:bookmarkStart w:id="137" w:name="_Toc104902127"/>
      <w:bookmarkStart w:id="138" w:name="_Toc147835727"/>
      <w:bookmarkStart w:id="139" w:name="_Toc147836075"/>
      <w:bookmarkStart w:id="140" w:name="_Toc219453743"/>
      <w:r>
        <w:rPr>
          <w:lang w:val="sl-SI"/>
        </w:rPr>
        <w:t>10.3.3</w:t>
      </w:r>
      <w:r>
        <w:rPr>
          <w:lang w:val="sl-SI"/>
        </w:rPr>
        <w:tab/>
      </w:r>
      <w:r>
        <w:rPr>
          <w:lang w:val="sl-SI"/>
        </w:rPr>
        <w:tab/>
      </w:r>
      <w:r w:rsidRPr="00453625">
        <w:t>Skupna ponudba</w:t>
      </w:r>
      <w:bookmarkEnd w:id="137"/>
      <w:bookmarkEnd w:id="138"/>
      <w:bookmarkEnd w:id="139"/>
      <w:bookmarkEnd w:id="140"/>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B1BC96D" w14:textId="77777777" w:rsidR="000B0A5F" w:rsidRPr="00453625" w:rsidRDefault="000B0A5F"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41" w:name="_Toc104902128"/>
      <w:bookmarkStart w:id="142" w:name="_Toc147835728"/>
      <w:bookmarkStart w:id="143" w:name="_Toc147836076"/>
      <w:bookmarkStart w:id="144" w:name="_Toc219453744"/>
      <w:r>
        <w:rPr>
          <w:lang w:val="sl-SI"/>
        </w:rPr>
        <w:t>10.3.4</w:t>
      </w:r>
      <w:r>
        <w:rPr>
          <w:lang w:val="sl-SI"/>
        </w:rPr>
        <w:tab/>
      </w:r>
      <w:r>
        <w:rPr>
          <w:lang w:val="sl-SI"/>
        </w:rPr>
        <w:tab/>
      </w:r>
      <w:r w:rsidRPr="00453625">
        <w:t>Ponudba s podizvajalci</w:t>
      </w:r>
      <w:bookmarkEnd w:id="141"/>
      <w:bookmarkEnd w:id="142"/>
      <w:bookmarkEnd w:id="143"/>
      <w:bookmarkEnd w:id="144"/>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77777777" w:rsidR="00EB4894" w:rsidRPr="004F31DE" w:rsidRDefault="00EB4894" w:rsidP="00EB4894">
      <w:pPr>
        <w:spacing w:line="260" w:lineRule="exact"/>
        <w:jc w:val="both"/>
        <w:rPr>
          <w:rFonts w:ascii="Arial" w:hAnsi="Arial" w:cs="Arial"/>
          <w:sz w:val="20"/>
          <w:szCs w:val="20"/>
        </w:rPr>
      </w:pPr>
      <w:bookmarkStart w:id="145" w:name="_Toc104902129"/>
      <w:r w:rsidRPr="004F31DE">
        <w:rPr>
          <w:rFonts w:ascii="Arial" w:hAnsi="Arial" w:cs="Arial"/>
          <w:sz w:val="20"/>
          <w:szCs w:val="20"/>
        </w:rPr>
        <w:t>Podizvajalec je gospodarski subjekt, ki je pravna ali fizična oseba in za ponudnika, s katerim je naročnik sklenil pogo</w:t>
      </w:r>
      <w:r>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22D62222" w14:textId="77777777" w:rsidR="00EB4894" w:rsidRPr="004F31DE"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0BE8441A" w14:textId="77777777" w:rsidR="00EB4894" w:rsidRDefault="00EB4894" w:rsidP="00EB4894">
      <w:pPr>
        <w:spacing w:line="260" w:lineRule="exact"/>
        <w:jc w:val="both"/>
        <w:rPr>
          <w:rFonts w:ascii="Arial" w:hAnsi="Arial" w:cs="Arial"/>
          <w:sz w:val="20"/>
          <w:szCs w:val="20"/>
        </w:rPr>
      </w:pP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77777777"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46" w:name="_Toc147835729"/>
      <w:bookmarkStart w:id="147" w:name="_Toc147836077"/>
      <w:bookmarkStart w:id="148" w:name="_Toc219453745"/>
      <w:r>
        <w:rPr>
          <w:lang w:val="sl-SI"/>
        </w:rPr>
        <w:t>10.3.5</w:t>
      </w:r>
      <w:r>
        <w:rPr>
          <w:lang w:val="sl-SI"/>
        </w:rPr>
        <w:tab/>
      </w:r>
      <w:r w:rsidRPr="004F31DE">
        <w:t>Uporaba zmogljivosti drugih subjektov</w:t>
      </w:r>
      <w:bookmarkEnd w:id="145"/>
      <w:bookmarkEnd w:id="146"/>
      <w:bookmarkEnd w:id="147"/>
      <w:bookmarkEnd w:id="148"/>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3</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77777777"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49" w:name="_Toc104902130"/>
      <w:bookmarkStart w:id="150" w:name="_Toc147835730"/>
      <w:bookmarkStart w:id="151" w:name="_Toc147836078"/>
      <w:bookmarkStart w:id="152" w:name="_Toc219453746"/>
      <w:r>
        <w:rPr>
          <w:color w:val="000000" w:themeColor="text1"/>
          <w:lang w:val="sl-SI"/>
        </w:rPr>
        <w:t>10.3.6</w:t>
      </w:r>
      <w:r>
        <w:rPr>
          <w:color w:val="000000" w:themeColor="text1"/>
          <w:lang w:val="sl-SI"/>
        </w:rPr>
        <w:tab/>
      </w:r>
      <w:r w:rsidRPr="00ED4593">
        <w:rPr>
          <w:color w:val="000000" w:themeColor="text1"/>
        </w:rPr>
        <w:t>Tuji gospodarski subjekti</w:t>
      </w:r>
      <w:bookmarkEnd w:id="149"/>
      <w:bookmarkEnd w:id="150"/>
      <w:bookmarkEnd w:id="151"/>
      <w:bookmarkEnd w:id="152"/>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3DDEBBD3" w14:textId="603B48C1"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EA96B58" w14:textId="77777777" w:rsidR="00EF3D16" w:rsidRDefault="00EF3D16"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53" w:name="_Toc62631373"/>
      <w:bookmarkStart w:id="154" w:name="_Toc62632283"/>
      <w:bookmarkStart w:id="155" w:name="_Toc62649976"/>
      <w:bookmarkStart w:id="156" w:name="_Toc104902131"/>
      <w:bookmarkStart w:id="157" w:name="_Toc147835731"/>
      <w:bookmarkStart w:id="158" w:name="_Toc147836079"/>
      <w:bookmarkStart w:id="159" w:name="_Toc219453747"/>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53"/>
      <w:bookmarkEnd w:id="154"/>
      <w:bookmarkEnd w:id="155"/>
      <w:bookmarkEnd w:id="156"/>
      <w:bookmarkEnd w:id="157"/>
      <w:bookmarkEnd w:id="158"/>
      <w:bookmarkEnd w:id="159"/>
    </w:p>
    <w:p w14:paraId="3791308F" w14:textId="77777777" w:rsidR="00D27CB5" w:rsidRPr="00521CE8" w:rsidRDefault="00D27CB5" w:rsidP="00D27CB5">
      <w:pPr>
        <w:spacing w:line="260" w:lineRule="exact"/>
        <w:rPr>
          <w:rFonts w:eastAsia="Calibri"/>
          <w:lang w:val="x-none" w:eastAsia="x-none"/>
        </w:rPr>
      </w:pPr>
    </w:p>
    <w:p w14:paraId="08CC9356" w14:textId="55AA23F8" w:rsidR="00E51704" w:rsidRDefault="00D27CB5" w:rsidP="005133DE">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6A158D1" w14:textId="77777777" w:rsidR="005133DE" w:rsidRDefault="005133DE" w:rsidP="005133DE">
      <w:pPr>
        <w:spacing w:line="260" w:lineRule="exact"/>
        <w:jc w:val="both"/>
        <w:rPr>
          <w:rFonts w:ascii="Arial" w:hAnsi="Arial" w:cs="Arial"/>
          <w:sz w:val="20"/>
          <w:szCs w:val="20"/>
        </w:rPr>
      </w:pPr>
    </w:p>
    <w:p w14:paraId="612D1AA3" w14:textId="77777777" w:rsidR="005133DE" w:rsidRPr="005133DE" w:rsidRDefault="005133DE" w:rsidP="005133DE">
      <w:pPr>
        <w:spacing w:line="260" w:lineRule="exact"/>
        <w:jc w:val="both"/>
        <w:rPr>
          <w:rFonts w:ascii="Arial" w:hAnsi="Arial" w:cs="Arial"/>
          <w:sz w:val="20"/>
          <w:szCs w:val="20"/>
        </w:rPr>
      </w:pPr>
    </w:p>
    <w:p w14:paraId="2D949DCD" w14:textId="123A6C04" w:rsidR="00FB62FD" w:rsidRPr="00FB62FD" w:rsidRDefault="00E51704" w:rsidP="005D6BAE">
      <w:pPr>
        <w:pStyle w:val="Naslov1"/>
        <w:tabs>
          <w:tab w:val="left" w:pos="426"/>
        </w:tabs>
        <w:spacing w:before="0" w:after="0" w:line="260" w:lineRule="exact"/>
      </w:pPr>
      <w:bookmarkStart w:id="160" w:name="_Toc190938589"/>
      <w:bookmarkStart w:id="161" w:name="_Toc219453748"/>
      <w:r w:rsidRPr="005133DE">
        <w:t>11 FINANČNO ZAVAROVANJE</w:t>
      </w:r>
      <w:bookmarkEnd w:id="160"/>
      <w:bookmarkEnd w:id="161"/>
    </w:p>
    <w:p w14:paraId="39769E4F" w14:textId="5F887DF7" w:rsidR="00FB62FD" w:rsidRPr="00FB62FD" w:rsidRDefault="00FB62FD" w:rsidP="00FB62FD">
      <w:pPr>
        <w:pStyle w:val="Naslov2"/>
      </w:pPr>
      <w:bookmarkStart w:id="162" w:name="_Toc161919943"/>
      <w:bookmarkStart w:id="163" w:name="_Toc219453749"/>
      <w:r w:rsidRPr="00FB62FD">
        <w:t>11. 1 Resnost ponudbe</w:t>
      </w:r>
      <w:bookmarkEnd w:id="162"/>
      <w:bookmarkEnd w:id="163"/>
      <w:r w:rsidRPr="00FB62FD">
        <w:t xml:space="preserve">  </w:t>
      </w:r>
    </w:p>
    <w:p w14:paraId="16A41890" w14:textId="77777777" w:rsidR="00FB62FD" w:rsidRPr="00FB62FD" w:rsidRDefault="00FB62FD" w:rsidP="005133DE">
      <w:pPr>
        <w:spacing w:line="260" w:lineRule="exact"/>
        <w:jc w:val="both"/>
        <w:rPr>
          <w:rFonts w:ascii="Arial" w:hAnsi="Arial" w:cs="Arial"/>
          <w:sz w:val="20"/>
          <w:szCs w:val="20"/>
        </w:rPr>
      </w:pPr>
    </w:p>
    <w:p w14:paraId="304F1A50" w14:textId="6DD5EA62" w:rsidR="00FB62FD" w:rsidRPr="00FB62FD" w:rsidRDefault="00FB62FD" w:rsidP="00FB62FD">
      <w:pPr>
        <w:spacing w:line="260" w:lineRule="exact"/>
        <w:jc w:val="both"/>
        <w:rPr>
          <w:rFonts w:ascii="Arial" w:hAnsi="Arial" w:cs="Arial"/>
          <w:sz w:val="20"/>
          <w:szCs w:val="20"/>
          <w:lang w:eastAsia="en-US"/>
        </w:rPr>
      </w:pPr>
      <w:r w:rsidRPr="00FB62FD">
        <w:rPr>
          <w:rFonts w:ascii="Arial" w:hAnsi="Arial" w:cs="Arial"/>
          <w:sz w:val="20"/>
          <w:szCs w:val="20"/>
        </w:rPr>
        <w:t>Ponudnik mora, kot finančno zavarovanje za resnost ponudbe, v ponudbi predložiti kavcijsko zavarovanje</w:t>
      </w:r>
      <w:r w:rsidRPr="00FB62FD">
        <w:rPr>
          <w:rFonts w:ascii="Arial" w:hAnsi="Arial" w:cs="Arial"/>
          <w:sz w:val="20"/>
          <w:szCs w:val="20"/>
          <w:lang w:eastAsia="en-US"/>
        </w:rPr>
        <w:t xml:space="preserve"> zavarovalnice </w:t>
      </w:r>
      <w:r w:rsidRPr="00FB62FD">
        <w:rPr>
          <w:rFonts w:ascii="Arial" w:hAnsi="Arial" w:cs="Arial"/>
          <w:color w:val="000000" w:themeColor="text1"/>
          <w:sz w:val="20"/>
          <w:szCs w:val="20"/>
          <w:lang w:eastAsia="en-US"/>
        </w:rPr>
        <w:t>ali bančno garancijo</w:t>
      </w:r>
      <w:r w:rsidRPr="00FB62FD">
        <w:rPr>
          <w:rFonts w:ascii="Arial" w:hAnsi="Arial" w:cs="Arial"/>
          <w:sz w:val="20"/>
          <w:szCs w:val="20"/>
          <w:lang w:eastAsia="en-US"/>
        </w:rPr>
        <w:t xml:space="preserve"> (glej vzorec št. 1) v nadaljevanju: finančno zavarovanje za resnost ponudbe, in sicer:</w:t>
      </w:r>
    </w:p>
    <w:p w14:paraId="65B14C45" w14:textId="73C906B2" w:rsidR="00FB62FD" w:rsidRPr="00FB62FD" w:rsidRDefault="00FB62FD" w:rsidP="00FB62FD">
      <w:pPr>
        <w:shd w:val="clear" w:color="auto" w:fill="FFFFFF" w:themeFill="background1"/>
        <w:tabs>
          <w:tab w:val="left" w:pos="709"/>
        </w:tabs>
        <w:spacing w:line="260" w:lineRule="exact"/>
        <w:ind w:left="709"/>
        <w:jc w:val="both"/>
        <w:rPr>
          <w:rFonts w:ascii="Arial" w:hAnsi="Arial" w:cs="Arial"/>
          <w:sz w:val="20"/>
          <w:szCs w:val="20"/>
        </w:rPr>
      </w:pPr>
      <w:r w:rsidRPr="00FB62FD">
        <w:rPr>
          <w:rFonts w:ascii="Arial" w:hAnsi="Arial" w:cs="Arial"/>
          <w:sz w:val="20"/>
          <w:szCs w:val="20"/>
        </w:rPr>
        <w:t xml:space="preserve">za sklop 1 v višini najmanj </w:t>
      </w:r>
      <w:r w:rsidR="005D6BAE" w:rsidRPr="005D6BAE">
        <w:rPr>
          <w:rFonts w:ascii="Arial" w:hAnsi="Arial" w:cs="Arial"/>
          <w:sz w:val="20"/>
          <w:szCs w:val="20"/>
        </w:rPr>
        <w:t>13</w:t>
      </w:r>
      <w:r w:rsidRPr="00FB62FD">
        <w:rPr>
          <w:rFonts w:ascii="Arial" w:hAnsi="Arial" w:cs="Arial"/>
          <w:sz w:val="20"/>
          <w:szCs w:val="20"/>
        </w:rPr>
        <w:t>.</w:t>
      </w:r>
      <w:r w:rsidR="005D6BAE" w:rsidRPr="005D6BAE">
        <w:rPr>
          <w:rFonts w:ascii="Arial" w:hAnsi="Arial" w:cs="Arial"/>
          <w:sz w:val="20"/>
          <w:szCs w:val="20"/>
        </w:rPr>
        <w:t>0</w:t>
      </w:r>
      <w:r w:rsidRPr="00FB62FD">
        <w:rPr>
          <w:rFonts w:ascii="Arial" w:hAnsi="Arial" w:cs="Arial"/>
          <w:sz w:val="20"/>
          <w:szCs w:val="20"/>
        </w:rPr>
        <w:t>00,00 EUR</w:t>
      </w:r>
      <w:r w:rsidR="005133DE">
        <w:rPr>
          <w:rFonts w:ascii="Arial" w:hAnsi="Arial" w:cs="Arial"/>
          <w:sz w:val="20"/>
          <w:szCs w:val="20"/>
        </w:rPr>
        <w:t xml:space="preserve"> in</w:t>
      </w:r>
    </w:p>
    <w:p w14:paraId="5A92F253" w14:textId="24BFF24C" w:rsidR="00FB62FD" w:rsidRPr="00FB62FD" w:rsidRDefault="00FB62FD" w:rsidP="005133DE">
      <w:pPr>
        <w:shd w:val="clear" w:color="auto" w:fill="FFFFFF" w:themeFill="background1"/>
        <w:tabs>
          <w:tab w:val="left" w:pos="709"/>
        </w:tabs>
        <w:spacing w:line="260" w:lineRule="exact"/>
        <w:ind w:left="709"/>
        <w:jc w:val="both"/>
        <w:rPr>
          <w:rFonts w:ascii="Arial" w:hAnsi="Arial" w:cs="Arial"/>
          <w:sz w:val="20"/>
          <w:szCs w:val="20"/>
        </w:rPr>
      </w:pPr>
      <w:r w:rsidRPr="00FB62FD">
        <w:rPr>
          <w:rFonts w:ascii="Arial" w:hAnsi="Arial" w:cs="Arial"/>
          <w:sz w:val="20"/>
          <w:szCs w:val="20"/>
        </w:rPr>
        <w:t xml:space="preserve">za sklop 2 v višini najmanj </w:t>
      </w:r>
      <w:r w:rsidR="005D6BAE" w:rsidRPr="005D6BAE">
        <w:rPr>
          <w:rFonts w:ascii="Arial" w:hAnsi="Arial" w:cs="Arial"/>
          <w:sz w:val="20"/>
          <w:szCs w:val="20"/>
        </w:rPr>
        <w:t>11</w:t>
      </w:r>
      <w:r w:rsidRPr="00FB62FD">
        <w:rPr>
          <w:rFonts w:ascii="Arial" w:hAnsi="Arial" w:cs="Arial"/>
          <w:sz w:val="20"/>
          <w:szCs w:val="20"/>
        </w:rPr>
        <w:t>.</w:t>
      </w:r>
      <w:r w:rsidR="005D6BAE" w:rsidRPr="005D6BAE">
        <w:rPr>
          <w:rFonts w:ascii="Arial" w:hAnsi="Arial" w:cs="Arial"/>
          <w:sz w:val="20"/>
          <w:szCs w:val="20"/>
        </w:rPr>
        <w:t>0</w:t>
      </w:r>
      <w:r w:rsidRPr="00FB62FD">
        <w:rPr>
          <w:rFonts w:ascii="Arial" w:hAnsi="Arial" w:cs="Arial"/>
          <w:sz w:val="20"/>
          <w:szCs w:val="20"/>
        </w:rPr>
        <w:t>00,00 EUR</w:t>
      </w:r>
      <w:r w:rsidR="005133DE">
        <w:rPr>
          <w:rFonts w:ascii="Arial" w:hAnsi="Arial" w:cs="Arial"/>
          <w:sz w:val="20"/>
          <w:szCs w:val="20"/>
        </w:rPr>
        <w:t>.</w:t>
      </w:r>
    </w:p>
    <w:p w14:paraId="5D0B9FE4" w14:textId="77777777" w:rsidR="00FB62FD" w:rsidRPr="00FB62FD" w:rsidRDefault="00FB62FD" w:rsidP="00FB62FD">
      <w:pPr>
        <w:tabs>
          <w:tab w:val="left" w:pos="709"/>
        </w:tabs>
        <w:spacing w:line="260" w:lineRule="exact"/>
        <w:ind w:left="720"/>
        <w:jc w:val="both"/>
        <w:rPr>
          <w:rFonts w:ascii="Arial" w:hAnsi="Arial" w:cs="Arial"/>
          <w:sz w:val="20"/>
          <w:szCs w:val="20"/>
        </w:rPr>
      </w:pPr>
    </w:p>
    <w:p w14:paraId="2201D9A7" w14:textId="03BF52E1" w:rsidR="00FB62FD" w:rsidRPr="00FB62FD" w:rsidRDefault="00FB62FD" w:rsidP="00FB62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FB62FD">
        <w:rPr>
          <w:rFonts w:ascii="Arial" w:hAnsi="Arial" w:cs="Arial"/>
          <w:color w:val="000000" w:themeColor="text1"/>
          <w:sz w:val="20"/>
          <w:szCs w:val="20"/>
          <w:lang w:eastAsia="en-US"/>
        </w:rPr>
        <w:t xml:space="preserve">V kolikor ponudnik poda ponudbo </w:t>
      </w:r>
      <w:r w:rsidRPr="00FB62FD">
        <w:rPr>
          <w:rFonts w:ascii="Arial" w:hAnsi="Arial" w:cs="Arial"/>
          <w:color w:val="000000" w:themeColor="text1"/>
          <w:sz w:val="20"/>
          <w:szCs w:val="20"/>
        </w:rPr>
        <w:t xml:space="preserve">za </w:t>
      </w:r>
      <w:r w:rsidR="005133DE">
        <w:rPr>
          <w:rFonts w:ascii="Arial" w:hAnsi="Arial" w:cs="Arial"/>
          <w:color w:val="000000" w:themeColor="text1"/>
          <w:sz w:val="20"/>
          <w:szCs w:val="20"/>
        </w:rPr>
        <w:t>oba</w:t>
      </w:r>
      <w:r w:rsidRPr="00FB62FD">
        <w:rPr>
          <w:rFonts w:ascii="Arial" w:hAnsi="Arial" w:cs="Arial"/>
          <w:color w:val="000000" w:themeColor="text1"/>
          <w:sz w:val="20"/>
          <w:szCs w:val="20"/>
        </w:rPr>
        <w:t xml:space="preserve"> sklop</w:t>
      </w:r>
      <w:r w:rsidR="005133DE">
        <w:rPr>
          <w:rFonts w:ascii="Arial" w:hAnsi="Arial" w:cs="Arial"/>
          <w:color w:val="000000" w:themeColor="text1"/>
          <w:sz w:val="20"/>
          <w:szCs w:val="20"/>
        </w:rPr>
        <w:t>a</w:t>
      </w:r>
      <w:r w:rsidRPr="00FB62FD">
        <w:rPr>
          <w:rFonts w:ascii="Arial" w:hAnsi="Arial" w:cs="Arial"/>
          <w:color w:val="000000" w:themeColor="text1"/>
          <w:sz w:val="20"/>
          <w:szCs w:val="20"/>
          <w:lang w:eastAsia="en-US"/>
        </w:rPr>
        <w:t>, lahko predloži le eno finančno zavarovanje za resnost ponudbe v višini seštevka sklopov, na kater</w:t>
      </w:r>
      <w:r w:rsidR="005133DE">
        <w:rPr>
          <w:rFonts w:ascii="Arial" w:hAnsi="Arial" w:cs="Arial"/>
          <w:color w:val="000000" w:themeColor="text1"/>
          <w:sz w:val="20"/>
          <w:szCs w:val="20"/>
          <w:lang w:eastAsia="en-US"/>
        </w:rPr>
        <w:t>a</w:t>
      </w:r>
      <w:r w:rsidRPr="00FB62FD">
        <w:rPr>
          <w:rFonts w:ascii="Arial" w:hAnsi="Arial" w:cs="Arial"/>
          <w:color w:val="000000" w:themeColor="text1"/>
          <w:sz w:val="20"/>
          <w:szCs w:val="20"/>
          <w:lang w:eastAsia="en-US"/>
        </w:rPr>
        <w:t xml:space="preserve"> se prijavlja.</w:t>
      </w:r>
    </w:p>
    <w:p w14:paraId="3C079DC1" w14:textId="77777777" w:rsidR="00FB62FD" w:rsidRPr="00FB62FD" w:rsidRDefault="00FB62FD" w:rsidP="00FB62FD">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B3BD6E6" w14:textId="2ED9BB62" w:rsidR="00FB62FD" w:rsidRPr="00FB62FD" w:rsidRDefault="00FB62FD" w:rsidP="00FB62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Finančno zavarovanje za </w:t>
      </w:r>
      <w:r w:rsidRPr="00B57CAE">
        <w:rPr>
          <w:rFonts w:ascii="Arial" w:hAnsi="Arial" w:cs="Arial"/>
          <w:sz w:val="20"/>
          <w:szCs w:val="20"/>
          <w:lang w:eastAsia="en-US"/>
        </w:rPr>
        <w:t xml:space="preserve">resnost ponudbe mora veljati najmanj 10 dni od dneva izteka roka veljavnosti ponudbe,  to je najmanj </w:t>
      </w:r>
      <w:r w:rsidRPr="00B57CAE">
        <w:rPr>
          <w:rFonts w:ascii="Arial" w:hAnsi="Arial" w:cs="Arial"/>
          <w:b/>
          <w:sz w:val="20"/>
          <w:szCs w:val="20"/>
          <w:lang w:eastAsia="en-US"/>
        </w:rPr>
        <w:t xml:space="preserve">do </w:t>
      </w:r>
      <w:r w:rsidRPr="00B57CAE">
        <w:rPr>
          <w:rFonts w:ascii="Arial" w:hAnsi="Arial" w:cs="Arial"/>
          <w:b/>
          <w:sz w:val="20"/>
          <w:szCs w:val="20"/>
        </w:rPr>
        <w:t xml:space="preserve">dne  </w:t>
      </w:r>
      <w:r w:rsidR="00B57CAE" w:rsidRPr="00B57CAE">
        <w:rPr>
          <w:rFonts w:ascii="Arial" w:hAnsi="Arial" w:cs="Arial"/>
          <w:b/>
          <w:sz w:val="20"/>
          <w:szCs w:val="20"/>
          <w:u w:val="single"/>
        </w:rPr>
        <w:t>10.</w:t>
      </w:r>
      <w:r w:rsidRPr="00B57CAE">
        <w:rPr>
          <w:rFonts w:ascii="Arial" w:hAnsi="Arial" w:cs="Arial"/>
          <w:b/>
          <w:sz w:val="20"/>
          <w:szCs w:val="20"/>
          <w:u w:val="single"/>
        </w:rPr>
        <w:t> </w:t>
      </w:r>
      <w:r w:rsidR="00B57CAE" w:rsidRPr="00B57CAE">
        <w:rPr>
          <w:rFonts w:ascii="Arial" w:hAnsi="Arial" w:cs="Arial"/>
          <w:b/>
          <w:sz w:val="20"/>
          <w:szCs w:val="20"/>
          <w:u w:val="single"/>
        </w:rPr>
        <w:t>8</w:t>
      </w:r>
      <w:r w:rsidRPr="00B57CAE">
        <w:rPr>
          <w:rFonts w:ascii="Arial" w:hAnsi="Arial" w:cs="Arial"/>
          <w:b/>
          <w:sz w:val="20"/>
          <w:szCs w:val="20"/>
          <w:u w:val="single"/>
        </w:rPr>
        <w:t>. 202</w:t>
      </w:r>
      <w:r w:rsidR="005133DE" w:rsidRPr="00B57CAE">
        <w:rPr>
          <w:rFonts w:ascii="Arial" w:hAnsi="Arial" w:cs="Arial"/>
          <w:b/>
          <w:sz w:val="20"/>
          <w:szCs w:val="20"/>
          <w:u w:val="single"/>
        </w:rPr>
        <w:t>6</w:t>
      </w:r>
      <w:r w:rsidRPr="00B57CAE">
        <w:rPr>
          <w:rFonts w:ascii="Arial" w:hAnsi="Arial" w:cs="Arial"/>
          <w:sz w:val="20"/>
          <w:szCs w:val="20"/>
          <w:u w:val="single"/>
        </w:rPr>
        <w:t>.</w:t>
      </w:r>
    </w:p>
    <w:p w14:paraId="11AFEA9B" w14:textId="77777777" w:rsidR="00FB62FD" w:rsidRPr="00FB62FD" w:rsidRDefault="00FB62FD" w:rsidP="00FB62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8BC1BDC" w14:textId="7A8BBBE2" w:rsidR="00FB62FD" w:rsidRDefault="00FB62FD" w:rsidP="007F6967">
      <w:pPr>
        <w:spacing w:line="260" w:lineRule="exact"/>
        <w:jc w:val="both"/>
        <w:rPr>
          <w:rFonts w:ascii="Arial" w:hAnsi="Arial" w:cs="Arial"/>
          <w:sz w:val="20"/>
          <w:szCs w:val="20"/>
        </w:rPr>
      </w:pPr>
      <w:r w:rsidRPr="00FB62FD">
        <w:rPr>
          <w:rFonts w:ascii="Arial" w:hAnsi="Arial" w:cs="Arial"/>
          <w:sz w:val="20"/>
          <w:szCs w:val="20"/>
        </w:rPr>
        <w:t>V primeru, da izbrani ponudnik ne sklene</w:t>
      </w:r>
      <w:r w:rsidR="000F66BB">
        <w:rPr>
          <w:rFonts w:ascii="Arial" w:hAnsi="Arial" w:cs="Arial"/>
          <w:sz w:val="20"/>
          <w:szCs w:val="20"/>
        </w:rPr>
        <w:t xml:space="preserve"> okvirnega sporazuma</w:t>
      </w:r>
      <w:r w:rsidRPr="00FB62FD">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694C9342" w14:textId="77777777" w:rsidR="00850FF9" w:rsidRPr="007F6967" w:rsidRDefault="00850FF9" w:rsidP="007F6967">
      <w:pPr>
        <w:spacing w:line="260" w:lineRule="exact"/>
        <w:jc w:val="both"/>
        <w:rPr>
          <w:rFonts w:ascii="Arial" w:hAnsi="Arial" w:cs="Arial"/>
          <w:sz w:val="20"/>
          <w:szCs w:val="20"/>
        </w:rPr>
      </w:pPr>
    </w:p>
    <w:p w14:paraId="53859D03" w14:textId="5B7AE862" w:rsidR="00FB62FD" w:rsidRPr="00FB62FD" w:rsidRDefault="005D6BAE" w:rsidP="005D6BAE">
      <w:pPr>
        <w:pStyle w:val="Naslov2"/>
      </w:pPr>
      <w:bookmarkStart w:id="164" w:name="_Toc161919944"/>
      <w:bookmarkStart w:id="165" w:name="_Toc219453750"/>
      <w:r>
        <w:t xml:space="preserve">11. 2 </w:t>
      </w:r>
      <w:r w:rsidR="00FB62FD" w:rsidRPr="00FB62FD">
        <w:t>Dobra izvedba pogodbenih obveznosti</w:t>
      </w:r>
      <w:bookmarkEnd w:id="164"/>
      <w:bookmarkEnd w:id="165"/>
    </w:p>
    <w:p w14:paraId="47E570FA" w14:textId="77777777" w:rsidR="00FB62FD" w:rsidRPr="00FB62FD" w:rsidRDefault="00FB62FD" w:rsidP="00FB62FD">
      <w:pPr>
        <w:spacing w:line="260" w:lineRule="exact"/>
        <w:jc w:val="both"/>
        <w:rPr>
          <w:rFonts w:ascii="Arial" w:hAnsi="Arial" w:cs="Arial"/>
          <w:sz w:val="20"/>
          <w:szCs w:val="20"/>
        </w:rPr>
      </w:pPr>
    </w:p>
    <w:p w14:paraId="482C0E72" w14:textId="14111768" w:rsidR="00FB62FD" w:rsidRPr="00850FF9" w:rsidRDefault="00FB62FD" w:rsidP="00FB62FD">
      <w:pPr>
        <w:numPr>
          <w:ilvl w:val="12"/>
          <w:numId w:val="0"/>
        </w:numPr>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Izbrani ponudnik bo moral za zavarovanje dobre izvedbe pogodbenih obveznosti predložiti kavcijsko zavarovanje zavarovalnice ali </w:t>
      </w:r>
      <w:r w:rsidRPr="00850FF9">
        <w:rPr>
          <w:rFonts w:ascii="Arial" w:hAnsi="Arial" w:cs="Arial"/>
          <w:sz w:val="20"/>
          <w:szCs w:val="20"/>
          <w:lang w:eastAsia="en-US"/>
        </w:rPr>
        <w:t>bančno garancijo (</w:t>
      </w:r>
      <w:r w:rsidRPr="00850FF9">
        <w:rPr>
          <w:rFonts w:ascii="Arial" w:hAnsi="Arial" w:cs="Arial"/>
          <w:sz w:val="20"/>
          <w:szCs w:val="20"/>
        </w:rPr>
        <w:t>glej vzorec št. 2)</w:t>
      </w:r>
      <w:r w:rsidRPr="00850FF9">
        <w:rPr>
          <w:rFonts w:ascii="Arial" w:hAnsi="Arial" w:cs="Arial"/>
          <w:sz w:val="20"/>
          <w:szCs w:val="20"/>
          <w:lang w:eastAsia="en-US"/>
        </w:rPr>
        <w:t xml:space="preserve">, v nadaljevanju: finančno zavarovanje za dobro izvedbo pogodbenih obveznosti, in sicer v </w:t>
      </w:r>
      <w:r w:rsidR="00B21D1B" w:rsidRPr="00850FF9">
        <w:rPr>
          <w:rFonts w:ascii="Arial" w:hAnsi="Arial" w:cs="Arial"/>
          <w:sz w:val="20"/>
          <w:szCs w:val="20"/>
          <w:lang w:eastAsia="en-US"/>
        </w:rPr>
        <w:t>15</w:t>
      </w:r>
      <w:r w:rsidRPr="00850FF9">
        <w:rPr>
          <w:rFonts w:ascii="Arial" w:hAnsi="Arial" w:cs="Arial"/>
          <w:sz w:val="20"/>
          <w:szCs w:val="20"/>
          <w:lang w:eastAsia="en-US"/>
        </w:rPr>
        <w:t xml:space="preserve"> dneh po obojestranskem podpisu </w:t>
      </w:r>
      <w:r w:rsidR="005D6BAE" w:rsidRPr="00850FF9">
        <w:rPr>
          <w:rFonts w:ascii="Arial" w:hAnsi="Arial" w:cs="Arial"/>
          <w:sz w:val="20"/>
          <w:szCs w:val="20"/>
          <w:lang w:eastAsia="en-US"/>
        </w:rPr>
        <w:t>okvirnega sporazuma</w:t>
      </w:r>
      <w:r w:rsidRPr="00850FF9">
        <w:rPr>
          <w:rFonts w:ascii="Arial" w:hAnsi="Arial" w:cs="Arial"/>
          <w:sz w:val="20"/>
          <w:szCs w:val="20"/>
          <w:lang w:eastAsia="en-US"/>
        </w:rPr>
        <w:t>, v višini 5 % skupne okvirne</w:t>
      </w:r>
      <w:r w:rsidR="000E4AC8">
        <w:rPr>
          <w:rFonts w:ascii="Arial" w:hAnsi="Arial" w:cs="Arial"/>
          <w:sz w:val="20"/>
          <w:szCs w:val="20"/>
          <w:lang w:eastAsia="en-US"/>
        </w:rPr>
        <w:t xml:space="preserve"> </w:t>
      </w:r>
      <w:r w:rsidRPr="00850FF9">
        <w:rPr>
          <w:rFonts w:ascii="Arial" w:hAnsi="Arial" w:cs="Arial"/>
          <w:sz w:val="20"/>
          <w:szCs w:val="20"/>
          <w:lang w:eastAsia="en-US"/>
        </w:rPr>
        <w:t>vrednosti</w:t>
      </w:r>
      <w:r w:rsidR="000E4AC8">
        <w:rPr>
          <w:rFonts w:ascii="Arial" w:hAnsi="Arial" w:cs="Arial"/>
          <w:sz w:val="20"/>
          <w:szCs w:val="20"/>
          <w:lang w:eastAsia="en-US"/>
        </w:rPr>
        <w:t xml:space="preserve"> okvirnega sporazuma za</w:t>
      </w:r>
      <w:r w:rsidR="00B21D1B" w:rsidRPr="00850FF9">
        <w:rPr>
          <w:rFonts w:ascii="Arial" w:hAnsi="Arial" w:cs="Arial"/>
          <w:sz w:val="20"/>
          <w:szCs w:val="20"/>
          <w:lang w:eastAsia="en-US"/>
        </w:rPr>
        <w:t xml:space="preserve"> posodobitve aplikacije za sklop</w:t>
      </w:r>
      <w:r w:rsidRPr="00850FF9">
        <w:rPr>
          <w:rFonts w:ascii="Arial" w:hAnsi="Arial" w:cs="Arial"/>
          <w:sz w:val="20"/>
          <w:szCs w:val="20"/>
          <w:lang w:eastAsia="en-US"/>
        </w:rPr>
        <w:t xml:space="preserve"> z DDV. </w:t>
      </w:r>
    </w:p>
    <w:p w14:paraId="5D330D45" w14:textId="77777777" w:rsidR="00FB62FD" w:rsidRPr="00850FF9"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90F273" w14:textId="127685F5"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r w:rsidRPr="00850FF9">
        <w:rPr>
          <w:rFonts w:ascii="Arial" w:hAnsi="Arial" w:cs="Arial"/>
          <w:color w:val="000000" w:themeColor="text1"/>
          <w:sz w:val="20"/>
          <w:szCs w:val="20"/>
        </w:rPr>
        <w:t xml:space="preserve">Finančno zavarovanje za dobro izvedbo pogodbenih obveznosti mora veljati najmanj 30 dni po preteku </w:t>
      </w:r>
      <w:r w:rsidR="00B21D1B">
        <w:rPr>
          <w:rFonts w:ascii="Arial" w:hAnsi="Arial" w:cs="Arial"/>
          <w:color w:val="000000" w:themeColor="text1"/>
          <w:sz w:val="20"/>
          <w:szCs w:val="20"/>
        </w:rPr>
        <w:t>roka za izvedbo posodobitev aplikacije za sklop</w:t>
      </w:r>
      <w:r w:rsidRPr="00FB62FD">
        <w:rPr>
          <w:rFonts w:ascii="Arial" w:hAnsi="Arial" w:cs="Arial"/>
          <w:color w:val="000000" w:themeColor="text1"/>
          <w:sz w:val="20"/>
          <w:szCs w:val="20"/>
        </w:rPr>
        <w:t>. Predložitev finančnega zavarovanja za dobro izvedbo pogodbenih obveznosti je pogoj za veljavnost</w:t>
      </w:r>
      <w:r w:rsidR="005133DE">
        <w:rPr>
          <w:rFonts w:ascii="Arial" w:hAnsi="Arial" w:cs="Arial"/>
          <w:color w:val="000000" w:themeColor="text1"/>
          <w:sz w:val="20"/>
          <w:szCs w:val="20"/>
        </w:rPr>
        <w:t xml:space="preserve"> okvirnega sporazuma</w:t>
      </w:r>
      <w:r w:rsidRPr="00FB62FD">
        <w:rPr>
          <w:rFonts w:ascii="Arial" w:hAnsi="Arial" w:cs="Arial"/>
          <w:color w:val="FF0000"/>
          <w:sz w:val="20"/>
          <w:szCs w:val="20"/>
        </w:rPr>
        <w:t>.</w:t>
      </w:r>
    </w:p>
    <w:p w14:paraId="4F2B5886" w14:textId="5032C312" w:rsidR="00B21D1B" w:rsidRDefault="00B21D1B" w:rsidP="00B21D1B">
      <w:pPr>
        <w:spacing w:line="260" w:lineRule="exact"/>
        <w:jc w:val="both"/>
        <w:rPr>
          <w:rFonts w:ascii="Arial" w:hAnsi="Arial" w:cs="Arial"/>
          <w:color w:val="000000"/>
          <w:sz w:val="20"/>
          <w:szCs w:val="20"/>
        </w:rPr>
      </w:pPr>
      <w:r w:rsidRPr="00A7182A">
        <w:rPr>
          <w:rFonts w:ascii="Arial" w:hAnsi="Arial" w:cs="Arial"/>
          <w:color w:val="000000"/>
          <w:sz w:val="20"/>
          <w:szCs w:val="20"/>
        </w:rPr>
        <w:t>Iz</w:t>
      </w:r>
      <w:r>
        <w:rPr>
          <w:rFonts w:ascii="Arial" w:hAnsi="Arial" w:cs="Arial"/>
          <w:color w:val="000000"/>
          <w:sz w:val="20"/>
          <w:szCs w:val="20"/>
        </w:rPr>
        <w:t xml:space="preserve">brani ponudnik bo moral </w:t>
      </w:r>
      <w:r w:rsidRPr="00A7182A">
        <w:rPr>
          <w:rFonts w:ascii="Arial" w:hAnsi="Arial" w:cs="Arial"/>
          <w:color w:val="000000"/>
          <w:sz w:val="20"/>
          <w:szCs w:val="20"/>
        </w:rPr>
        <w:t>za zavarovanje dobre izvedbe pogodbenih obveznosti vzdrževanja predloži</w:t>
      </w:r>
      <w:r>
        <w:rPr>
          <w:rFonts w:ascii="Arial" w:hAnsi="Arial" w:cs="Arial"/>
          <w:color w:val="000000"/>
          <w:sz w:val="20"/>
          <w:szCs w:val="20"/>
        </w:rPr>
        <w:t>ti  n</w:t>
      </w:r>
      <w:r w:rsidRPr="00A7182A">
        <w:rPr>
          <w:rFonts w:ascii="Arial" w:hAnsi="Arial" w:cs="Arial"/>
          <w:color w:val="000000"/>
          <w:sz w:val="20"/>
          <w:szCs w:val="20"/>
        </w:rPr>
        <w:t>aročniku kavcijsko zavarovanje zavarovalnice ali bančno garancijo</w:t>
      </w:r>
      <w:r>
        <w:rPr>
          <w:rFonts w:ascii="Arial" w:hAnsi="Arial" w:cs="Arial"/>
          <w:color w:val="000000"/>
          <w:sz w:val="20"/>
          <w:szCs w:val="20"/>
        </w:rPr>
        <w:t xml:space="preserve"> </w:t>
      </w:r>
      <w:r w:rsidRPr="000A4FD0">
        <w:rPr>
          <w:rFonts w:ascii="Arial" w:hAnsi="Arial" w:cs="Arial"/>
          <w:sz w:val="20"/>
          <w:szCs w:val="20"/>
          <w:lang w:eastAsia="en-US"/>
        </w:rPr>
        <w:t>(</w:t>
      </w:r>
      <w:r w:rsidRPr="000A4FD0">
        <w:rPr>
          <w:rFonts w:ascii="Arial" w:hAnsi="Arial" w:cs="Arial"/>
          <w:sz w:val="20"/>
          <w:szCs w:val="20"/>
        </w:rPr>
        <w:t>glej vzorec št. 2)</w:t>
      </w:r>
      <w:r w:rsidRPr="000A4FD0">
        <w:rPr>
          <w:rFonts w:ascii="Arial" w:hAnsi="Arial" w:cs="Arial"/>
          <w:sz w:val="20"/>
          <w:szCs w:val="20"/>
          <w:lang w:eastAsia="en-US"/>
        </w:rPr>
        <w:t xml:space="preserve">, </w:t>
      </w:r>
      <w:r>
        <w:rPr>
          <w:rFonts w:ascii="Arial" w:hAnsi="Arial" w:cs="Arial"/>
          <w:sz w:val="20"/>
          <w:szCs w:val="20"/>
          <w:lang w:eastAsia="en-US"/>
        </w:rPr>
        <w:t xml:space="preserve">v nadaljevanju: finančno </w:t>
      </w:r>
      <w:r w:rsidRPr="00A7182A">
        <w:rPr>
          <w:rFonts w:ascii="Arial" w:hAnsi="Arial" w:cs="Arial"/>
          <w:color w:val="000000"/>
          <w:sz w:val="20"/>
          <w:szCs w:val="20"/>
        </w:rPr>
        <w:t>za</w:t>
      </w:r>
      <w:r>
        <w:rPr>
          <w:rFonts w:ascii="Arial" w:hAnsi="Arial" w:cs="Arial"/>
          <w:color w:val="000000"/>
          <w:sz w:val="20"/>
          <w:szCs w:val="20"/>
        </w:rPr>
        <w:t xml:space="preserve">varovanje za </w:t>
      </w:r>
      <w:r w:rsidRPr="00A7182A">
        <w:rPr>
          <w:rFonts w:ascii="Arial" w:hAnsi="Arial" w:cs="Arial"/>
          <w:color w:val="000000"/>
          <w:sz w:val="20"/>
          <w:szCs w:val="20"/>
        </w:rPr>
        <w:t>dobro izvedbo pogodbenih obveznosti vzdrževanja</w:t>
      </w:r>
      <w:r>
        <w:rPr>
          <w:rFonts w:ascii="Arial" w:hAnsi="Arial" w:cs="Arial"/>
          <w:color w:val="000000"/>
          <w:sz w:val="20"/>
          <w:szCs w:val="20"/>
        </w:rPr>
        <w:t xml:space="preserve">, in sicer </w:t>
      </w:r>
      <w:r w:rsidRPr="00A7182A">
        <w:rPr>
          <w:rFonts w:ascii="Arial" w:hAnsi="Arial" w:cs="Arial"/>
          <w:color w:val="000000"/>
          <w:sz w:val="20"/>
          <w:szCs w:val="20"/>
        </w:rPr>
        <w:t xml:space="preserve">najkasneje 10 dni pred iztekom veljavnosti finančnega zavarovanja za </w:t>
      </w:r>
      <w:r>
        <w:rPr>
          <w:rFonts w:ascii="Arial" w:hAnsi="Arial" w:cs="Arial"/>
          <w:color w:val="000000"/>
          <w:sz w:val="20"/>
          <w:szCs w:val="20"/>
        </w:rPr>
        <w:t xml:space="preserve">dobro izvedbo pogodbenih obveznosti iz </w:t>
      </w:r>
      <w:r w:rsidR="00850FF9">
        <w:rPr>
          <w:rFonts w:ascii="Arial" w:hAnsi="Arial" w:cs="Arial"/>
          <w:color w:val="000000"/>
          <w:sz w:val="20"/>
          <w:szCs w:val="20"/>
        </w:rPr>
        <w:t>prvega odstavka te točke</w:t>
      </w:r>
      <w:r>
        <w:rPr>
          <w:rFonts w:ascii="Arial" w:hAnsi="Arial" w:cs="Arial"/>
          <w:color w:val="000000"/>
          <w:sz w:val="20"/>
          <w:szCs w:val="20"/>
        </w:rPr>
        <w:t xml:space="preserve">, </w:t>
      </w:r>
      <w:r w:rsidRPr="00A7182A">
        <w:rPr>
          <w:rFonts w:ascii="Arial" w:hAnsi="Arial" w:cs="Arial"/>
          <w:color w:val="000000"/>
          <w:sz w:val="20"/>
          <w:szCs w:val="20"/>
        </w:rPr>
        <w:t>v višini 5% od skupne</w:t>
      </w:r>
      <w:r w:rsidR="00850FF9">
        <w:rPr>
          <w:rFonts w:ascii="Arial" w:hAnsi="Arial" w:cs="Arial"/>
          <w:color w:val="000000"/>
          <w:sz w:val="20"/>
          <w:szCs w:val="20"/>
        </w:rPr>
        <w:t xml:space="preserve"> okvirne </w:t>
      </w:r>
      <w:r w:rsidRPr="00A7182A">
        <w:rPr>
          <w:rFonts w:ascii="Arial" w:hAnsi="Arial" w:cs="Arial"/>
          <w:color w:val="000000"/>
          <w:sz w:val="20"/>
          <w:szCs w:val="20"/>
        </w:rPr>
        <w:t>vrednosti</w:t>
      </w:r>
      <w:r w:rsidR="000E4AC8">
        <w:rPr>
          <w:rFonts w:ascii="Arial" w:hAnsi="Arial" w:cs="Arial"/>
          <w:color w:val="000000"/>
          <w:sz w:val="20"/>
          <w:szCs w:val="20"/>
        </w:rPr>
        <w:t xml:space="preserve"> okvirnega sporazuma za</w:t>
      </w:r>
      <w:r w:rsidRPr="00A7182A">
        <w:rPr>
          <w:rFonts w:ascii="Arial" w:hAnsi="Arial" w:cs="Arial"/>
          <w:color w:val="000000"/>
          <w:sz w:val="20"/>
          <w:szCs w:val="20"/>
        </w:rPr>
        <w:t xml:space="preserve"> vzdrževanja</w:t>
      </w:r>
      <w:r w:rsidR="00850FF9">
        <w:rPr>
          <w:rFonts w:ascii="Arial" w:hAnsi="Arial" w:cs="Arial"/>
          <w:color w:val="000000"/>
          <w:sz w:val="20"/>
          <w:szCs w:val="20"/>
        </w:rPr>
        <w:t xml:space="preserve"> za sklop</w:t>
      </w:r>
      <w:r w:rsidRPr="00A7182A">
        <w:rPr>
          <w:rFonts w:ascii="Arial" w:hAnsi="Arial" w:cs="Arial"/>
          <w:color w:val="000000"/>
          <w:sz w:val="20"/>
          <w:szCs w:val="20"/>
        </w:rPr>
        <w:t xml:space="preserve"> z DDV</w:t>
      </w:r>
      <w:r>
        <w:rPr>
          <w:rFonts w:ascii="Arial" w:hAnsi="Arial" w:cs="Arial"/>
          <w:color w:val="000000"/>
          <w:sz w:val="20"/>
          <w:szCs w:val="20"/>
        </w:rPr>
        <w:t xml:space="preserve">. </w:t>
      </w:r>
    </w:p>
    <w:p w14:paraId="4CEFF2A9" w14:textId="77777777" w:rsidR="00B21D1B" w:rsidRDefault="00B21D1B" w:rsidP="00B21D1B">
      <w:pPr>
        <w:spacing w:line="260" w:lineRule="exact"/>
        <w:jc w:val="both"/>
        <w:rPr>
          <w:rFonts w:ascii="Arial" w:hAnsi="Arial" w:cs="Arial"/>
          <w:color w:val="000000"/>
          <w:sz w:val="20"/>
          <w:szCs w:val="20"/>
        </w:rPr>
      </w:pPr>
    </w:p>
    <w:p w14:paraId="2C3D100B" w14:textId="77777777" w:rsidR="00B21D1B" w:rsidRPr="00A7182A" w:rsidRDefault="00B21D1B" w:rsidP="00B21D1B">
      <w:pPr>
        <w:spacing w:line="260" w:lineRule="exact"/>
        <w:jc w:val="both"/>
        <w:rPr>
          <w:rFonts w:ascii="Arial" w:hAnsi="Arial" w:cs="Arial"/>
          <w:color w:val="000000"/>
          <w:sz w:val="20"/>
          <w:szCs w:val="20"/>
        </w:rPr>
      </w:pPr>
      <w:r w:rsidRPr="00A7182A">
        <w:rPr>
          <w:rFonts w:ascii="Arial" w:hAnsi="Arial" w:cs="Arial"/>
          <w:color w:val="000000"/>
          <w:sz w:val="20"/>
          <w:szCs w:val="20"/>
        </w:rPr>
        <w:t>Finančno zavarovanje za dobro izvedbo pogodbenih obveznosti vzdrževanja mora veljati še najmanj 30 dni</w:t>
      </w:r>
      <w:r w:rsidRPr="00A7182A">
        <w:rPr>
          <w:rFonts w:ascii="Arial" w:hAnsi="Arial" w:cs="Arial"/>
          <w:i/>
          <w:color w:val="000000"/>
          <w:sz w:val="20"/>
          <w:szCs w:val="20"/>
        </w:rPr>
        <w:t xml:space="preserve"> </w:t>
      </w:r>
      <w:r w:rsidRPr="00A7182A">
        <w:rPr>
          <w:rFonts w:ascii="Arial" w:hAnsi="Arial" w:cs="Arial"/>
          <w:color w:val="000000"/>
          <w:sz w:val="20"/>
          <w:szCs w:val="20"/>
        </w:rPr>
        <w:t>po preteku veljavnosti pogodbenih obveznosti vzdrževanja.</w:t>
      </w:r>
    </w:p>
    <w:p w14:paraId="3D9D36E2" w14:textId="77777777" w:rsidR="00B21D1B" w:rsidRPr="00A7182A" w:rsidRDefault="00B21D1B" w:rsidP="00B21D1B">
      <w:pPr>
        <w:spacing w:line="260" w:lineRule="exact"/>
        <w:jc w:val="both"/>
        <w:rPr>
          <w:rFonts w:ascii="Arial" w:hAnsi="Arial" w:cs="Arial"/>
          <w:color w:val="000000"/>
          <w:sz w:val="20"/>
          <w:szCs w:val="20"/>
        </w:rPr>
      </w:pPr>
    </w:p>
    <w:p w14:paraId="483EE280" w14:textId="14C36320" w:rsidR="00850FF9" w:rsidRPr="00FB62FD" w:rsidRDefault="00B57CAE" w:rsidP="005D6BAE">
      <w:pPr>
        <w:spacing w:line="260" w:lineRule="exact"/>
        <w:jc w:val="both"/>
        <w:rPr>
          <w:rFonts w:ascii="Arial" w:hAnsi="Arial" w:cs="Arial"/>
          <w:sz w:val="20"/>
          <w:szCs w:val="20"/>
        </w:rPr>
      </w:pPr>
      <w:r w:rsidRPr="00B57CAE">
        <w:rPr>
          <w:rFonts w:ascii="Arial" w:hAnsi="Arial" w:cs="Arial"/>
          <w:sz w:val="20"/>
          <w:szCs w:val="20"/>
        </w:rPr>
        <w:t>Finančni zavarovanji za dobro izvedbo pogodbenih obveznosti ima naročnik pravico unovčiti v primeru, da izvajalec ne bo izpolnil oziroma ne bo pravočasno ali pravilno izpolnjeval svojih pogodbenih obveznosti.</w:t>
      </w:r>
    </w:p>
    <w:p w14:paraId="7362650A" w14:textId="2B68D7D9" w:rsidR="00FB62FD" w:rsidRPr="00FB62FD" w:rsidRDefault="005D6BAE" w:rsidP="005D6BAE">
      <w:pPr>
        <w:pStyle w:val="Naslov2"/>
      </w:pPr>
      <w:bookmarkStart w:id="166" w:name="_Toc161919945"/>
      <w:bookmarkStart w:id="167" w:name="_Toc219453751"/>
      <w:r w:rsidRPr="005D6BAE">
        <w:t xml:space="preserve">11. 3 </w:t>
      </w:r>
      <w:r w:rsidR="00FB62FD" w:rsidRPr="00FB62FD">
        <w:t>Odprava napak v garancijskem roku</w:t>
      </w:r>
      <w:bookmarkEnd w:id="166"/>
      <w:bookmarkEnd w:id="167"/>
    </w:p>
    <w:p w14:paraId="20CB1603" w14:textId="77777777" w:rsidR="00FB62FD" w:rsidRPr="00FB62FD" w:rsidRDefault="00FB62FD" w:rsidP="00FB62FD">
      <w:pPr>
        <w:spacing w:line="260" w:lineRule="exact"/>
        <w:jc w:val="both"/>
        <w:rPr>
          <w:rFonts w:ascii="Arial" w:hAnsi="Arial" w:cs="Arial"/>
          <w:sz w:val="20"/>
          <w:szCs w:val="20"/>
        </w:rPr>
      </w:pPr>
    </w:p>
    <w:p w14:paraId="2A1841CA" w14:textId="545B1CD1" w:rsidR="00FB62FD" w:rsidRPr="00850FF9" w:rsidRDefault="00FB62FD" w:rsidP="00FB62FD">
      <w:pPr>
        <w:numPr>
          <w:ilvl w:val="12"/>
          <w:numId w:val="0"/>
        </w:numPr>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Izbrani ponudnik bo moral za zavarovanje odprave napak v garancijskem roku predložiti kavcijsko zavarovanje </w:t>
      </w:r>
      <w:r w:rsidRPr="00850FF9">
        <w:rPr>
          <w:rFonts w:ascii="Arial" w:hAnsi="Arial" w:cs="Arial"/>
          <w:sz w:val="20"/>
          <w:szCs w:val="20"/>
          <w:lang w:eastAsia="en-US"/>
        </w:rPr>
        <w:t xml:space="preserve">zavarovalnice </w:t>
      </w:r>
      <w:r w:rsidRPr="000C5359">
        <w:rPr>
          <w:rFonts w:ascii="Arial" w:hAnsi="Arial" w:cs="Arial"/>
          <w:sz w:val="20"/>
          <w:szCs w:val="20"/>
          <w:lang w:eastAsia="en-US"/>
        </w:rPr>
        <w:t xml:space="preserve">ali bančno garancijo (glej vzorec št. 3), v nadaljevanju: finančno zavarovanje za odpravo napak v garancijskem roku, in sicer najkasneje v </w:t>
      </w:r>
      <w:r w:rsidR="00B21D1B" w:rsidRPr="000C5359">
        <w:rPr>
          <w:rFonts w:ascii="Arial" w:hAnsi="Arial" w:cs="Arial"/>
          <w:sz w:val="20"/>
          <w:szCs w:val="20"/>
          <w:lang w:eastAsia="en-US"/>
        </w:rPr>
        <w:t>15</w:t>
      </w:r>
      <w:r w:rsidRPr="000C5359">
        <w:rPr>
          <w:rFonts w:ascii="Arial" w:hAnsi="Arial" w:cs="Arial"/>
          <w:sz w:val="20"/>
          <w:szCs w:val="20"/>
          <w:lang w:eastAsia="en-US"/>
        </w:rPr>
        <w:t xml:space="preserve"> dneh po podpisu </w:t>
      </w:r>
      <w:r w:rsidR="00B57CAE" w:rsidRPr="000C5359">
        <w:rPr>
          <w:rFonts w:ascii="Arial" w:hAnsi="Arial" w:cs="Arial"/>
          <w:sz w:val="20"/>
          <w:szCs w:val="20"/>
          <w:lang w:eastAsia="en-US"/>
        </w:rPr>
        <w:t xml:space="preserve">prevzemnega </w:t>
      </w:r>
      <w:r w:rsidRPr="000C5359">
        <w:rPr>
          <w:rFonts w:ascii="Arial" w:hAnsi="Arial" w:cs="Arial"/>
          <w:sz w:val="20"/>
          <w:szCs w:val="20"/>
          <w:lang w:eastAsia="en-US"/>
        </w:rPr>
        <w:t xml:space="preserve">zapisnika o prevzemu </w:t>
      </w:r>
      <w:r w:rsidR="000F66BB" w:rsidRPr="000C5359">
        <w:rPr>
          <w:rFonts w:ascii="Arial" w:hAnsi="Arial" w:cs="Arial"/>
          <w:sz w:val="20"/>
          <w:szCs w:val="20"/>
          <w:lang w:eastAsia="en-US"/>
        </w:rPr>
        <w:t>storitev</w:t>
      </w:r>
      <w:r w:rsidR="00850FF9" w:rsidRPr="000C5359">
        <w:rPr>
          <w:rFonts w:ascii="Arial" w:hAnsi="Arial" w:cs="Arial"/>
          <w:sz w:val="20"/>
          <w:szCs w:val="20"/>
          <w:lang w:eastAsia="en-US"/>
        </w:rPr>
        <w:t xml:space="preserve"> </w:t>
      </w:r>
      <w:r w:rsidR="00DF3B6A" w:rsidRPr="000C5359">
        <w:rPr>
          <w:rFonts w:ascii="Arial" w:hAnsi="Arial" w:cs="Arial"/>
          <w:sz w:val="20"/>
          <w:szCs w:val="20"/>
          <w:lang w:eastAsia="en-US"/>
        </w:rPr>
        <w:t xml:space="preserve">celotne </w:t>
      </w:r>
      <w:r w:rsidR="00850FF9" w:rsidRPr="000C5359">
        <w:rPr>
          <w:rFonts w:ascii="Arial" w:hAnsi="Arial" w:cs="Arial"/>
          <w:sz w:val="20"/>
          <w:szCs w:val="20"/>
          <w:lang w:eastAsia="en-US"/>
        </w:rPr>
        <w:t>posodobitve aplikacije za sklop</w:t>
      </w:r>
      <w:r w:rsidRPr="000C5359">
        <w:rPr>
          <w:rFonts w:ascii="Arial" w:hAnsi="Arial" w:cs="Arial"/>
          <w:sz w:val="20"/>
          <w:szCs w:val="20"/>
          <w:lang w:eastAsia="en-US"/>
        </w:rPr>
        <w:t>, v višini</w:t>
      </w:r>
      <w:bookmarkStart w:id="168" w:name="_Hlk217916416"/>
      <w:r w:rsidRPr="000C5359">
        <w:rPr>
          <w:rFonts w:ascii="Arial" w:hAnsi="Arial" w:cs="Arial"/>
          <w:sz w:val="20"/>
          <w:szCs w:val="20"/>
          <w:lang w:eastAsia="en-US"/>
        </w:rPr>
        <w:t xml:space="preserve"> 5 % </w:t>
      </w:r>
      <w:r w:rsidR="00850FF9" w:rsidRPr="000C5359">
        <w:rPr>
          <w:rFonts w:ascii="Arial" w:hAnsi="Arial" w:cs="Arial"/>
          <w:sz w:val="20"/>
          <w:szCs w:val="20"/>
          <w:lang w:eastAsia="en-US"/>
        </w:rPr>
        <w:t>skupne okvirne vrednosti</w:t>
      </w:r>
      <w:r w:rsidR="000E4AC8" w:rsidRPr="000C5359">
        <w:rPr>
          <w:rFonts w:ascii="Arial" w:hAnsi="Arial" w:cs="Arial"/>
          <w:sz w:val="20"/>
          <w:szCs w:val="20"/>
          <w:lang w:eastAsia="en-US"/>
        </w:rPr>
        <w:t xml:space="preserve"> okvirnega sporazuma za</w:t>
      </w:r>
      <w:r w:rsidR="00850FF9" w:rsidRPr="000C5359">
        <w:rPr>
          <w:rFonts w:ascii="Arial" w:hAnsi="Arial" w:cs="Arial"/>
          <w:sz w:val="20"/>
          <w:szCs w:val="20"/>
          <w:lang w:eastAsia="en-US"/>
        </w:rPr>
        <w:t xml:space="preserve"> posodobitve aplikacije za sklop z DDV.</w:t>
      </w:r>
      <w:bookmarkEnd w:id="168"/>
    </w:p>
    <w:p w14:paraId="7FA0ADE8" w14:textId="77777777" w:rsidR="00FB62FD" w:rsidRPr="00850FF9" w:rsidRDefault="00FB62FD" w:rsidP="00FB62FD">
      <w:pPr>
        <w:spacing w:line="260" w:lineRule="exact"/>
        <w:jc w:val="both"/>
        <w:rPr>
          <w:rFonts w:ascii="Arial" w:hAnsi="Arial" w:cs="Arial"/>
          <w:sz w:val="20"/>
          <w:szCs w:val="20"/>
          <w:lang w:eastAsia="en-US"/>
        </w:rPr>
      </w:pPr>
    </w:p>
    <w:p w14:paraId="523CA114" w14:textId="77777777" w:rsidR="00FB62FD" w:rsidRPr="00850FF9"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 xml:space="preserve">Finančno zavarovanje za odpravo napak v garancijskem roku mora veljati še najmanj 30 dni po poteku garancijskega roka, ki velja najdlje. </w:t>
      </w:r>
    </w:p>
    <w:p w14:paraId="7AFC6995" w14:textId="77777777" w:rsidR="00FB62FD" w:rsidRPr="00850FF9" w:rsidRDefault="00FB62FD" w:rsidP="00FB62FD">
      <w:pPr>
        <w:spacing w:line="260" w:lineRule="exact"/>
        <w:jc w:val="both"/>
        <w:rPr>
          <w:rFonts w:ascii="Arial" w:hAnsi="Arial" w:cs="Arial"/>
          <w:sz w:val="20"/>
          <w:szCs w:val="20"/>
          <w:lang w:eastAsia="en-US"/>
        </w:rPr>
      </w:pPr>
    </w:p>
    <w:p w14:paraId="406B79DB" w14:textId="77777777" w:rsidR="00FB62FD" w:rsidRPr="00850FF9"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762EA2CB" w14:textId="77777777" w:rsidR="00FB62FD" w:rsidRPr="00850FF9"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283696" w14:textId="77777777" w:rsidR="00FB62FD" w:rsidRPr="00FB62FD"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Naročnik ima pravico unovčiti finančno zavarovanje za odpravo napak v garancijskem roku, če ponudnik - izvajalec ne bo izvrševal garancijskih obveznosti.</w:t>
      </w:r>
      <w:r w:rsidRPr="00FB62FD">
        <w:rPr>
          <w:rFonts w:ascii="Arial" w:hAnsi="Arial" w:cs="Arial"/>
          <w:sz w:val="20"/>
          <w:szCs w:val="20"/>
          <w:lang w:eastAsia="en-US"/>
        </w:rPr>
        <w:t xml:space="preserve"> </w:t>
      </w:r>
    </w:p>
    <w:p w14:paraId="7FC3079B" w14:textId="77777777" w:rsidR="00FB62FD" w:rsidRPr="00FB62FD" w:rsidRDefault="00FB62FD" w:rsidP="00FB62FD">
      <w:pPr>
        <w:spacing w:line="260" w:lineRule="exact"/>
        <w:jc w:val="both"/>
        <w:rPr>
          <w:rFonts w:ascii="Arial" w:hAnsi="Arial" w:cs="Arial"/>
          <w:sz w:val="20"/>
          <w:szCs w:val="20"/>
          <w:highlight w:val="yellow"/>
        </w:rPr>
      </w:pPr>
    </w:p>
    <w:p w14:paraId="7807D3E5" w14:textId="77777777"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B62FD">
        <w:rPr>
          <w:rFonts w:ascii="Arial" w:hAnsi="Arial" w:cs="Arial"/>
          <w:color w:val="000000" w:themeColor="text1"/>
          <w:sz w:val="20"/>
          <w:szCs w:val="20"/>
          <w:u w:val="single"/>
        </w:rPr>
        <w:t>Splošno:</w:t>
      </w:r>
    </w:p>
    <w:p w14:paraId="5F58EB81" w14:textId="77777777"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867EBDA" w14:textId="39A27841" w:rsidR="00E51704" w:rsidRDefault="00FB62FD" w:rsidP="005D6BAE">
      <w:pPr>
        <w:numPr>
          <w:ilvl w:val="12"/>
          <w:numId w:val="0"/>
        </w:numPr>
        <w:spacing w:line="260" w:lineRule="exact"/>
        <w:jc w:val="both"/>
        <w:rPr>
          <w:rFonts w:ascii="Arial" w:hAnsi="Arial" w:cs="Arial"/>
          <w:color w:val="000000" w:themeColor="text1"/>
          <w:sz w:val="20"/>
          <w:szCs w:val="20"/>
          <w:lang w:eastAsia="en-US"/>
        </w:rPr>
      </w:pPr>
      <w:r w:rsidRPr="00FB62FD">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FB62FD">
        <w:rPr>
          <w:rFonts w:ascii="Arial" w:hAnsi="Arial" w:cs="Arial"/>
          <w:color w:val="000000" w:themeColor="text1"/>
          <w:sz w:val="20"/>
          <w:szCs w:val="20"/>
          <w:lang w:eastAsia="en-US"/>
        </w:rPr>
        <w:t>pdf</w:t>
      </w:r>
      <w:proofErr w:type="spellEnd"/>
      <w:r w:rsidRPr="00FB62FD">
        <w:rPr>
          <w:rFonts w:ascii="Arial" w:hAnsi="Arial" w:cs="Arial"/>
          <w:color w:val="000000" w:themeColor="text1"/>
          <w:sz w:val="20"/>
          <w:szCs w:val="20"/>
          <w:lang w:eastAsia="en-US"/>
        </w:rPr>
        <w:t xml:space="preserve">. obliki, </w:t>
      </w:r>
      <w:r w:rsidRPr="00FB62FD">
        <w:rPr>
          <w:rFonts w:ascii="Arial" w:hAnsi="Arial" w:cs="Arial"/>
          <w:color w:val="000000" w:themeColor="text1"/>
          <w:sz w:val="20"/>
          <w:szCs w:val="20"/>
          <w:u w:val="single"/>
          <w:lang w:eastAsia="en-US"/>
        </w:rPr>
        <w:t>zato morajo biti vnovčljiva v kopiji in ne v originalu</w:t>
      </w:r>
      <w:r w:rsidRPr="00FB62FD">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0516A726" w14:textId="77777777" w:rsidR="005D6BAE" w:rsidRPr="005D6BAE" w:rsidRDefault="005D6BAE" w:rsidP="005D6BAE">
      <w:pPr>
        <w:numPr>
          <w:ilvl w:val="12"/>
          <w:numId w:val="0"/>
        </w:numPr>
        <w:spacing w:line="260" w:lineRule="exact"/>
        <w:jc w:val="both"/>
        <w:rPr>
          <w:rFonts w:ascii="Arial" w:hAnsi="Arial" w:cs="Arial"/>
          <w:color w:val="000000" w:themeColor="text1"/>
          <w:sz w:val="20"/>
          <w:szCs w:val="20"/>
          <w:lang w:eastAsia="en-US"/>
        </w:rPr>
      </w:pPr>
    </w:p>
    <w:p w14:paraId="65F23C48" w14:textId="0181821B" w:rsidR="00E51704" w:rsidRPr="00E51704" w:rsidRDefault="006936D6" w:rsidP="00E51704">
      <w:pPr>
        <w:pStyle w:val="Naslov1"/>
      </w:pPr>
      <w:bookmarkStart w:id="169" w:name="_Toc87964268"/>
      <w:bookmarkStart w:id="170" w:name="_Toc147835732"/>
      <w:bookmarkStart w:id="171" w:name="_Toc219453752"/>
      <w:r w:rsidRPr="00E51704">
        <w:t>1</w:t>
      </w:r>
      <w:r w:rsidR="00E51704" w:rsidRPr="00E51704">
        <w:t>2</w:t>
      </w:r>
      <w:r w:rsidRPr="00E51704">
        <w:tab/>
      </w:r>
      <w:r w:rsidR="000D0C3F" w:rsidRPr="00E51704">
        <w:t>OSTALA DOLOČILA V ZVEZI S POSTOPKOM JAVNEGA NAROČILA</w:t>
      </w:r>
      <w:bookmarkEnd w:id="169"/>
      <w:bookmarkEnd w:id="170"/>
      <w:bookmarkEnd w:id="171"/>
    </w:p>
    <w:p w14:paraId="5419D565" w14:textId="200CFB09" w:rsidR="000D0C3F" w:rsidRPr="00A13C75" w:rsidRDefault="006936D6" w:rsidP="00E51704">
      <w:pPr>
        <w:pStyle w:val="Naslov2"/>
      </w:pPr>
      <w:bookmarkStart w:id="172" w:name="_Toc87964269"/>
      <w:bookmarkStart w:id="173" w:name="_Toc147835733"/>
      <w:bookmarkStart w:id="174" w:name="_Toc219453753"/>
      <w:r w:rsidRPr="00A13C75">
        <w:t>1</w:t>
      </w:r>
      <w:r w:rsidR="00E51704">
        <w:t>2</w:t>
      </w:r>
      <w:r w:rsidRPr="00A13C75">
        <w:t>.1</w:t>
      </w:r>
      <w:r w:rsidRPr="00A13C75">
        <w:tab/>
      </w:r>
      <w:r w:rsidR="000D0C3F" w:rsidRPr="00A13C75">
        <w:t>Obvestilo o odločitvi o oddaji naročila</w:t>
      </w:r>
      <w:bookmarkEnd w:id="172"/>
      <w:bookmarkEnd w:id="173"/>
      <w:bookmarkEnd w:id="174"/>
    </w:p>
    <w:p w14:paraId="7E1C6073" w14:textId="77777777" w:rsidR="000D0C3F" w:rsidRPr="00453625" w:rsidRDefault="000D0C3F" w:rsidP="003E3E73">
      <w:pPr>
        <w:spacing w:line="260" w:lineRule="exact"/>
        <w:jc w:val="both"/>
        <w:rPr>
          <w:rFonts w:ascii="Arial" w:hAnsi="Arial" w:cs="Arial"/>
          <w:b/>
          <w:sz w:val="20"/>
          <w:szCs w:val="20"/>
        </w:rPr>
      </w:pPr>
    </w:p>
    <w:p w14:paraId="08598678" w14:textId="1E4C88DB" w:rsidR="000D0C3F" w:rsidRPr="009F2584"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3939DC8" w14:textId="698069C6" w:rsidR="00A13C75" w:rsidRPr="005133DE" w:rsidRDefault="006936D6" w:rsidP="00A13C75">
      <w:pPr>
        <w:pStyle w:val="Naslov2"/>
        <w:rPr>
          <w:rFonts w:cs="Arial"/>
          <w:sz w:val="20"/>
          <w:szCs w:val="20"/>
        </w:rPr>
      </w:pPr>
      <w:bookmarkStart w:id="175" w:name="_Toc87964270"/>
      <w:bookmarkStart w:id="176" w:name="_Toc219453754"/>
      <w:r w:rsidRPr="005133DE">
        <w:t>1</w:t>
      </w:r>
      <w:r w:rsidR="00E51704" w:rsidRPr="005133DE">
        <w:t>2</w:t>
      </w:r>
      <w:r w:rsidRPr="005133DE">
        <w:t>.2</w:t>
      </w:r>
      <w:r w:rsidRPr="005133DE">
        <w:tab/>
      </w:r>
      <w:r w:rsidR="000D0C3F" w:rsidRPr="005133DE">
        <w:t xml:space="preserve">Sklenitev </w:t>
      </w:r>
      <w:bookmarkEnd w:id="175"/>
      <w:r w:rsidR="00D27CB5" w:rsidRPr="005133DE">
        <w:t>okvirnega sporazuma</w:t>
      </w:r>
      <w:bookmarkEnd w:id="176"/>
      <w:r w:rsidR="00EB4894" w:rsidRPr="005133DE">
        <w:rPr>
          <w:rFonts w:cs="Arial"/>
          <w:sz w:val="20"/>
          <w:szCs w:val="20"/>
        </w:rPr>
        <w:t xml:space="preserve"> </w:t>
      </w:r>
    </w:p>
    <w:p w14:paraId="246843CC" w14:textId="77777777" w:rsidR="00A13C75" w:rsidRPr="005133DE" w:rsidRDefault="00A13C75" w:rsidP="00A13C75"/>
    <w:p w14:paraId="2E6E7065" w14:textId="68992E84" w:rsidR="00850FF9" w:rsidRDefault="00E258F8" w:rsidP="00E258F8">
      <w:pPr>
        <w:spacing w:line="260" w:lineRule="exact"/>
        <w:jc w:val="both"/>
        <w:rPr>
          <w:rFonts w:ascii="Arial" w:hAnsi="Arial" w:cs="Arial"/>
          <w:color w:val="000000"/>
          <w:sz w:val="20"/>
          <w:szCs w:val="20"/>
        </w:rPr>
      </w:pPr>
      <w:bookmarkStart w:id="177" w:name="_Toc106287764"/>
      <w:bookmarkStart w:id="178" w:name="_Toc147835734"/>
      <w:r w:rsidRPr="005133DE">
        <w:rPr>
          <w:rFonts w:ascii="Arial" w:hAnsi="Arial" w:cs="Arial"/>
          <w:sz w:val="20"/>
          <w:szCs w:val="20"/>
        </w:rPr>
        <w:t>Naročnik bo z najugodnejšim ponudnikom</w:t>
      </w:r>
      <w:r w:rsidR="005133DE" w:rsidRPr="005133DE">
        <w:rPr>
          <w:rFonts w:ascii="Arial" w:hAnsi="Arial" w:cs="Arial"/>
          <w:sz w:val="20"/>
          <w:szCs w:val="20"/>
        </w:rPr>
        <w:t xml:space="preserve"> za sklop</w:t>
      </w:r>
      <w:r w:rsidRPr="005133DE">
        <w:rPr>
          <w:rFonts w:ascii="Arial" w:hAnsi="Arial" w:cs="Arial"/>
          <w:sz w:val="20"/>
          <w:szCs w:val="20"/>
        </w:rPr>
        <w:t>, katerega ponudba bo dopustna, sklenil okvirni sporazum za izvedbo predmeta javnega naročila</w:t>
      </w:r>
      <w:r w:rsidR="005133DE" w:rsidRPr="005133DE">
        <w:rPr>
          <w:rFonts w:ascii="Arial" w:hAnsi="Arial" w:cs="Arial"/>
          <w:sz w:val="20"/>
          <w:szCs w:val="20"/>
        </w:rPr>
        <w:t xml:space="preserve"> za sklop</w:t>
      </w:r>
      <w:r w:rsidRPr="005133DE">
        <w:rPr>
          <w:rFonts w:ascii="Arial" w:hAnsi="Arial" w:cs="Arial"/>
          <w:sz w:val="20"/>
          <w:szCs w:val="20"/>
        </w:rPr>
        <w:t xml:space="preserve">. </w:t>
      </w:r>
      <w:r w:rsidR="00850FF9">
        <w:rPr>
          <w:rFonts w:ascii="Arial" w:hAnsi="Arial" w:cs="Arial"/>
          <w:sz w:val="20"/>
          <w:szCs w:val="20"/>
        </w:rPr>
        <w:t>N</w:t>
      </w:r>
      <w:r w:rsidR="00850FF9" w:rsidRPr="004E74F5">
        <w:rPr>
          <w:rFonts w:ascii="Arial" w:hAnsi="Arial" w:cs="Arial"/>
          <w:sz w:val="20"/>
          <w:szCs w:val="20"/>
        </w:rPr>
        <w:t>aročnik bo z izbranim ponudnikom – izvajalcem</w:t>
      </w:r>
      <w:r w:rsidR="00850FF9">
        <w:rPr>
          <w:rFonts w:ascii="Arial" w:hAnsi="Arial" w:cs="Arial"/>
          <w:sz w:val="20"/>
          <w:szCs w:val="20"/>
        </w:rPr>
        <w:t xml:space="preserve"> za sklop</w:t>
      </w:r>
      <w:r w:rsidR="00850FF9" w:rsidRPr="004E74F5">
        <w:rPr>
          <w:rFonts w:ascii="Arial" w:hAnsi="Arial" w:cs="Arial"/>
          <w:sz w:val="20"/>
          <w:szCs w:val="20"/>
        </w:rPr>
        <w:t xml:space="preserve"> sklenil </w:t>
      </w:r>
      <w:r w:rsidR="00850FF9">
        <w:rPr>
          <w:rFonts w:ascii="Arial" w:hAnsi="Arial" w:cs="Arial"/>
          <w:sz w:val="20"/>
          <w:szCs w:val="20"/>
        </w:rPr>
        <w:t xml:space="preserve">okvirni sporazum </w:t>
      </w:r>
      <w:r w:rsidR="00850FF9" w:rsidRPr="004E74F5">
        <w:rPr>
          <w:rFonts w:ascii="Arial" w:hAnsi="Arial" w:cs="Arial"/>
          <w:sz w:val="20"/>
          <w:szCs w:val="20"/>
        </w:rPr>
        <w:t xml:space="preserve">za </w:t>
      </w:r>
      <w:bookmarkStart w:id="179" w:name="_Hlk217993039"/>
      <w:r w:rsidR="00850FF9" w:rsidRPr="00B21D1B">
        <w:rPr>
          <w:rFonts w:ascii="Arial" w:hAnsi="Arial" w:cs="Arial"/>
          <w:sz w:val="20"/>
          <w:szCs w:val="20"/>
        </w:rPr>
        <w:t>posodobitev aplikacije MIGRANT – sklop 1 oz. aplikacije Centra za tujce – sklop</w:t>
      </w:r>
      <w:r w:rsidR="00DC3A20">
        <w:rPr>
          <w:rFonts w:ascii="Arial" w:hAnsi="Arial" w:cs="Arial"/>
          <w:sz w:val="20"/>
          <w:szCs w:val="20"/>
        </w:rPr>
        <w:t xml:space="preserve"> 2</w:t>
      </w:r>
      <w:r w:rsidR="00850FF9" w:rsidRPr="00B21D1B">
        <w:rPr>
          <w:rFonts w:ascii="Arial" w:hAnsi="Arial" w:cs="Arial"/>
          <w:sz w:val="20"/>
          <w:szCs w:val="20"/>
        </w:rPr>
        <w:t xml:space="preserve"> </w:t>
      </w:r>
      <w:bookmarkEnd w:id="179"/>
      <w:r w:rsidR="00850FF9" w:rsidRPr="00643DD8">
        <w:rPr>
          <w:rFonts w:ascii="Arial" w:hAnsi="Arial" w:cs="Arial"/>
          <w:color w:val="000000"/>
          <w:sz w:val="20"/>
          <w:szCs w:val="20"/>
        </w:rPr>
        <w:t xml:space="preserve">ter še dodatnih </w:t>
      </w:r>
      <w:r w:rsidR="00850FF9">
        <w:rPr>
          <w:rFonts w:ascii="Arial" w:hAnsi="Arial" w:cs="Arial"/>
          <w:color w:val="000000"/>
          <w:sz w:val="20"/>
          <w:szCs w:val="20"/>
        </w:rPr>
        <w:t>24</w:t>
      </w:r>
      <w:r w:rsidR="00850FF9" w:rsidRPr="00643DD8">
        <w:rPr>
          <w:rFonts w:ascii="Arial" w:hAnsi="Arial" w:cs="Arial"/>
          <w:color w:val="000000"/>
          <w:sz w:val="20"/>
          <w:szCs w:val="20"/>
        </w:rPr>
        <w:t xml:space="preserve"> mesecev, kolikor traja vzdrževanje</w:t>
      </w:r>
      <w:r w:rsidR="00850FF9">
        <w:rPr>
          <w:rFonts w:ascii="Arial" w:hAnsi="Arial" w:cs="Arial"/>
          <w:color w:val="000000"/>
          <w:sz w:val="20"/>
          <w:szCs w:val="20"/>
        </w:rPr>
        <w:t>.</w:t>
      </w:r>
    </w:p>
    <w:p w14:paraId="256AD980" w14:textId="77777777" w:rsidR="00850FF9" w:rsidRDefault="00850FF9" w:rsidP="00E258F8">
      <w:pPr>
        <w:spacing w:line="260" w:lineRule="exact"/>
        <w:jc w:val="both"/>
        <w:rPr>
          <w:rFonts w:ascii="Arial" w:hAnsi="Arial" w:cs="Arial"/>
          <w:color w:val="000000"/>
          <w:sz w:val="20"/>
          <w:szCs w:val="20"/>
        </w:rPr>
      </w:pPr>
    </w:p>
    <w:p w14:paraId="6B93C66A" w14:textId="76A3C90B" w:rsidR="000E4AC8" w:rsidRDefault="000E4AC8" w:rsidP="000E4AC8">
      <w:pPr>
        <w:spacing w:line="276" w:lineRule="auto"/>
        <w:jc w:val="both"/>
        <w:rPr>
          <w:rFonts w:ascii="Arial" w:hAnsi="Arial" w:cs="Arial"/>
          <w:sz w:val="20"/>
          <w:szCs w:val="20"/>
        </w:rPr>
      </w:pPr>
      <w:r w:rsidRPr="00895E29">
        <w:rPr>
          <w:rFonts w:ascii="Arial" w:hAnsi="Arial" w:cs="Arial"/>
          <w:sz w:val="20"/>
          <w:szCs w:val="20"/>
        </w:rPr>
        <w:t xml:space="preserve">V primeru, da se bodo zaradi večjih potreb sredstva skupne okvirne vrednosti </w:t>
      </w:r>
      <w:r>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Pr>
          <w:rFonts w:ascii="Arial" w:hAnsi="Arial" w:cs="Arial"/>
          <w:sz w:val="20"/>
          <w:szCs w:val="20"/>
        </w:rPr>
        <w:t>okvirnega sporazuma</w:t>
      </w:r>
      <w:r w:rsidRPr="00895E29">
        <w:rPr>
          <w:rFonts w:ascii="Arial" w:hAnsi="Arial" w:cs="Arial"/>
          <w:sz w:val="20"/>
          <w:szCs w:val="20"/>
        </w:rPr>
        <w:t xml:space="preserve">, </w:t>
      </w:r>
      <w:r>
        <w:rPr>
          <w:rFonts w:ascii="Arial" w:hAnsi="Arial" w:cs="Arial"/>
          <w:sz w:val="20"/>
          <w:szCs w:val="20"/>
        </w:rPr>
        <w:t xml:space="preserve">bo </w:t>
      </w:r>
      <w:r w:rsidRPr="00895E29">
        <w:rPr>
          <w:rFonts w:ascii="Arial" w:hAnsi="Arial" w:cs="Arial"/>
          <w:sz w:val="20"/>
          <w:szCs w:val="20"/>
        </w:rPr>
        <w:t xml:space="preserve">lahko </w:t>
      </w:r>
      <w:r>
        <w:rPr>
          <w:rFonts w:ascii="Arial" w:hAnsi="Arial" w:cs="Arial"/>
          <w:sz w:val="20"/>
          <w:szCs w:val="20"/>
        </w:rPr>
        <w:t>naročnik</w:t>
      </w:r>
      <w:r w:rsidRPr="00895E29">
        <w:rPr>
          <w:rFonts w:ascii="Arial" w:hAnsi="Arial" w:cs="Arial"/>
          <w:sz w:val="20"/>
          <w:szCs w:val="20"/>
        </w:rPr>
        <w:t xml:space="preserve"> z izvajalcem, na podlagi 1. točke prvega odstavka 95. člena ZJN-3, sklen</w:t>
      </w:r>
      <w:r>
        <w:rPr>
          <w:rFonts w:ascii="Arial" w:hAnsi="Arial" w:cs="Arial"/>
          <w:sz w:val="20"/>
          <w:szCs w:val="20"/>
        </w:rPr>
        <w:t>il</w:t>
      </w:r>
      <w:r w:rsidRPr="00895E29">
        <w:rPr>
          <w:rFonts w:ascii="Arial" w:hAnsi="Arial" w:cs="Arial"/>
          <w:sz w:val="20"/>
          <w:szCs w:val="20"/>
        </w:rPr>
        <w:t xml:space="preserve"> aneks k </w:t>
      </w:r>
      <w:r>
        <w:rPr>
          <w:rFonts w:ascii="Arial" w:hAnsi="Arial" w:cs="Arial"/>
          <w:sz w:val="20"/>
          <w:szCs w:val="20"/>
        </w:rPr>
        <w:t>okvirnemu sporazumu</w:t>
      </w:r>
      <w:r w:rsidRPr="00895E29">
        <w:rPr>
          <w:rFonts w:ascii="Arial" w:hAnsi="Arial" w:cs="Arial"/>
          <w:sz w:val="20"/>
          <w:szCs w:val="20"/>
        </w:rPr>
        <w:t xml:space="preserve">, za povečanje skupne okvirne vrednosti </w:t>
      </w:r>
      <w:r>
        <w:rPr>
          <w:rFonts w:ascii="Arial" w:hAnsi="Arial" w:cs="Arial"/>
          <w:sz w:val="20"/>
          <w:szCs w:val="20"/>
        </w:rPr>
        <w:t xml:space="preserve">okvirnega sporazuma </w:t>
      </w:r>
      <w:r w:rsidRPr="00895E29">
        <w:rPr>
          <w:rFonts w:ascii="Arial" w:hAnsi="Arial" w:cs="Arial"/>
          <w:sz w:val="20"/>
          <w:szCs w:val="20"/>
        </w:rPr>
        <w:t>z DDV za največ 30 %</w:t>
      </w:r>
      <w:r>
        <w:rPr>
          <w:rFonts w:ascii="Arial" w:hAnsi="Arial" w:cs="Arial"/>
          <w:sz w:val="20"/>
          <w:szCs w:val="20"/>
        </w:rPr>
        <w:t>.</w:t>
      </w:r>
    </w:p>
    <w:p w14:paraId="5BB6CDE2" w14:textId="77777777" w:rsidR="00E258F8" w:rsidRPr="00E258F8" w:rsidRDefault="00E258F8" w:rsidP="00E258F8">
      <w:pPr>
        <w:spacing w:line="260" w:lineRule="exact"/>
        <w:jc w:val="both"/>
        <w:rPr>
          <w:rFonts w:ascii="Arial" w:hAnsi="Arial" w:cs="Arial"/>
          <w:sz w:val="20"/>
          <w:szCs w:val="20"/>
          <w:highlight w:val="yellow"/>
        </w:rPr>
      </w:pPr>
    </w:p>
    <w:p w14:paraId="195188DD" w14:textId="575C20A0" w:rsidR="00E258F8" w:rsidRPr="007F6967" w:rsidRDefault="00E258F8" w:rsidP="00E258F8">
      <w:pPr>
        <w:spacing w:line="260" w:lineRule="exact"/>
        <w:jc w:val="both"/>
        <w:rPr>
          <w:rFonts w:ascii="Arial" w:hAnsi="Arial" w:cs="Arial"/>
          <w:sz w:val="20"/>
          <w:szCs w:val="20"/>
        </w:rPr>
      </w:pPr>
      <w:r w:rsidRPr="005133DE">
        <w:rPr>
          <w:rFonts w:ascii="Arial" w:hAnsi="Arial" w:cs="Arial"/>
          <w:sz w:val="20"/>
          <w:szCs w:val="20"/>
        </w:rPr>
        <w:t xml:space="preserve">Skladno s šestim odstavkom 14. člena </w:t>
      </w:r>
      <w:proofErr w:type="spellStart"/>
      <w:r w:rsidRPr="005133DE">
        <w:rPr>
          <w:rFonts w:ascii="Arial" w:hAnsi="Arial" w:cs="Arial"/>
          <w:sz w:val="20"/>
          <w:szCs w:val="20"/>
        </w:rPr>
        <w:t>ZIntPK</w:t>
      </w:r>
      <w:proofErr w:type="spellEnd"/>
      <w:r w:rsidRPr="005133DE">
        <w:rPr>
          <w:rFonts w:ascii="Arial" w:hAnsi="Arial" w:cs="Arial"/>
          <w:sz w:val="20"/>
          <w:szCs w:val="20"/>
        </w:rPr>
        <w:t xml:space="preserve">,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r w:rsidRPr="005133DE">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7FC39E9"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52467F41" w14:textId="77777777" w:rsidR="00E258F8" w:rsidRPr="005133DE" w:rsidRDefault="00E258F8" w:rsidP="00E258F8">
      <w:pPr>
        <w:spacing w:line="260" w:lineRule="exact"/>
        <w:jc w:val="both"/>
        <w:rPr>
          <w:rFonts w:ascii="Arial" w:hAnsi="Arial" w:cs="Arial"/>
          <w:color w:val="000000" w:themeColor="text1"/>
          <w:sz w:val="20"/>
          <w:szCs w:val="20"/>
        </w:rPr>
      </w:pPr>
      <w:r w:rsidRPr="005133DE">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okvirni sporazum za izvedbo predmeta javnega naročila.</w:t>
      </w:r>
    </w:p>
    <w:p w14:paraId="758CB1C2"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318C54D1" w14:textId="1D920DF8" w:rsidR="00E258F8" w:rsidRPr="00E258F8" w:rsidRDefault="00E258F8" w:rsidP="00E258F8">
      <w:pPr>
        <w:spacing w:line="260" w:lineRule="exact"/>
        <w:jc w:val="both"/>
        <w:rPr>
          <w:rFonts w:ascii="Arial" w:hAnsi="Arial" w:cs="Arial"/>
          <w:color w:val="000000" w:themeColor="text1"/>
          <w:sz w:val="20"/>
          <w:szCs w:val="20"/>
          <w:highlight w:val="yellow"/>
        </w:rPr>
      </w:pPr>
      <w:r w:rsidRPr="000F66BB">
        <w:rPr>
          <w:rFonts w:ascii="Arial" w:hAnsi="Arial" w:cs="Arial"/>
          <w:color w:val="000000" w:themeColor="text1"/>
          <w:sz w:val="20"/>
          <w:szCs w:val="20"/>
        </w:rPr>
        <w:t>Izbrani ponudnik bo pozvan k podpisu okvirnega sporazuma. Rok za podpis in vračilo okvirnega sporazuma naročniku je 8 delovnih dni od prejema le-tega. Če ponudnik</w:t>
      </w:r>
      <w:r w:rsidRPr="005D6BAE">
        <w:rPr>
          <w:rFonts w:ascii="Arial" w:hAnsi="Arial" w:cs="Arial"/>
          <w:color w:val="000000" w:themeColor="text1"/>
          <w:sz w:val="20"/>
          <w:szCs w:val="20"/>
        </w:rPr>
        <w:t xml:space="preserve"> okvirnega sporazuma ne bo podpisal in ga vrnil naročniku ali če naročniku ne bo predložil izjave oziroma podatkov po </w:t>
      </w:r>
      <w:proofErr w:type="spellStart"/>
      <w:r w:rsidRPr="005D6BAE">
        <w:rPr>
          <w:rFonts w:ascii="Arial" w:hAnsi="Arial" w:cs="Arial"/>
          <w:color w:val="000000" w:themeColor="text1"/>
          <w:sz w:val="20"/>
          <w:szCs w:val="20"/>
        </w:rPr>
        <w:t>ZIntPK</w:t>
      </w:r>
      <w:proofErr w:type="spellEnd"/>
      <w:r w:rsidRPr="005D6BAE">
        <w:rPr>
          <w:rFonts w:ascii="Arial" w:hAnsi="Arial" w:cs="Arial"/>
          <w:color w:val="000000" w:themeColor="text1"/>
          <w:sz w:val="20"/>
          <w:szCs w:val="20"/>
        </w:rPr>
        <w:t xml:space="preserve">, ali izpolnil drugih morebitnih obveznosti za sklenitev okvirnega sporazuma, navedenih v tej razpisni dokumentaciji, se šteje, da je ponudnik odstopil od ponudbe. </w:t>
      </w:r>
      <w:r w:rsidR="005D6BAE" w:rsidRPr="005D6BAE">
        <w:rPr>
          <w:rFonts w:ascii="Arial" w:hAnsi="Arial" w:cs="Arial"/>
          <w:sz w:val="20"/>
          <w:szCs w:val="20"/>
          <w:shd w:val="clear" w:color="auto" w:fill="FFFFFF" w:themeFill="background1"/>
        </w:rPr>
        <w:t>Naročnik bo v tem primeru unovčil dokument za finančno zavarovanje resnosti ponudbe ne glede na razloge za odstop od ponudbe</w:t>
      </w:r>
      <w:r w:rsidR="005D6BAE" w:rsidRPr="004E74F5">
        <w:rPr>
          <w:rFonts w:ascii="Arial" w:hAnsi="Arial" w:cs="Arial"/>
          <w:sz w:val="20"/>
          <w:szCs w:val="20"/>
          <w:shd w:val="clear" w:color="auto" w:fill="FFFFFF" w:themeFill="background1"/>
        </w:rPr>
        <w:t>.</w:t>
      </w:r>
    </w:p>
    <w:p w14:paraId="6C6B0511"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5D34F79A" w14:textId="5F1F94B4" w:rsidR="00E258F8" w:rsidRPr="005D6BAE" w:rsidRDefault="00E258F8" w:rsidP="00E258F8">
      <w:pPr>
        <w:spacing w:line="260" w:lineRule="exact"/>
        <w:jc w:val="both"/>
        <w:rPr>
          <w:rFonts w:ascii="Arial" w:hAnsi="Arial" w:cs="Arial"/>
          <w:b/>
          <w:color w:val="000000" w:themeColor="text1"/>
          <w:sz w:val="20"/>
          <w:szCs w:val="20"/>
        </w:rPr>
      </w:pPr>
      <w:r w:rsidRPr="005D6BAE">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D6BAE" w:rsidRPr="005D6BAE">
        <w:rPr>
          <w:rFonts w:ascii="Arial" w:hAnsi="Arial" w:cs="Arial"/>
          <w:b/>
          <w:color w:val="000000" w:themeColor="text1"/>
          <w:sz w:val="20"/>
          <w:szCs w:val="20"/>
        </w:rPr>
        <w:t>okvirnega sporazuma</w:t>
      </w:r>
      <w:r w:rsidRPr="005D6BAE">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4ED759A1" w14:textId="77777777" w:rsidR="005D6BAE" w:rsidRPr="005D6BAE" w:rsidRDefault="005D6BAE" w:rsidP="00E258F8">
      <w:pPr>
        <w:spacing w:line="260" w:lineRule="exact"/>
        <w:jc w:val="both"/>
        <w:rPr>
          <w:rFonts w:ascii="Arial" w:hAnsi="Arial" w:cs="Arial"/>
          <w:b/>
          <w:color w:val="000000" w:themeColor="text1"/>
          <w:sz w:val="20"/>
          <w:szCs w:val="20"/>
        </w:rPr>
      </w:pPr>
    </w:p>
    <w:p w14:paraId="13A8535C" w14:textId="4C2959DF" w:rsidR="005D6BAE" w:rsidRPr="005D6BAE" w:rsidRDefault="00E258F8" w:rsidP="005D6BAE">
      <w:pPr>
        <w:spacing w:line="260" w:lineRule="exact"/>
        <w:jc w:val="both"/>
        <w:rPr>
          <w:rFonts w:ascii="Arial" w:hAnsi="Arial" w:cs="Arial"/>
          <w:b/>
          <w:color w:val="000000" w:themeColor="text1"/>
          <w:sz w:val="20"/>
          <w:szCs w:val="20"/>
        </w:rPr>
      </w:pPr>
      <w:r w:rsidRPr="005D6BAE">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5D6BAE">
        <w:rPr>
          <w:rFonts w:ascii="Arial" w:hAnsi="Arial" w:cs="Arial"/>
          <w:b/>
          <w:color w:val="000000" w:themeColor="text1"/>
          <w:sz w:val="20"/>
          <w:szCs w:val="20"/>
        </w:rPr>
        <w:t>ZIntPK</w:t>
      </w:r>
      <w:proofErr w:type="spellEnd"/>
      <w:r w:rsidRPr="005D6BAE">
        <w:rPr>
          <w:rFonts w:ascii="Arial" w:hAnsi="Arial" w:cs="Arial"/>
          <w:b/>
          <w:color w:val="000000" w:themeColor="text1"/>
          <w:sz w:val="20"/>
          <w:szCs w:val="20"/>
        </w:rPr>
        <w:t>.</w:t>
      </w:r>
    </w:p>
    <w:p w14:paraId="74835E3A" w14:textId="3E24FFAF" w:rsidR="005D6BAE" w:rsidRPr="005D6BAE" w:rsidRDefault="005D6BAE" w:rsidP="00CE2EFB">
      <w:pPr>
        <w:pStyle w:val="Naslov2"/>
        <w:jc w:val="both"/>
      </w:pPr>
      <w:bookmarkStart w:id="180" w:name="_Toc219453755"/>
      <w:r w:rsidRPr="00CE2EFB">
        <w:t xml:space="preserve">12.3 </w:t>
      </w:r>
      <w:r w:rsidRPr="005D6BAE">
        <w:t>Ustavitev postopka oddaje javnega naročila, zavrnitev vseh ponudb, odstop od izvedbe javnega naročila</w:t>
      </w:r>
      <w:bookmarkEnd w:id="180"/>
    </w:p>
    <w:p w14:paraId="6EC2C6DC" w14:textId="77777777" w:rsidR="005D6BAE" w:rsidRPr="005D6BAE" w:rsidRDefault="005D6BAE" w:rsidP="005D6B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986A357" w14:textId="695509F2" w:rsidR="00E258F8" w:rsidRPr="003D502F" w:rsidRDefault="005D6BAE" w:rsidP="003D50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D6BAE">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554FB400" w14:textId="41DDB221" w:rsidR="00EB4894" w:rsidRPr="005D6BAE" w:rsidRDefault="00EB4894" w:rsidP="00CC1C97">
      <w:pPr>
        <w:pStyle w:val="Naslov2"/>
      </w:pPr>
      <w:bookmarkStart w:id="181" w:name="_Toc219453756"/>
      <w:r w:rsidRPr="005D6BAE">
        <w:lastRenderedPageBreak/>
        <w:t>1</w:t>
      </w:r>
      <w:r w:rsidR="005D6BAE" w:rsidRPr="005D6BAE">
        <w:t>2</w:t>
      </w:r>
      <w:r w:rsidRPr="005D6BAE">
        <w:t>.</w:t>
      </w:r>
      <w:r w:rsidR="005D6BAE" w:rsidRPr="005D6BAE">
        <w:t>4</w:t>
      </w:r>
      <w:r w:rsidRPr="005D6BAE">
        <w:tab/>
        <w:t>Predčasno prenehanje okvirnega sporazuma</w:t>
      </w:r>
      <w:bookmarkEnd w:id="177"/>
      <w:bookmarkEnd w:id="178"/>
      <w:bookmarkEnd w:id="181"/>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78749C88" w14:textId="77777777" w:rsidR="00EB4894"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Okvirni sporazum </w:t>
      </w:r>
      <w:r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CA5FB07" w14:textId="77777777" w:rsidR="00EB4894" w:rsidRPr="007A48E6"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w:t>
      </w:r>
      <w:r>
        <w:rPr>
          <w:rFonts w:ascii="Arial" w:hAnsi="Arial" w:cs="Arial"/>
          <w:color w:val="000000" w:themeColor="text1"/>
          <w:sz w:val="20"/>
          <w:szCs w:val="20"/>
        </w:rPr>
        <w:t>d okvirnega sporazuma</w:t>
      </w:r>
      <w:r w:rsidRPr="00ED4593">
        <w:rPr>
          <w:rFonts w:ascii="Arial" w:hAnsi="Arial" w:cs="Arial"/>
          <w:color w:val="000000" w:themeColor="text1"/>
          <w:sz w:val="20"/>
          <w:szCs w:val="20"/>
        </w:rPr>
        <w:t xml:space="preserve"> v primeru okoliščin navedenih v 96. členu ZJN-3.</w:t>
      </w:r>
    </w:p>
    <w:p w14:paraId="5B71B358" w14:textId="77777777" w:rsidR="00EB4894" w:rsidRPr="00ED4593" w:rsidRDefault="00EB4894" w:rsidP="00EB4894">
      <w:pPr>
        <w:spacing w:line="260" w:lineRule="exact"/>
        <w:jc w:val="both"/>
        <w:rPr>
          <w:rFonts w:ascii="Arial" w:hAnsi="Arial" w:cs="Arial"/>
          <w:color w:val="000000" w:themeColor="text1"/>
          <w:sz w:val="20"/>
          <w:szCs w:val="20"/>
        </w:rPr>
      </w:pPr>
    </w:p>
    <w:p w14:paraId="1C609B7E" w14:textId="11535406" w:rsidR="00EB4894" w:rsidRPr="00560B89" w:rsidRDefault="00EB4894" w:rsidP="00EB4894">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Naročnik si pridržuje pravico do odstopa od okvirnega sporazuma tudi v primeru, da naročnik v nadaljevanju ne bo imel potreb za naročanje storitev oz. da za nadaljevanje naročila ne bodo zagotovljena proračunska sredstva z zakonom, ki ureja izvrševanje proračuna Republike Slovenije. Odstop učinkuje v 30 dneh od prejema pisne izjave o odpovedi, posredovane izvajalcu s priporočeno pošto.</w:t>
      </w:r>
    </w:p>
    <w:p w14:paraId="4139F8C8" w14:textId="2F2DD12D" w:rsidR="00EB4894" w:rsidRPr="005D6BAE" w:rsidRDefault="00EB4894" w:rsidP="00CC1C97">
      <w:pPr>
        <w:pStyle w:val="Naslov2"/>
      </w:pPr>
      <w:bookmarkStart w:id="182" w:name="_Toc106287765"/>
      <w:bookmarkStart w:id="183" w:name="_Toc147835735"/>
      <w:bookmarkStart w:id="184" w:name="_Toc219453757"/>
      <w:r w:rsidRPr="005D6BAE">
        <w:t>1</w:t>
      </w:r>
      <w:r w:rsidR="005D6BAE" w:rsidRPr="005D6BAE">
        <w:t>2</w:t>
      </w:r>
      <w:r w:rsidRPr="005D6BAE">
        <w:t>.</w:t>
      </w:r>
      <w:r w:rsidR="005D6BAE" w:rsidRPr="005D6BAE">
        <w:t>5</w:t>
      </w:r>
      <w:r w:rsidRPr="005D6BAE">
        <w:tab/>
        <w:t>Spoštovanje hišnega reda</w:t>
      </w:r>
      <w:r w:rsidR="000F66BB">
        <w:t xml:space="preserve"> </w:t>
      </w:r>
      <w:r w:rsidRPr="005D6BAE">
        <w:t>in varovanje podatkov naročnika</w:t>
      </w:r>
      <w:bookmarkEnd w:id="182"/>
      <w:bookmarkEnd w:id="183"/>
      <w:bookmarkEnd w:id="184"/>
    </w:p>
    <w:p w14:paraId="6809D97C" w14:textId="77777777" w:rsidR="00EB4894" w:rsidRPr="005D6BAE" w:rsidRDefault="00EB4894" w:rsidP="00EB4894">
      <w:pPr>
        <w:spacing w:line="260" w:lineRule="exact"/>
        <w:ind w:left="709" w:hanging="709"/>
        <w:jc w:val="both"/>
        <w:rPr>
          <w:rFonts w:ascii="Arial" w:hAnsi="Arial" w:cs="Arial"/>
          <w:b/>
          <w:sz w:val="20"/>
          <w:szCs w:val="20"/>
        </w:rPr>
      </w:pPr>
    </w:p>
    <w:p w14:paraId="30241B6D"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bookmarkStart w:id="185" w:name="_Toc106287766"/>
      <w:bookmarkStart w:id="186" w:name="_Toc147835736"/>
      <w:r w:rsidRPr="005D6BAE">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5D6BAE">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43CDF7D"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E56B5C5"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D6BAE">
        <w:rPr>
          <w:rFonts w:ascii="Arial" w:eastAsia="Calibri" w:hAnsi="Arial" w:cs="Arial"/>
          <w:sz w:val="20"/>
          <w:szCs w:val="20"/>
          <w:lang w:eastAsia="en-US"/>
        </w:rPr>
        <w:t>Izbrani ponudnik bo moral v skladu z zgoraj navedenim, pred sklenitvijo pogodbe naročniku posredovati podpisane izjave delavcev (Priloga št. 10).</w:t>
      </w:r>
    </w:p>
    <w:p w14:paraId="3F882E0B"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65B2FEA"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D6BAE">
        <w:rPr>
          <w:rFonts w:ascii="Arial" w:eastAsia="Calibri" w:hAnsi="Arial" w:cs="Arial"/>
          <w:sz w:val="20"/>
          <w:szCs w:val="20"/>
          <w:lang w:eastAsia="en-US"/>
        </w:rPr>
        <w:t>Izvleček hišnega reda je kot posebna datoteka dostopen na istem mestu kot ta razpisna dokumentacija.</w:t>
      </w:r>
    </w:p>
    <w:p w14:paraId="10D6C9C3" w14:textId="3CEBCC6F" w:rsidR="00EB4894" w:rsidRPr="005D6BAE" w:rsidRDefault="00EB4894" w:rsidP="00CC1C97">
      <w:pPr>
        <w:pStyle w:val="Naslov2"/>
      </w:pPr>
      <w:bookmarkStart w:id="187" w:name="_Toc219453758"/>
      <w:r w:rsidRPr="005D6BAE">
        <w:t>1</w:t>
      </w:r>
      <w:r w:rsidR="005D6BAE" w:rsidRPr="005D6BAE">
        <w:t>2</w:t>
      </w:r>
      <w:r w:rsidRPr="005D6BAE">
        <w:t>.</w:t>
      </w:r>
      <w:r w:rsidR="005D6BAE" w:rsidRPr="005D6BAE">
        <w:t>6</w:t>
      </w:r>
      <w:r w:rsidRPr="005D6BAE">
        <w:tab/>
        <w:t xml:space="preserve">Varnostno preverjanje </w:t>
      </w:r>
      <w:bookmarkEnd w:id="185"/>
      <w:bookmarkEnd w:id="186"/>
      <w:r w:rsidR="00FB62FD" w:rsidRPr="005D6BAE">
        <w:t>delavcev</w:t>
      </w:r>
      <w:bookmarkEnd w:id="187"/>
    </w:p>
    <w:p w14:paraId="1B070732" w14:textId="77777777" w:rsidR="00EB4894" w:rsidRPr="00CD755D" w:rsidRDefault="00EB4894" w:rsidP="00EB4894">
      <w:pPr>
        <w:pStyle w:val="Odstavekseznama"/>
        <w:keepNext/>
        <w:spacing w:line="260" w:lineRule="exact"/>
        <w:ind w:left="0"/>
        <w:rPr>
          <w:rFonts w:cs="Arial"/>
          <w:b/>
          <w:szCs w:val="20"/>
        </w:rPr>
      </w:pPr>
    </w:p>
    <w:p w14:paraId="726C869B" w14:textId="52CB731B" w:rsidR="00FB62FD" w:rsidRPr="00D07C43" w:rsidRDefault="00FB62FD" w:rsidP="00FB62FD">
      <w:pPr>
        <w:pStyle w:val="Odstavekseznama"/>
        <w:keepNext/>
        <w:spacing w:line="260" w:lineRule="exact"/>
        <w:ind w:left="0"/>
        <w:rPr>
          <w:rFonts w:cs="Arial"/>
          <w:color w:val="000000"/>
          <w:szCs w:val="20"/>
        </w:rPr>
      </w:pPr>
      <w:bookmarkStart w:id="188" w:name="_Toc106287767"/>
      <w:bookmarkStart w:id="189" w:name="_Toc147835737"/>
      <w:r w:rsidRPr="00D07C43">
        <w:rPr>
          <w:rFonts w:cs="Arial"/>
          <w:color w:val="000000"/>
          <w:szCs w:val="20"/>
        </w:rPr>
        <w:t xml:space="preserve">Zaradi učinkovitega zagotavljanja </w:t>
      </w:r>
      <w:r w:rsidRPr="00D07C43">
        <w:rPr>
          <w:rFonts w:cs="Arial"/>
          <w:szCs w:val="20"/>
        </w:rPr>
        <w:t xml:space="preserve">notranje varnosti in varovanja organizacijske integritete Policije, bo v </w:t>
      </w:r>
      <w:r w:rsidRPr="00D07C43">
        <w:rPr>
          <w:rFonts w:cs="Arial"/>
          <w:color w:val="000000" w:themeColor="text1"/>
          <w:szCs w:val="20"/>
        </w:rPr>
        <w:t xml:space="preserve">skladu z določbami 51. člena </w:t>
      </w:r>
      <w:r w:rsidRPr="00D07C43">
        <w:rPr>
          <w:rFonts w:cs="Arial"/>
          <w:color w:val="000000" w:themeColor="text1"/>
          <w:szCs w:val="20"/>
          <w:shd w:val="clear" w:color="auto" w:fill="FFFFFF"/>
        </w:rPr>
        <w:t>Zakona o organiziranosti in delu v Policiji (</w:t>
      </w:r>
      <w:r w:rsidRPr="00D07C43">
        <w:rPr>
          <w:rFonts w:cs="Arial"/>
          <w:bCs/>
          <w:szCs w:val="20"/>
        </w:rPr>
        <w:t xml:space="preserve">Uradni list RS, št. 15/13, 11/14, 86/15, 77/16, 77/17, 36/19, </w:t>
      </w:r>
      <w:r w:rsidRPr="00D07C43">
        <w:rPr>
          <w:rFonts w:cs="Arial"/>
          <w:szCs w:val="20"/>
        </w:rPr>
        <w:t>66/19 – ZDZ, 200/20, 172/21, 105/22 – ZZNŠPP</w:t>
      </w:r>
      <w:r>
        <w:rPr>
          <w:rFonts w:cs="Arial"/>
          <w:szCs w:val="20"/>
        </w:rPr>
        <w:t>,</w:t>
      </w:r>
      <w:r w:rsidRPr="00D07C43">
        <w:rPr>
          <w:rFonts w:cs="Arial"/>
          <w:szCs w:val="20"/>
        </w:rPr>
        <w:t xml:space="preserve"> 141/22</w:t>
      </w:r>
      <w:r>
        <w:rPr>
          <w:rFonts w:cs="Arial"/>
          <w:szCs w:val="20"/>
        </w:rPr>
        <w:t xml:space="preserve"> in 85/25</w:t>
      </w:r>
      <w:r w:rsidRPr="00D07C43">
        <w:rPr>
          <w:rFonts w:cs="Arial"/>
          <w:szCs w:val="20"/>
        </w:rPr>
        <w:t xml:space="preserve">, </w:t>
      </w:r>
      <w:r w:rsidRPr="00D07C43">
        <w:rPr>
          <w:rFonts w:cs="Arial"/>
          <w:bCs/>
          <w:szCs w:val="20"/>
        </w:rPr>
        <w:t xml:space="preserve">v nadaljevanju </w:t>
      </w:r>
      <w:proofErr w:type="spellStart"/>
      <w:r w:rsidRPr="00D07C43">
        <w:rPr>
          <w:rFonts w:cs="Arial"/>
          <w:bCs/>
          <w:szCs w:val="20"/>
        </w:rPr>
        <w:t>ZODPol</w:t>
      </w:r>
      <w:proofErr w:type="spellEnd"/>
      <w:r w:rsidRPr="00D07C43">
        <w:rPr>
          <w:rFonts w:cs="Arial"/>
          <w:color w:val="000000" w:themeColor="text1"/>
          <w:szCs w:val="20"/>
        </w:rPr>
        <w:t xml:space="preserve">) Policija izvedla varnostno preverjanje </w:t>
      </w:r>
      <w:r w:rsidRPr="00D07C43">
        <w:rPr>
          <w:rFonts w:cs="Arial"/>
          <w:color w:val="000000"/>
          <w:szCs w:val="20"/>
          <w:shd w:val="clear" w:color="auto" w:fill="FFFFFF" w:themeFill="background1"/>
        </w:rPr>
        <w:t xml:space="preserve">oseb, ki bodo opravljale dela za policijo ali v prostorih policije (v nadaljevanju: delavci) na podlagi četrtega odstavka 32.a člena (51. člena) </w:t>
      </w:r>
      <w:proofErr w:type="spellStart"/>
      <w:r w:rsidRPr="00D07C43">
        <w:rPr>
          <w:rFonts w:cs="Arial"/>
          <w:color w:val="000000"/>
          <w:szCs w:val="20"/>
          <w:shd w:val="clear" w:color="auto" w:fill="FFFFFF" w:themeFill="background1"/>
        </w:rPr>
        <w:t>ZODPol</w:t>
      </w:r>
      <w:proofErr w:type="spellEnd"/>
      <w:r w:rsidRPr="00D07C43">
        <w:rPr>
          <w:rFonts w:cs="Arial"/>
          <w:color w:val="000000"/>
          <w:szCs w:val="20"/>
          <w:shd w:val="clear" w:color="auto" w:fill="FFFFFF" w:themeFill="background1"/>
        </w:rPr>
        <w:t>.</w:t>
      </w:r>
    </w:p>
    <w:p w14:paraId="4874D16F" w14:textId="77777777" w:rsidR="00FB62FD" w:rsidRPr="009D0179" w:rsidRDefault="00FB62FD" w:rsidP="00FB62FD">
      <w:pPr>
        <w:pStyle w:val="Odstavekseznama"/>
        <w:spacing w:line="260" w:lineRule="exact"/>
        <w:ind w:left="0"/>
        <w:rPr>
          <w:rFonts w:cs="Arial"/>
          <w:color w:val="000000"/>
          <w:szCs w:val="20"/>
          <w:highlight w:val="yellow"/>
        </w:rPr>
      </w:pPr>
    </w:p>
    <w:p w14:paraId="4493632B" w14:textId="3265BA60" w:rsidR="00FB62FD" w:rsidRPr="00B64C32" w:rsidRDefault="00FB62FD" w:rsidP="00FB62FD">
      <w:pPr>
        <w:pStyle w:val="Odstavekseznama"/>
        <w:keepNext/>
        <w:spacing w:line="260" w:lineRule="exact"/>
        <w:ind w:left="0"/>
        <w:rPr>
          <w:rFonts w:cs="Arial"/>
          <w:color w:val="000000"/>
          <w:szCs w:val="20"/>
        </w:rPr>
      </w:pPr>
      <w:r w:rsidRPr="00F45ACF">
        <w:rPr>
          <w:rFonts w:cs="Arial"/>
          <w:color w:val="000000"/>
          <w:szCs w:val="20"/>
        </w:rPr>
        <w:t xml:space="preserve">Ponudnik mora v ponudbi predložiti </w:t>
      </w:r>
      <w:r>
        <w:rPr>
          <w:rFonts w:cs="Arial"/>
          <w:color w:val="000000"/>
          <w:szCs w:val="20"/>
        </w:rPr>
        <w:t>s</w:t>
      </w:r>
      <w:r w:rsidRPr="00F45ACF">
        <w:rPr>
          <w:rFonts w:cs="Arial"/>
          <w:color w:val="000000"/>
          <w:szCs w:val="20"/>
        </w:rPr>
        <w:t xml:space="preserve">eznam oseb, ki bodo opravljale dela za policijo ali v prostorih policije (v nadaljevanju: delavci) – v obrazcu </w:t>
      </w:r>
      <w:r w:rsidRPr="00B64C32">
        <w:rPr>
          <w:rFonts w:cs="Arial"/>
          <w:color w:val="000000"/>
          <w:szCs w:val="20"/>
        </w:rPr>
        <w:t xml:space="preserve">iz </w:t>
      </w:r>
      <w:r w:rsidRPr="00D15768">
        <w:rPr>
          <w:rFonts w:cs="Arial"/>
          <w:color w:val="000000"/>
          <w:szCs w:val="20"/>
        </w:rPr>
        <w:t>Priloge št. 9.</w:t>
      </w:r>
      <w:r w:rsidRPr="00B64C32">
        <w:rPr>
          <w:rFonts w:cs="Arial"/>
          <w:color w:val="000000"/>
          <w:szCs w:val="20"/>
        </w:rPr>
        <w:t xml:space="preserve"> V slednjem mora ponudnik navesti delavce ponudnika in delavce morebitnega podizvajalca.</w:t>
      </w:r>
    </w:p>
    <w:p w14:paraId="65504C46" w14:textId="77777777" w:rsidR="00FB62FD" w:rsidRPr="00B64C32" w:rsidRDefault="00FB62FD" w:rsidP="00FB62FD">
      <w:pPr>
        <w:pStyle w:val="Odstavekseznama"/>
        <w:keepNext/>
        <w:spacing w:line="260" w:lineRule="exact"/>
        <w:ind w:left="0"/>
        <w:rPr>
          <w:rFonts w:cs="Arial"/>
          <w:color w:val="000000"/>
          <w:szCs w:val="20"/>
        </w:rPr>
      </w:pPr>
    </w:p>
    <w:p w14:paraId="548B0999" w14:textId="77777777" w:rsidR="00FB62FD" w:rsidRPr="00B64C32" w:rsidRDefault="00FB62FD" w:rsidP="00FB62FD">
      <w:pPr>
        <w:shd w:val="clear" w:color="auto" w:fill="FFFFFF" w:themeFill="background1"/>
        <w:spacing w:line="260" w:lineRule="exact"/>
        <w:jc w:val="both"/>
        <w:rPr>
          <w:rFonts w:ascii="Arial" w:hAnsi="Arial" w:cs="Arial"/>
          <w:sz w:val="20"/>
          <w:szCs w:val="20"/>
        </w:rPr>
      </w:pPr>
      <w:r w:rsidRPr="00B64C32">
        <w:rPr>
          <w:rFonts w:ascii="Arial" w:hAnsi="Arial" w:cs="Arial"/>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74FC0932" w14:textId="77777777" w:rsidR="00FB62FD" w:rsidRPr="00B64C32" w:rsidRDefault="00FB62FD" w:rsidP="00FB62FD">
      <w:pPr>
        <w:shd w:val="clear" w:color="auto" w:fill="FFFFFF" w:themeFill="background1"/>
        <w:spacing w:line="260" w:lineRule="exact"/>
        <w:jc w:val="both"/>
        <w:rPr>
          <w:rFonts w:ascii="Arial" w:hAnsi="Arial" w:cs="Arial"/>
          <w:sz w:val="20"/>
          <w:szCs w:val="20"/>
        </w:rPr>
      </w:pPr>
    </w:p>
    <w:p w14:paraId="03F9C279" w14:textId="77777777" w:rsidR="00FB62FD" w:rsidRPr="00005753" w:rsidRDefault="00FB62FD" w:rsidP="00FB62FD">
      <w:pPr>
        <w:pStyle w:val="Odstavekseznama"/>
        <w:keepNext/>
        <w:spacing w:line="260" w:lineRule="exact"/>
        <w:ind w:left="0"/>
        <w:rPr>
          <w:rFonts w:cs="Arial"/>
          <w:szCs w:val="20"/>
        </w:rPr>
      </w:pPr>
      <w:r w:rsidRPr="00B64C32">
        <w:rPr>
          <w:rFonts w:cs="Arial"/>
          <w:color w:val="000000"/>
          <w:szCs w:val="20"/>
          <w:lang w:eastAsia="sl-SI"/>
        </w:rPr>
        <w:t xml:space="preserve">Ponudnik bo moral na zahtevo naročnika, naročniku predložiti s strani delavca izpolnjen in podpisan obrazec »Soglasje za varnostno preverjanje po Zakonu o organiziranosti in delu v policiji« in »Vprašalnik za varnostno preverjanje«, za vsakega delavca iz seznama (Priloga št. </w:t>
      </w:r>
      <w:r>
        <w:rPr>
          <w:rFonts w:cs="Arial"/>
          <w:color w:val="000000"/>
          <w:szCs w:val="20"/>
          <w:lang w:eastAsia="sl-SI"/>
        </w:rPr>
        <w:t>9</w:t>
      </w:r>
      <w:r w:rsidRPr="00B64C32">
        <w:rPr>
          <w:rFonts w:cs="Arial"/>
          <w:color w:val="000000"/>
          <w:szCs w:val="20"/>
          <w:lang w:eastAsia="sl-SI"/>
        </w:rPr>
        <w:t>). Omenjeno</w:t>
      </w:r>
      <w:r w:rsidRPr="00F45ACF">
        <w:rPr>
          <w:rFonts w:cs="Arial"/>
          <w:color w:val="000000"/>
          <w:szCs w:val="20"/>
          <w:lang w:eastAsia="sl-SI"/>
        </w:rPr>
        <w:t xml:space="preserve"> soglasje za </w:t>
      </w:r>
      <w:r w:rsidRPr="00F45ACF">
        <w:rPr>
          <w:rFonts w:cs="Arial"/>
          <w:color w:val="000000"/>
          <w:szCs w:val="20"/>
          <w:lang w:eastAsia="sl-SI"/>
        </w:rPr>
        <w:lastRenderedPageBreak/>
        <w:t xml:space="preserve">varnostno preverjanje in vprašalnik </w:t>
      </w:r>
      <w:r w:rsidRPr="00F45ACF">
        <w:rPr>
          <w:rFonts w:cs="Arial"/>
          <w:color w:val="000000"/>
          <w:szCs w:val="20"/>
        </w:rPr>
        <w:t xml:space="preserve">sta kot posebni datoteki dostopna na istem mestu kot ta razpisna </w:t>
      </w:r>
      <w:r w:rsidRPr="00F45ACF">
        <w:rPr>
          <w:rFonts w:cs="Arial"/>
          <w:szCs w:val="20"/>
        </w:rPr>
        <w:t>dokumentacija. Delavci bodo preverjeni najkasneje pred začetkom izvajanja pogodbenih</w:t>
      </w:r>
      <w:r w:rsidRPr="00E33D6D">
        <w:rPr>
          <w:rFonts w:cs="Arial"/>
          <w:szCs w:val="20"/>
        </w:rPr>
        <w:t xml:space="preserve"> del.</w:t>
      </w:r>
    </w:p>
    <w:p w14:paraId="1FA64073" w14:textId="77777777" w:rsidR="00FB62FD" w:rsidRDefault="00FB62FD" w:rsidP="00FB62FD">
      <w:pPr>
        <w:pStyle w:val="Odstavekseznama"/>
        <w:keepNext/>
        <w:spacing w:line="260" w:lineRule="exact"/>
        <w:ind w:left="0"/>
        <w:rPr>
          <w:rFonts w:cs="Arial"/>
          <w:color w:val="000000"/>
          <w:szCs w:val="20"/>
        </w:rPr>
      </w:pPr>
    </w:p>
    <w:p w14:paraId="480340DC"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3FDC23E5" w14:textId="77777777" w:rsidR="00FB62FD" w:rsidRPr="001126C4" w:rsidRDefault="00FB62FD" w:rsidP="00FB62FD">
      <w:pPr>
        <w:pStyle w:val="Odstavekseznama"/>
        <w:keepNext/>
        <w:numPr>
          <w:ilvl w:val="0"/>
          <w:numId w:val="28"/>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Pr>
          <w:rFonts w:cs="Arial"/>
          <w:color w:val="000000"/>
          <w:szCs w:val="20"/>
          <w:lang w:eastAsia="sl-SI"/>
        </w:rPr>
        <w:t xml:space="preserve">, </w:t>
      </w:r>
      <w:r w:rsidRPr="001126C4">
        <w:rPr>
          <w:rFonts w:cs="Arial"/>
          <w:color w:val="000000"/>
          <w:szCs w:val="20"/>
          <w:lang w:eastAsia="sl-SI"/>
        </w:rPr>
        <w:t xml:space="preserve">ter pripisal ime in priimek osebe, ki je izpolnila vprašalnik; </w:t>
      </w:r>
    </w:p>
    <w:p w14:paraId="7B59D836" w14:textId="50CF762B" w:rsidR="00FB62FD" w:rsidRPr="00D07C43" w:rsidRDefault="00FB62FD" w:rsidP="00FB62FD">
      <w:pPr>
        <w:pStyle w:val="Odstavekseznama"/>
        <w:keepNext/>
        <w:numPr>
          <w:ilvl w:val="0"/>
          <w:numId w:val="28"/>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w:t>
      </w:r>
      <w:r w:rsidRPr="00D07C43">
        <w:rPr>
          <w:rFonts w:cs="Arial"/>
          <w:color w:val="000000"/>
          <w:szCs w:val="20"/>
          <w:lang w:eastAsia="sl-SI"/>
        </w:rPr>
        <w:t>prejšnje točke bo vložil v novo kuverto, ter le-to označil z navedbo "opravljanje del za policijo, številka zadeve 430-</w:t>
      </w:r>
      <w:r>
        <w:rPr>
          <w:rFonts w:cs="Arial"/>
          <w:color w:val="000000"/>
          <w:szCs w:val="20"/>
          <w:lang w:eastAsia="sl-SI"/>
        </w:rPr>
        <w:t>1609</w:t>
      </w:r>
      <w:r w:rsidRPr="00D07C43">
        <w:rPr>
          <w:rFonts w:cs="Arial"/>
          <w:color w:val="000000"/>
          <w:szCs w:val="20"/>
          <w:lang w:eastAsia="sl-SI"/>
        </w:rPr>
        <w:t>/202</w:t>
      </w:r>
      <w:r>
        <w:rPr>
          <w:rFonts w:cs="Arial"/>
          <w:color w:val="000000"/>
          <w:szCs w:val="20"/>
          <w:lang w:eastAsia="sl-SI"/>
        </w:rPr>
        <w:t>5</w:t>
      </w:r>
      <w:r w:rsidRPr="00D07C43">
        <w:rPr>
          <w:rFonts w:cs="Arial"/>
          <w:color w:val="000000"/>
          <w:szCs w:val="20"/>
          <w:lang w:eastAsia="sl-SI"/>
        </w:rPr>
        <w:t>", ter jo poslal v roku, ki ga bo določil naročnik (predvidoma 3 – 5 dni), na naslov: Ministrstvo za notranje zadeve, Štefanova ulica 2, 1000 Ljubljana.</w:t>
      </w:r>
    </w:p>
    <w:p w14:paraId="40C88F85" w14:textId="77777777" w:rsidR="00FB62FD" w:rsidRPr="001126C4" w:rsidRDefault="00FB62FD" w:rsidP="00FB62FD">
      <w:pPr>
        <w:pStyle w:val="Odstavekseznama"/>
        <w:keepNext/>
        <w:spacing w:line="260" w:lineRule="exact"/>
        <w:ind w:left="0"/>
        <w:rPr>
          <w:rFonts w:cs="Arial"/>
          <w:color w:val="000000"/>
          <w:szCs w:val="20"/>
          <w:lang w:eastAsia="sl-SI"/>
        </w:rPr>
      </w:pPr>
    </w:p>
    <w:p w14:paraId="6936BD8D"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7412BB10" w14:textId="77777777" w:rsidR="00FB62FD" w:rsidRPr="001126C4" w:rsidRDefault="00FB62FD" w:rsidP="00FB62FD">
      <w:pPr>
        <w:pStyle w:val="Odstavekseznama"/>
        <w:keepNext/>
        <w:spacing w:line="260" w:lineRule="exact"/>
        <w:ind w:left="0"/>
        <w:rPr>
          <w:rFonts w:cs="Arial"/>
          <w:color w:val="000000"/>
          <w:szCs w:val="20"/>
          <w:lang w:eastAsia="sl-SI"/>
        </w:rPr>
      </w:pPr>
    </w:p>
    <w:p w14:paraId="0D9F43C9"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31F829F2" w14:textId="77777777" w:rsidR="00FB62FD" w:rsidRDefault="00FB62FD" w:rsidP="00FB62FD">
      <w:pPr>
        <w:pStyle w:val="Odstavekseznama"/>
        <w:keepNext/>
        <w:spacing w:line="260" w:lineRule="exact"/>
        <w:ind w:left="0"/>
        <w:rPr>
          <w:rFonts w:cs="Arial"/>
          <w:color w:val="000000"/>
          <w:lang w:val="x-none"/>
        </w:rPr>
      </w:pPr>
    </w:p>
    <w:p w14:paraId="186DFE09" w14:textId="77777777" w:rsidR="00FB62FD" w:rsidRPr="00A031C2" w:rsidRDefault="00FB62FD" w:rsidP="00FB62FD">
      <w:pPr>
        <w:pStyle w:val="Odstavekseznama"/>
        <w:keepNext/>
        <w:spacing w:line="260" w:lineRule="exact"/>
        <w:ind w:left="0"/>
        <w:rPr>
          <w:rFonts w:cs="Arial"/>
          <w:szCs w:val="20"/>
          <w:lang w:eastAsia="sl-SI"/>
        </w:rPr>
      </w:pPr>
      <w:r w:rsidRPr="00732D24">
        <w:rPr>
          <w:rFonts w:cs="Arial"/>
          <w:color w:val="000000"/>
        </w:rPr>
        <w:t>Delavci,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143FA216" w14:textId="37D261E7" w:rsidR="00EB4894" w:rsidRPr="005D6BAE" w:rsidRDefault="00EB4894" w:rsidP="00CC1C97">
      <w:pPr>
        <w:pStyle w:val="Naslov2"/>
      </w:pPr>
      <w:bookmarkStart w:id="190" w:name="_Toc219453759"/>
      <w:r w:rsidRPr="005D6BAE">
        <w:t>1</w:t>
      </w:r>
      <w:r w:rsidR="005D6BAE" w:rsidRPr="005D6BAE">
        <w:t>2</w:t>
      </w:r>
      <w:r w:rsidRPr="005D6BAE">
        <w:t>.</w:t>
      </w:r>
      <w:r w:rsidR="005D6BAE" w:rsidRPr="005D6BAE">
        <w:t>7</w:t>
      </w:r>
      <w:r w:rsidRPr="005D6BAE">
        <w:tab/>
        <w:t>Pravno varstvo</w:t>
      </w:r>
      <w:bookmarkEnd w:id="188"/>
      <w:bookmarkEnd w:id="189"/>
      <w:bookmarkEnd w:id="190"/>
    </w:p>
    <w:p w14:paraId="6839D558" w14:textId="77777777" w:rsidR="00EB4894" w:rsidRPr="005D6BAE" w:rsidRDefault="00EB4894" w:rsidP="00EB4894">
      <w:pPr>
        <w:spacing w:line="260" w:lineRule="exact"/>
        <w:jc w:val="both"/>
        <w:rPr>
          <w:rFonts w:ascii="Arial" w:hAnsi="Arial" w:cs="Arial"/>
          <w:b/>
          <w:sz w:val="20"/>
          <w:szCs w:val="20"/>
        </w:rPr>
      </w:pPr>
    </w:p>
    <w:p w14:paraId="0DBA8962" w14:textId="5A3AAFA2" w:rsidR="00EB4894" w:rsidRPr="00A3668E" w:rsidRDefault="00EB4894" w:rsidP="00EB4894">
      <w:pPr>
        <w:spacing w:line="260" w:lineRule="exact"/>
        <w:jc w:val="both"/>
        <w:rPr>
          <w:rFonts w:ascii="Arial" w:hAnsi="Arial" w:cs="Arial"/>
          <w:color w:val="000000" w:themeColor="text1"/>
          <w:sz w:val="20"/>
          <w:szCs w:val="20"/>
        </w:rPr>
      </w:pPr>
      <w:r w:rsidRPr="005D6BAE">
        <w:rPr>
          <w:rFonts w:ascii="Arial" w:hAnsi="Arial" w:cs="Arial"/>
          <w:color w:val="000000" w:themeColor="text1"/>
          <w:sz w:val="20"/>
          <w:szCs w:val="20"/>
        </w:rPr>
        <w:t>Pravno varstvo ponudnikov, naročnika in javnega interesa v postopku oddaje predmetnega javnega naročila se ureja</w:t>
      </w:r>
      <w:r w:rsidRPr="00A3668E">
        <w:rPr>
          <w:rFonts w:ascii="Arial" w:hAnsi="Arial" w:cs="Arial"/>
          <w:color w:val="000000" w:themeColor="text1"/>
          <w:sz w:val="20"/>
          <w:szCs w:val="20"/>
        </w:rPr>
        <w:t xml:space="preserve"> v skladu s 1. členom Zakona o pravnem varstvu v postopkih javnega naročanja (Ur. l. RS, št. 43/11, 60/11 ZTP-D, 63/13, 90/14 ZDU-1l, 60/17, 72/19</w:t>
      </w:r>
      <w:r w:rsidR="002F29DE" w:rsidRPr="00A3668E">
        <w:rPr>
          <w:rFonts w:ascii="Arial" w:hAnsi="Arial" w:cs="Arial"/>
          <w:color w:val="000000" w:themeColor="text1"/>
          <w:sz w:val="20"/>
          <w:szCs w:val="20"/>
        </w:rPr>
        <w:t xml:space="preserve"> in 83/25 - ZOUL</w:t>
      </w:r>
      <w:r w:rsidRPr="00A3668E">
        <w:rPr>
          <w:rFonts w:ascii="Arial" w:hAnsi="Arial" w:cs="Arial"/>
          <w:color w:val="000000" w:themeColor="text1"/>
          <w:sz w:val="20"/>
          <w:szCs w:val="20"/>
        </w:rPr>
        <w:t>; v nadaljevanju ZPVPJN).</w:t>
      </w:r>
    </w:p>
    <w:p w14:paraId="4835241B" w14:textId="77777777" w:rsidR="00EB4894" w:rsidRPr="00A3668E" w:rsidRDefault="00EB4894" w:rsidP="00EB4894">
      <w:pPr>
        <w:spacing w:line="260" w:lineRule="exact"/>
        <w:jc w:val="both"/>
        <w:rPr>
          <w:rFonts w:ascii="Arial" w:hAnsi="Arial" w:cs="Arial"/>
          <w:color w:val="000000" w:themeColor="text1"/>
          <w:sz w:val="20"/>
          <w:szCs w:val="20"/>
        </w:rPr>
      </w:pPr>
    </w:p>
    <w:p w14:paraId="39B6FFCB" w14:textId="77777777" w:rsidR="00EB4894" w:rsidRPr="00A3668E" w:rsidRDefault="00EB4894" w:rsidP="00EB4894">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A3668E"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w:t>
      </w:r>
      <w:r w:rsidRPr="00ED4593">
        <w:rPr>
          <w:rFonts w:ascii="Arial" w:hAnsi="Arial" w:cs="Arial"/>
          <w:color w:val="000000" w:themeColor="text1"/>
          <w:sz w:val="20"/>
          <w:szCs w:val="20"/>
        </w:rPr>
        <w:t xml:space="preserv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ED4593">
        <w:rPr>
          <w:rFonts w:ascii="Arial" w:hAnsi="Arial" w:cs="Arial"/>
          <w:color w:val="000000" w:themeColor="text1"/>
          <w:sz w:val="20"/>
          <w:szCs w:val="20"/>
        </w:rPr>
        <w:lastRenderedPageBreak/>
        <w:t>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52B5BE6" w14:textId="639A77C0"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2F29DE">
        <w:rPr>
          <w:rFonts w:ascii="Arial" w:hAnsi="Arial" w:cs="Arial"/>
          <w:color w:val="000000"/>
          <w:sz w:val="20"/>
          <w:szCs w:val="20"/>
        </w:rPr>
        <w:t>1609</w:t>
      </w:r>
      <w:r w:rsidRPr="001F3365">
        <w:rPr>
          <w:rFonts w:ascii="Arial" w:hAnsi="Arial" w:cs="Arial"/>
          <w:color w:val="000000"/>
          <w:sz w:val="20"/>
          <w:szCs w:val="20"/>
        </w:rPr>
        <w:t>2</w:t>
      </w:r>
      <w:r w:rsidR="001165E5">
        <w:rPr>
          <w:rFonts w:ascii="Arial" w:hAnsi="Arial" w:cs="Arial"/>
          <w:color w:val="000000"/>
          <w:sz w:val="20"/>
          <w:szCs w:val="20"/>
        </w:rPr>
        <w:t>5</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0EAA5B49" w14:textId="77777777" w:rsidR="00C77AFE" w:rsidRPr="003131D2" w:rsidRDefault="00C77AFE"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411E971" w14:textId="77777777" w:rsidR="00EB4894" w:rsidRPr="003131D2" w:rsidRDefault="00EB4894" w:rsidP="00EB4894">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6BCB77" w14:textId="4C0FA206" w:rsidR="00EB4894" w:rsidRPr="00453625" w:rsidRDefault="00EB4894" w:rsidP="00EB4894">
      <w:pPr>
        <w:tabs>
          <w:tab w:val="left" w:pos="3402"/>
        </w:tabs>
        <w:spacing w:line="260" w:lineRule="exact"/>
        <w:ind w:right="-569"/>
        <w:jc w:val="both"/>
        <w:rPr>
          <w:rFonts w:ascii="Arial" w:hAnsi="Arial" w:cs="Arial"/>
          <w:sz w:val="20"/>
          <w:szCs w:val="24"/>
          <w:lang w:eastAsia="en-US"/>
        </w:rPr>
      </w:pP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2F29DE">
      <w:pPr>
        <w:pStyle w:val="Naslov2"/>
        <w:spacing w:before="0" w:after="0" w:line="260" w:lineRule="exact"/>
      </w:pPr>
    </w:p>
    <w:sectPr w:rsidR="000D0C3F" w:rsidRPr="00453625"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F050A2" w:rsidRDefault="00F050A2">
      <w:r>
        <w:separator/>
      </w:r>
    </w:p>
  </w:endnote>
  <w:endnote w:type="continuationSeparator" w:id="0">
    <w:p w14:paraId="7DB33A9F" w14:textId="77777777" w:rsidR="00F050A2" w:rsidRDefault="00F0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F050A2" w:rsidRDefault="00F050A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050A2" w:rsidRDefault="00F050A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02ED36D0" w:rsidR="00F050A2" w:rsidRPr="006222D5" w:rsidRDefault="00F050A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B6956">
      <w:rPr>
        <w:rFonts w:ascii="Arial" w:hAnsi="Arial" w:cs="Arial"/>
        <w:noProof/>
        <w:sz w:val="20"/>
        <w:szCs w:val="20"/>
      </w:rPr>
      <w:t>23</w:t>
    </w:r>
    <w:r w:rsidRPr="006222D5">
      <w:rPr>
        <w:rFonts w:ascii="Arial" w:hAnsi="Arial" w:cs="Arial"/>
        <w:sz w:val="20"/>
        <w:szCs w:val="20"/>
      </w:rPr>
      <w:fldChar w:fldCharType="end"/>
    </w:r>
  </w:p>
  <w:p w14:paraId="050EA11D" w14:textId="77777777" w:rsidR="00F050A2" w:rsidRDefault="00F050A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F050A2" w:rsidRDefault="00F050A2">
      <w:r>
        <w:separator/>
      </w:r>
    </w:p>
  </w:footnote>
  <w:footnote w:type="continuationSeparator" w:id="0">
    <w:p w14:paraId="2367A9C3" w14:textId="77777777" w:rsidR="00F050A2" w:rsidRDefault="00F05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F050A2" w:rsidRDefault="00F050A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050A2" w:rsidRDefault="00F050A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134"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E80D97"/>
    <w:multiLevelType w:val="multilevel"/>
    <w:tmpl w:val="00EEF69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67D740F"/>
    <w:multiLevelType w:val="hybridMultilevel"/>
    <w:tmpl w:val="E1423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992CBD"/>
    <w:multiLevelType w:val="hybridMultilevel"/>
    <w:tmpl w:val="38D6C8B2"/>
    <w:lvl w:ilvl="0" w:tplc="BCF0D5EA">
      <w:start w:val="7"/>
      <w:numFmt w:val="bullet"/>
      <w:lvlText w:val="-"/>
      <w:lvlJc w:val="left"/>
      <w:pPr>
        <w:tabs>
          <w:tab w:val="num" w:pos="1069"/>
        </w:tabs>
        <w:ind w:left="1069" w:hanging="360"/>
      </w:pPr>
      <w:rPr>
        <w:rFonts w:ascii="Arial" w:eastAsia="Times New Roman" w:hAnsi="Arial" w:cs="Arial" w:hint="default"/>
      </w:rPr>
    </w:lvl>
    <w:lvl w:ilvl="1" w:tplc="A502B280">
      <w:start w:val="3"/>
      <w:numFmt w:val="bullet"/>
      <w:lvlText w:val="-"/>
      <w:lvlJc w:val="left"/>
      <w:pPr>
        <w:tabs>
          <w:tab w:val="num" w:pos="1789"/>
        </w:tabs>
        <w:ind w:left="1789" w:hanging="360"/>
      </w:pPr>
      <w:rPr>
        <w:rFonts w:ascii="Arial" w:eastAsia="Times New Roman" w:hAnsi="Arial" w:cs="Arial" w:hint="default"/>
      </w:rPr>
    </w:lvl>
    <w:lvl w:ilvl="2" w:tplc="04240005">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1D157483"/>
    <w:multiLevelType w:val="multilevel"/>
    <w:tmpl w:val="28A494BA"/>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F31ABD"/>
    <w:multiLevelType w:val="hybridMultilevel"/>
    <w:tmpl w:val="92DA4CE4"/>
    <w:lvl w:ilvl="0" w:tplc="F6DE5364">
      <w:start w:val="8"/>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6F044E"/>
    <w:multiLevelType w:val="hybridMultilevel"/>
    <w:tmpl w:val="93549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7616E4"/>
    <w:multiLevelType w:val="hybridMultilevel"/>
    <w:tmpl w:val="A8206D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DF7973"/>
    <w:multiLevelType w:val="multilevel"/>
    <w:tmpl w:val="CF5A3BB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0B769F1"/>
    <w:multiLevelType w:val="hybridMultilevel"/>
    <w:tmpl w:val="D51C2DC6"/>
    <w:lvl w:ilvl="0" w:tplc="3E06BD5A">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D65E16"/>
    <w:multiLevelType w:val="hybridMultilevel"/>
    <w:tmpl w:val="9954DA38"/>
    <w:lvl w:ilvl="0" w:tplc="E91C9102">
      <w:numFmt w:val="bullet"/>
      <w:lvlText w:val="-"/>
      <w:lvlJc w:val="left"/>
      <w:pPr>
        <w:ind w:left="1068" w:hanging="360"/>
      </w:pPr>
      <w:rPr>
        <w:rFonts w:ascii="Arial" w:eastAsia="Times New Roman" w:hAnsi="Arial" w:cs="Arial" w:hint="default"/>
      </w:rPr>
    </w:lvl>
    <w:lvl w:ilvl="1" w:tplc="BCF0D5EA">
      <w:start w:val="7"/>
      <w:numFmt w:val="bullet"/>
      <w:lvlText w:val="-"/>
      <w:lvlJc w:val="left"/>
      <w:pPr>
        <w:ind w:left="1788" w:hanging="360"/>
      </w:pPr>
      <w:rPr>
        <w:rFonts w:ascii="Arial" w:eastAsia="Times New Roman" w:hAnsi="Arial"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CF1834"/>
    <w:multiLevelType w:val="hybridMultilevel"/>
    <w:tmpl w:val="53F2E6A8"/>
    <w:lvl w:ilvl="0" w:tplc="28F497A6">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5"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355EF7"/>
    <w:multiLevelType w:val="hybridMultilevel"/>
    <w:tmpl w:val="01C2B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4B15488"/>
    <w:multiLevelType w:val="hybridMultilevel"/>
    <w:tmpl w:val="648E07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EFE7D69"/>
    <w:multiLevelType w:val="hybridMultilevel"/>
    <w:tmpl w:val="3450421E"/>
    <w:lvl w:ilvl="0" w:tplc="C85ABAC8">
      <w:start w:val="7"/>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3"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F0147F"/>
    <w:multiLevelType w:val="hybridMultilevel"/>
    <w:tmpl w:val="F9D2AF80"/>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num w:numId="1" w16cid:durableId="162205852">
    <w:abstractNumId w:val="7"/>
  </w:num>
  <w:num w:numId="2" w16cid:durableId="528422114">
    <w:abstractNumId w:val="16"/>
  </w:num>
  <w:num w:numId="3" w16cid:durableId="1563758305">
    <w:abstractNumId w:val="31"/>
  </w:num>
  <w:num w:numId="4" w16cid:durableId="1777285399">
    <w:abstractNumId w:val="23"/>
  </w:num>
  <w:num w:numId="5" w16cid:durableId="1354259312">
    <w:abstractNumId w:val="5"/>
  </w:num>
  <w:num w:numId="6" w16cid:durableId="2001493474">
    <w:abstractNumId w:val="28"/>
  </w:num>
  <w:num w:numId="7" w16cid:durableId="148326006">
    <w:abstractNumId w:val="34"/>
  </w:num>
  <w:num w:numId="8" w16cid:durableId="567351895">
    <w:abstractNumId w:val="26"/>
  </w:num>
  <w:num w:numId="9" w16cid:durableId="76751654">
    <w:abstractNumId w:val="20"/>
  </w:num>
  <w:num w:numId="10" w16cid:durableId="512500922">
    <w:abstractNumId w:val="1"/>
  </w:num>
  <w:num w:numId="11" w16cid:durableId="1376537360">
    <w:abstractNumId w:val="0"/>
  </w:num>
  <w:num w:numId="12" w16cid:durableId="175659304">
    <w:abstractNumId w:val="4"/>
  </w:num>
  <w:num w:numId="13" w16cid:durableId="29768061">
    <w:abstractNumId w:val="13"/>
  </w:num>
  <w:num w:numId="14" w16cid:durableId="1596477336">
    <w:abstractNumId w:val="25"/>
  </w:num>
  <w:num w:numId="15" w16cid:durableId="1366713100">
    <w:abstractNumId w:val="33"/>
  </w:num>
  <w:num w:numId="16" w16cid:durableId="1041436107">
    <w:abstractNumId w:val="14"/>
  </w:num>
  <w:num w:numId="17" w16cid:durableId="1452506445">
    <w:abstractNumId w:val="11"/>
  </w:num>
  <w:num w:numId="18" w16cid:durableId="1260024326">
    <w:abstractNumId w:val="35"/>
  </w:num>
  <w:num w:numId="19" w16cid:durableId="156459400">
    <w:abstractNumId w:val="6"/>
  </w:num>
  <w:num w:numId="20" w16cid:durableId="751588275">
    <w:abstractNumId w:val="8"/>
  </w:num>
  <w:num w:numId="21" w16cid:durableId="345981349">
    <w:abstractNumId w:val="21"/>
  </w:num>
  <w:num w:numId="22" w16cid:durableId="567422351">
    <w:abstractNumId w:val="19"/>
  </w:num>
  <w:num w:numId="23" w16cid:durableId="1413622942">
    <w:abstractNumId w:val="18"/>
  </w:num>
  <w:num w:numId="24" w16cid:durableId="87821751">
    <w:abstractNumId w:val="22"/>
  </w:num>
  <w:num w:numId="25" w16cid:durableId="1454591014">
    <w:abstractNumId w:val="2"/>
  </w:num>
  <w:num w:numId="26" w16cid:durableId="678384924">
    <w:abstractNumId w:val="32"/>
  </w:num>
  <w:num w:numId="27" w16cid:durableId="836313606">
    <w:abstractNumId w:val="12"/>
  </w:num>
  <w:num w:numId="28" w16cid:durableId="2087528808">
    <w:abstractNumId w:val="30"/>
  </w:num>
  <w:num w:numId="29" w16cid:durableId="1399397027">
    <w:abstractNumId w:val="3"/>
  </w:num>
  <w:num w:numId="30" w16cid:durableId="469593419">
    <w:abstractNumId w:val="24"/>
  </w:num>
  <w:num w:numId="31" w16cid:durableId="603147095">
    <w:abstractNumId w:val="9"/>
  </w:num>
  <w:num w:numId="32" w16cid:durableId="1455565307">
    <w:abstractNumId w:val="29"/>
  </w:num>
  <w:num w:numId="33" w16cid:durableId="1439568001">
    <w:abstractNumId w:val="10"/>
  </w:num>
  <w:num w:numId="34" w16cid:durableId="817115245">
    <w:abstractNumId w:val="36"/>
  </w:num>
  <w:num w:numId="35" w16cid:durableId="1657566391">
    <w:abstractNumId w:val="27"/>
  </w:num>
  <w:num w:numId="36" w16cid:durableId="1925801738">
    <w:abstractNumId w:val="15"/>
  </w:num>
  <w:num w:numId="37" w16cid:durableId="156166977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0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49"/>
    <w:rsid w:val="00000CFB"/>
    <w:rsid w:val="00001466"/>
    <w:rsid w:val="000020DB"/>
    <w:rsid w:val="00003D3E"/>
    <w:rsid w:val="00003D43"/>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66DE"/>
    <w:rsid w:val="00026EC1"/>
    <w:rsid w:val="00030466"/>
    <w:rsid w:val="000305A3"/>
    <w:rsid w:val="0003232E"/>
    <w:rsid w:val="00033185"/>
    <w:rsid w:val="000333F0"/>
    <w:rsid w:val="000343AE"/>
    <w:rsid w:val="00040CB1"/>
    <w:rsid w:val="00043F7B"/>
    <w:rsid w:val="00046815"/>
    <w:rsid w:val="00047443"/>
    <w:rsid w:val="0005136F"/>
    <w:rsid w:val="0005144A"/>
    <w:rsid w:val="00051477"/>
    <w:rsid w:val="00051D0B"/>
    <w:rsid w:val="000539C0"/>
    <w:rsid w:val="0005498E"/>
    <w:rsid w:val="00054BFF"/>
    <w:rsid w:val="000551C9"/>
    <w:rsid w:val="00056EF2"/>
    <w:rsid w:val="000572D5"/>
    <w:rsid w:val="0005753C"/>
    <w:rsid w:val="00060FA8"/>
    <w:rsid w:val="00061879"/>
    <w:rsid w:val="00061A85"/>
    <w:rsid w:val="00065B89"/>
    <w:rsid w:val="00066512"/>
    <w:rsid w:val="000666B0"/>
    <w:rsid w:val="00073275"/>
    <w:rsid w:val="0007365C"/>
    <w:rsid w:val="00073787"/>
    <w:rsid w:val="00074624"/>
    <w:rsid w:val="000768EC"/>
    <w:rsid w:val="000777D7"/>
    <w:rsid w:val="00077FD0"/>
    <w:rsid w:val="000807E9"/>
    <w:rsid w:val="00081A6B"/>
    <w:rsid w:val="00081AB6"/>
    <w:rsid w:val="000820B4"/>
    <w:rsid w:val="00082C2C"/>
    <w:rsid w:val="000837C5"/>
    <w:rsid w:val="000838DA"/>
    <w:rsid w:val="00083A87"/>
    <w:rsid w:val="000850F2"/>
    <w:rsid w:val="000856F5"/>
    <w:rsid w:val="000872DA"/>
    <w:rsid w:val="0009014B"/>
    <w:rsid w:val="0009037E"/>
    <w:rsid w:val="00090B18"/>
    <w:rsid w:val="00091A9F"/>
    <w:rsid w:val="00091DC0"/>
    <w:rsid w:val="00093CC3"/>
    <w:rsid w:val="0009546E"/>
    <w:rsid w:val="000967D2"/>
    <w:rsid w:val="0009682F"/>
    <w:rsid w:val="00097152"/>
    <w:rsid w:val="000A138D"/>
    <w:rsid w:val="000A3DB6"/>
    <w:rsid w:val="000A45AD"/>
    <w:rsid w:val="000A6320"/>
    <w:rsid w:val="000A74CE"/>
    <w:rsid w:val="000A76BE"/>
    <w:rsid w:val="000B08FE"/>
    <w:rsid w:val="000B0A5F"/>
    <w:rsid w:val="000B0B54"/>
    <w:rsid w:val="000B0B8B"/>
    <w:rsid w:val="000B15B1"/>
    <w:rsid w:val="000B1C90"/>
    <w:rsid w:val="000B257B"/>
    <w:rsid w:val="000B3466"/>
    <w:rsid w:val="000B48A1"/>
    <w:rsid w:val="000B4FE8"/>
    <w:rsid w:val="000B6AA6"/>
    <w:rsid w:val="000B6B24"/>
    <w:rsid w:val="000B6EA3"/>
    <w:rsid w:val="000B78B5"/>
    <w:rsid w:val="000C016F"/>
    <w:rsid w:val="000C082E"/>
    <w:rsid w:val="000C17E5"/>
    <w:rsid w:val="000C2632"/>
    <w:rsid w:val="000C4360"/>
    <w:rsid w:val="000C4470"/>
    <w:rsid w:val="000C51C0"/>
    <w:rsid w:val="000C5359"/>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AC8"/>
    <w:rsid w:val="000E6CDB"/>
    <w:rsid w:val="000E7E30"/>
    <w:rsid w:val="000F0C1F"/>
    <w:rsid w:val="000F18A6"/>
    <w:rsid w:val="000F3B5A"/>
    <w:rsid w:val="000F3E9F"/>
    <w:rsid w:val="000F4413"/>
    <w:rsid w:val="000F4FE2"/>
    <w:rsid w:val="000F584F"/>
    <w:rsid w:val="000F66BB"/>
    <w:rsid w:val="000F6BC2"/>
    <w:rsid w:val="000F70A1"/>
    <w:rsid w:val="001003C0"/>
    <w:rsid w:val="00102F87"/>
    <w:rsid w:val="001054F0"/>
    <w:rsid w:val="00106BCF"/>
    <w:rsid w:val="00111B55"/>
    <w:rsid w:val="00111CE5"/>
    <w:rsid w:val="00113197"/>
    <w:rsid w:val="00114A51"/>
    <w:rsid w:val="00114A72"/>
    <w:rsid w:val="00115667"/>
    <w:rsid w:val="00116065"/>
    <w:rsid w:val="001165E5"/>
    <w:rsid w:val="00116B8E"/>
    <w:rsid w:val="0012175F"/>
    <w:rsid w:val="00122E80"/>
    <w:rsid w:val="001234C6"/>
    <w:rsid w:val="0012448E"/>
    <w:rsid w:val="00125467"/>
    <w:rsid w:val="001309C4"/>
    <w:rsid w:val="0013120D"/>
    <w:rsid w:val="00132795"/>
    <w:rsid w:val="00132A07"/>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485"/>
    <w:rsid w:val="001719CF"/>
    <w:rsid w:val="001726DE"/>
    <w:rsid w:val="00172A33"/>
    <w:rsid w:val="00173EAB"/>
    <w:rsid w:val="001746D6"/>
    <w:rsid w:val="00175D0E"/>
    <w:rsid w:val="00176093"/>
    <w:rsid w:val="0017630A"/>
    <w:rsid w:val="00176775"/>
    <w:rsid w:val="00176F5E"/>
    <w:rsid w:val="00180D19"/>
    <w:rsid w:val="00181FA0"/>
    <w:rsid w:val="0018224D"/>
    <w:rsid w:val="00182784"/>
    <w:rsid w:val="00184ACF"/>
    <w:rsid w:val="001850B3"/>
    <w:rsid w:val="00187BAF"/>
    <w:rsid w:val="0019065A"/>
    <w:rsid w:val="0019163F"/>
    <w:rsid w:val="00193202"/>
    <w:rsid w:val="0019362A"/>
    <w:rsid w:val="001936C6"/>
    <w:rsid w:val="00193C15"/>
    <w:rsid w:val="001A02DD"/>
    <w:rsid w:val="001A15C4"/>
    <w:rsid w:val="001A2B68"/>
    <w:rsid w:val="001A5611"/>
    <w:rsid w:val="001A56A7"/>
    <w:rsid w:val="001A72A9"/>
    <w:rsid w:val="001B147D"/>
    <w:rsid w:val="001B21B1"/>
    <w:rsid w:val="001B26AB"/>
    <w:rsid w:val="001B6365"/>
    <w:rsid w:val="001B76EA"/>
    <w:rsid w:val="001B7B4E"/>
    <w:rsid w:val="001C0A6F"/>
    <w:rsid w:val="001C1A26"/>
    <w:rsid w:val="001C2EEE"/>
    <w:rsid w:val="001C4286"/>
    <w:rsid w:val="001C5904"/>
    <w:rsid w:val="001C5B82"/>
    <w:rsid w:val="001C6CEA"/>
    <w:rsid w:val="001C7341"/>
    <w:rsid w:val="001C7E13"/>
    <w:rsid w:val="001D0342"/>
    <w:rsid w:val="001D1C12"/>
    <w:rsid w:val="001D389A"/>
    <w:rsid w:val="001D3BE4"/>
    <w:rsid w:val="001D52D7"/>
    <w:rsid w:val="001D5DFE"/>
    <w:rsid w:val="001D718B"/>
    <w:rsid w:val="001D7C94"/>
    <w:rsid w:val="001E0765"/>
    <w:rsid w:val="001E0F21"/>
    <w:rsid w:val="001E474A"/>
    <w:rsid w:val="001E4E6C"/>
    <w:rsid w:val="001E7808"/>
    <w:rsid w:val="001E78F1"/>
    <w:rsid w:val="001F15D5"/>
    <w:rsid w:val="001F3365"/>
    <w:rsid w:val="001F3BB0"/>
    <w:rsid w:val="001F6D71"/>
    <w:rsid w:val="001F6D74"/>
    <w:rsid w:val="001F7126"/>
    <w:rsid w:val="00200260"/>
    <w:rsid w:val="00200993"/>
    <w:rsid w:val="002043DD"/>
    <w:rsid w:val="00206933"/>
    <w:rsid w:val="002074BC"/>
    <w:rsid w:val="002079AD"/>
    <w:rsid w:val="002105CC"/>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299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679EB"/>
    <w:rsid w:val="002701C1"/>
    <w:rsid w:val="00271421"/>
    <w:rsid w:val="0027151F"/>
    <w:rsid w:val="00273337"/>
    <w:rsid w:val="002734BD"/>
    <w:rsid w:val="002742FC"/>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29C"/>
    <w:rsid w:val="002B3C49"/>
    <w:rsid w:val="002B3CB3"/>
    <w:rsid w:val="002B4251"/>
    <w:rsid w:val="002B4F1A"/>
    <w:rsid w:val="002B50EF"/>
    <w:rsid w:val="002B587B"/>
    <w:rsid w:val="002B5BD7"/>
    <w:rsid w:val="002B6940"/>
    <w:rsid w:val="002B6D04"/>
    <w:rsid w:val="002B7672"/>
    <w:rsid w:val="002C0A7E"/>
    <w:rsid w:val="002C16C7"/>
    <w:rsid w:val="002C1B00"/>
    <w:rsid w:val="002C4359"/>
    <w:rsid w:val="002C4485"/>
    <w:rsid w:val="002C4538"/>
    <w:rsid w:val="002C5A1F"/>
    <w:rsid w:val="002C797A"/>
    <w:rsid w:val="002D1C52"/>
    <w:rsid w:val="002D1D44"/>
    <w:rsid w:val="002D295A"/>
    <w:rsid w:val="002D2E47"/>
    <w:rsid w:val="002D4DB9"/>
    <w:rsid w:val="002D58EC"/>
    <w:rsid w:val="002D62E8"/>
    <w:rsid w:val="002D6D1E"/>
    <w:rsid w:val="002D760E"/>
    <w:rsid w:val="002D7DCA"/>
    <w:rsid w:val="002D7FF5"/>
    <w:rsid w:val="002E0858"/>
    <w:rsid w:val="002E0A77"/>
    <w:rsid w:val="002E0CA9"/>
    <w:rsid w:val="002E0FFB"/>
    <w:rsid w:val="002E1CE8"/>
    <w:rsid w:val="002E1D87"/>
    <w:rsid w:val="002E6EC1"/>
    <w:rsid w:val="002F1B4D"/>
    <w:rsid w:val="002F2527"/>
    <w:rsid w:val="002F29DE"/>
    <w:rsid w:val="002F2F96"/>
    <w:rsid w:val="002F337F"/>
    <w:rsid w:val="003006A8"/>
    <w:rsid w:val="00305C9C"/>
    <w:rsid w:val="00307087"/>
    <w:rsid w:val="00307C5D"/>
    <w:rsid w:val="00311BB8"/>
    <w:rsid w:val="00311D9F"/>
    <w:rsid w:val="003126EB"/>
    <w:rsid w:val="003127DB"/>
    <w:rsid w:val="003131D2"/>
    <w:rsid w:val="00313488"/>
    <w:rsid w:val="00315983"/>
    <w:rsid w:val="00315AAD"/>
    <w:rsid w:val="00321FC7"/>
    <w:rsid w:val="0032300B"/>
    <w:rsid w:val="00324431"/>
    <w:rsid w:val="003254FE"/>
    <w:rsid w:val="00325737"/>
    <w:rsid w:val="00330206"/>
    <w:rsid w:val="00330C7F"/>
    <w:rsid w:val="00332EFA"/>
    <w:rsid w:val="003331AC"/>
    <w:rsid w:val="003340C6"/>
    <w:rsid w:val="00334834"/>
    <w:rsid w:val="00335E8B"/>
    <w:rsid w:val="00335F7C"/>
    <w:rsid w:val="00337151"/>
    <w:rsid w:val="0034023E"/>
    <w:rsid w:val="0034118C"/>
    <w:rsid w:val="0034182E"/>
    <w:rsid w:val="00341E27"/>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5B7A"/>
    <w:rsid w:val="00366428"/>
    <w:rsid w:val="00366BAD"/>
    <w:rsid w:val="003718D4"/>
    <w:rsid w:val="0037215A"/>
    <w:rsid w:val="00373643"/>
    <w:rsid w:val="00375508"/>
    <w:rsid w:val="003756B3"/>
    <w:rsid w:val="00375875"/>
    <w:rsid w:val="00375D2A"/>
    <w:rsid w:val="00380198"/>
    <w:rsid w:val="00381600"/>
    <w:rsid w:val="00381FBA"/>
    <w:rsid w:val="0038260C"/>
    <w:rsid w:val="00383116"/>
    <w:rsid w:val="003838C7"/>
    <w:rsid w:val="003846BD"/>
    <w:rsid w:val="003848F9"/>
    <w:rsid w:val="0038589D"/>
    <w:rsid w:val="0038680B"/>
    <w:rsid w:val="00386C2E"/>
    <w:rsid w:val="00387471"/>
    <w:rsid w:val="0039013D"/>
    <w:rsid w:val="0039041D"/>
    <w:rsid w:val="003908D8"/>
    <w:rsid w:val="00390B3F"/>
    <w:rsid w:val="00390FC9"/>
    <w:rsid w:val="00392072"/>
    <w:rsid w:val="00392AF6"/>
    <w:rsid w:val="003935E7"/>
    <w:rsid w:val="00394F02"/>
    <w:rsid w:val="00395592"/>
    <w:rsid w:val="00396367"/>
    <w:rsid w:val="003A0298"/>
    <w:rsid w:val="003A0E20"/>
    <w:rsid w:val="003A1D83"/>
    <w:rsid w:val="003A1EEB"/>
    <w:rsid w:val="003A3FC1"/>
    <w:rsid w:val="003A5C56"/>
    <w:rsid w:val="003A774D"/>
    <w:rsid w:val="003B028B"/>
    <w:rsid w:val="003B1096"/>
    <w:rsid w:val="003B1281"/>
    <w:rsid w:val="003B2031"/>
    <w:rsid w:val="003B3018"/>
    <w:rsid w:val="003B5301"/>
    <w:rsid w:val="003B6706"/>
    <w:rsid w:val="003B6C17"/>
    <w:rsid w:val="003B7C6F"/>
    <w:rsid w:val="003C09F9"/>
    <w:rsid w:val="003C237F"/>
    <w:rsid w:val="003C7BA3"/>
    <w:rsid w:val="003D0DE1"/>
    <w:rsid w:val="003D0E06"/>
    <w:rsid w:val="003D2054"/>
    <w:rsid w:val="003D2DE2"/>
    <w:rsid w:val="003D39F5"/>
    <w:rsid w:val="003D4090"/>
    <w:rsid w:val="003D4CF1"/>
    <w:rsid w:val="003D502F"/>
    <w:rsid w:val="003D59F1"/>
    <w:rsid w:val="003D7735"/>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25A"/>
    <w:rsid w:val="00410862"/>
    <w:rsid w:val="00411A02"/>
    <w:rsid w:val="0041393F"/>
    <w:rsid w:val="00413CD1"/>
    <w:rsid w:val="004141E6"/>
    <w:rsid w:val="00416911"/>
    <w:rsid w:val="004169F9"/>
    <w:rsid w:val="00420AF1"/>
    <w:rsid w:val="00421DCA"/>
    <w:rsid w:val="00421E4D"/>
    <w:rsid w:val="004226DA"/>
    <w:rsid w:val="00424A0D"/>
    <w:rsid w:val="004252F6"/>
    <w:rsid w:val="004254DC"/>
    <w:rsid w:val="0042634B"/>
    <w:rsid w:val="00431134"/>
    <w:rsid w:val="00432B41"/>
    <w:rsid w:val="004379D6"/>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057"/>
    <w:rsid w:val="00456E7A"/>
    <w:rsid w:val="00460E2E"/>
    <w:rsid w:val="004625FF"/>
    <w:rsid w:val="004627EF"/>
    <w:rsid w:val="00464543"/>
    <w:rsid w:val="004648B8"/>
    <w:rsid w:val="00470E99"/>
    <w:rsid w:val="00473178"/>
    <w:rsid w:val="0047798E"/>
    <w:rsid w:val="0048047A"/>
    <w:rsid w:val="0048049C"/>
    <w:rsid w:val="00483DCB"/>
    <w:rsid w:val="00483E3E"/>
    <w:rsid w:val="00483EBD"/>
    <w:rsid w:val="00485746"/>
    <w:rsid w:val="00486713"/>
    <w:rsid w:val="00486F1D"/>
    <w:rsid w:val="004875E0"/>
    <w:rsid w:val="00487F57"/>
    <w:rsid w:val="004906DD"/>
    <w:rsid w:val="004922BF"/>
    <w:rsid w:val="00493BF4"/>
    <w:rsid w:val="00495707"/>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B4BB1"/>
    <w:rsid w:val="004B6956"/>
    <w:rsid w:val="004B78BD"/>
    <w:rsid w:val="004C16ED"/>
    <w:rsid w:val="004C1FE6"/>
    <w:rsid w:val="004C2B3E"/>
    <w:rsid w:val="004C35B2"/>
    <w:rsid w:val="004C42B7"/>
    <w:rsid w:val="004C5324"/>
    <w:rsid w:val="004C6E0A"/>
    <w:rsid w:val="004D083C"/>
    <w:rsid w:val="004D560B"/>
    <w:rsid w:val="004D72D3"/>
    <w:rsid w:val="004E1283"/>
    <w:rsid w:val="004E2E90"/>
    <w:rsid w:val="004E3008"/>
    <w:rsid w:val="004E3A0C"/>
    <w:rsid w:val="004E3C07"/>
    <w:rsid w:val="004E3EBE"/>
    <w:rsid w:val="004E5A3A"/>
    <w:rsid w:val="004E623B"/>
    <w:rsid w:val="004E7AF2"/>
    <w:rsid w:val="004E7C02"/>
    <w:rsid w:val="004F1F75"/>
    <w:rsid w:val="004F26DA"/>
    <w:rsid w:val="004F2827"/>
    <w:rsid w:val="004F31DE"/>
    <w:rsid w:val="004F5379"/>
    <w:rsid w:val="004F5D5E"/>
    <w:rsid w:val="004F7589"/>
    <w:rsid w:val="00503986"/>
    <w:rsid w:val="0050516C"/>
    <w:rsid w:val="0050663B"/>
    <w:rsid w:val="00507230"/>
    <w:rsid w:val="005078FC"/>
    <w:rsid w:val="005079FB"/>
    <w:rsid w:val="00511912"/>
    <w:rsid w:val="00512DD9"/>
    <w:rsid w:val="00513195"/>
    <w:rsid w:val="005133DE"/>
    <w:rsid w:val="0051364A"/>
    <w:rsid w:val="00513F77"/>
    <w:rsid w:val="00514BA0"/>
    <w:rsid w:val="00515E19"/>
    <w:rsid w:val="0051753A"/>
    <w:rsid w:val="005212BB"/>
    <w:rsid w:val="00521CE8"/>
    <w:rsid w:val="00522B7E"/>
    <w:rsid w:val="00523C87"/>
    <w:rsid w:val="0052451F"/>
    <w:rsid w:val="005245D9"/>
    <w:rsid w:val="00525E68"/>
    <w:rsid w:val="00526203"/>
    <w:rsid w:val="00526C79"/>
    <w:rsid w:val="00527B75"/>
    <w:rsid w:val="00531615"/>
    <w:rsid w:val="00540943"/>
    <w:rsid w:val="00540A1D"/>
    <w:rsid w:val="00541863"/>
    <w:rsid w:val="0054331A"/>
    <w:rsid w:val="00544A93"/>
    <w:rsid w:val="005464AA"/>
    <w:rsid w:val="00546AFC"/>
    <w:rsid w:val="00546E26"/>
    <w:rsid w:val="005506F5"/>
    <w:rsid w:val="00550A51"/>
    <w:rsid w:val="00551839"/>
    <w:rsid w:val="00552F2A"/>
    <w:rsid w:val="005539DD"/>
    <w:rsid w:val="00553D54"/>
    <w:rsid w:val="005543DF"/>
    <w:rsid w:val="00554D80"/>
    <w:rsid w:val="00555493"/>
    <w:rsid w:val="00555A99"/>
    <w:rsid w:val="00556692"/>
    <w:rsid w:val="00556F6B"/>
    <w:rsid w:val="00560B89"/>
    <w:rsid w:val="00561144"/>
    <w:rsid w:val="00561546"/>
    <w:rsid w:val="00561867"/>
    <w:rsid w:val="00561D50"/>
    <w:rsid w:val="00561DC3"/>
    <w:rsid w:val="00562219"/>
    <w:rsid w:val="00565807"/>
    <w:rsid w:val="005671F7"/>
    <w:rsid w:val="00567270"/>
    <w:rsid w:val="00567590"/>
    <w:rsid w:val="00571010"/>
    <w:rsid w:val="00571FB5"/>
    <w:rsid w:val="00572F58"/>
    <w:rsid w:val="005738BF"/>
    <w:rsid w:val="005746E2"/>
    <w:rsid w:val="00574F0C"/>
    <w:rsid w:val="00575D3D"/>
    <w:rsid w:val="00575FC1"/>
    <w:rsid w:val="005769CE"/>
    <w:rsid w:val="00576ED9"/>
    <w:rsid w:val="00577762"/>
    <w:rsid w:val="0058064E"/>
    <w:rsid w:val="00580760"/>
    <w:rsid w:val="0058213C"/>
    <w:rsid w:val="00582955"/>
    <w:rsid w:val="00582C15"/>
    <w:rsid w:val="0058318C"/>
    <w:rsid w:val="005848AB"/>
    <w:rsid w:val="005854B5"/>
    <w:rsid w:val="00590B9A"/>
    <w:rsid w:val="005913D0"/>
    <w:rsid w:val="00591789"/>
    <w:rsid w:val="00591AE5"/>
    <w:rsid w:val="00591F7C"/>
    <w:rsid w:val="005921A3"/>
    <w:rsid w:val="00592967"/>
    <w:rsid w:val="0059395D"/>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30"/>
    <w:rsid w:val="005B49F4"/>
    <w:rsid w:val="005B5FD6"/>
    <w:rsid w:val="005B61D9"/>
    <w:rsid w:val="005B7220"/>
    <w:rsid w:val="005B75F5"/>
    <w:rsid w:val="005B7A2A"/>
    <w:rsid w:val="005B7FED"/>
    <w:rsid w:val="005C03D8"/>
    <w:rsid w:val="005C1081"/>
    <w:rsid w:val="005C2CAB"/>
    <w:rsid w:val="005C55E1"/>
    <w:rsid w:val="005C591B"/>
    <w:rsid w:val="005C6277"/>
    <w:rsid w:val="005C71BD"/>
    <w:rsid w:val="005D08AD"/>
    <w:rsid w:val="005D0ACA"/>
    <w:rsid w:val="005D1DB4"/>
    <w:rsid w:val="005D24BB"/>
    <w:rsid w:val="005D2A1E"/>
    <w:rsid w:val="005D2BFF"/>
    <w:rsid w:val="005D5C42"/>
    <w:rsid w:val="005D6BAE"/>
    <w:rsid w:val="005D7310"/>
    <w:rsid w:val="005E006E"/>
    <w:rsid w:val="005E0436"/>
    <w:rsid w:val="005E0DF8"/>
    <w:rsid w:val="005E0E59"/>
    <w:rsid w:val="005E1204"/>
    <w:rsid w:val="005E13D6"/>
    <w:rsid w:val="005E1489"/>
    <w:rsid w:val="005E2687"/>
    <w:rsid w:val="005E3202"/>
    <w:rsid w:val="005E3B97"/>
    <w:rsid w:val="005E4016"/>
    <w:rsid w:val="005E4607"/>
    <w:rsid w:val="005E50BC"/>
    <w:rsid w:val="005E5D9F"/>
    <w:rsid w:val="005E7DF0"/>
    <w:rsid w:val="005F0F4A"/>
    <w:rsid w:val="005F1A1A"/>
    <w:rsid w:val="005F1EE5"/>
    <w:rsid w:val="005F31C1"/>
    <w:rsid w:val="005F3FC2"/>
    <w:rsid w:val="005F41BD"/>
    <w:rsid w:val="005F4772"/>
    <w:rsid w:val="005F4BFC"/>
    <w:rsid w:val="005F7B64"/>
    <w:rsid w:val="005F7F63"/>
    <w:rsid w:val="00601985"/>
    <w:rsid w:val="006022B8"/>
    <w:rsid w:val="006029BF"/>
    <w:rsid w:val="00603000"/>
    <w:rsid w:val="00604DA8"/>
    <w:rsid w:val="00604FA7"/>
    <w:rsid w:val="00605D9A"/>
    <w:rsid w:val="006061F3"/>
    <w:rsid w:val="00606EF9"/>
    <w:rsid w:val="00607125"/>
    <w:rsid w:val="00607951"/>
    <w:rsid w:val="0061109D"/>
    <w:rsid w:val="006112AE"/>
    <w:rsid w:val="00611523"/>
    <w:rsid w:val="0061216E"/>
    <w:rsid w:val="00612B51"/>
    <w:rsid w:val="00616519"/>
    <w:rsid w:val="0061652D"/>
    <w:rsid w:val="006167C7"/>
    <w:rsid w:val="0062023D"/>
    <w:rsid w:val="0062049C"/>
    <w:rsid w:val="00620C85"/>
    <w:rsid w:val="0062150C"/>
    <w:rsid w:val="006222D5"/>
    <w:rsid w:val="00622D79"/>
    <w:rsid w:val="00622E65"/>
    <w:rsid w:val="0062438E"/>
    <w:rsid w:val="006260F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F48"/>
    <w:rsid w:val="00650301"/>
    <w:rsid w:val="00650BF1"/>
    <w:rsid w:val="00652644"/>
    <w:rsid w:val="0065389E"/>
    <w:rsid w:val="00653DA9"/>
    <w:rsid w:val="006547FD"/>
    <w:rsid w:val="00656A84"/>
    <w:rsid w:val="00656EB6"/>
    <w:rsid w:val="00660298"/>
    <w:rsid w:val="00660572"/>
    <w:rsid w:val="00661D10"/>
    <w:rsid w:val="00662166"/>
    <w:rsid w:val="00663C64"/>
    <w:rsid w:val="006646EF"/>
    <w:rsid w:val="00665622"/>
    <w:rsid w:val="00665F99"/>
    <w:rsid w:val="00667032"/>
    <w:rsid w:val="006703C5"/>
    <w:rsid w:val="0067059F"/>
    <w:rsid w:val="00671CAE"/>
    <w:rsid w:val="006726A4"/>
    <w:rsid w:val="00676031"/>
    <w:rsid w:val="0067639A"/>
    <w:rsid w:val="006770F5"/>
    <w:rsid w:val="006779E0"/>
    <w:rsid w:val="00677E60"/>
    <w:rsid w:val="00680348"/>
    <w:rsid w:val="006828E7"/>
    <w:rsid w:val="0068347C"/>
    <w:rsid w:val="00684DBB"/>
    <w:rsid w:val="006901C0"/>
    <w:rsid w:val="00691162"/>
    <w:rsid w:val="006936D6"/>
    <w:rsid w:val="00693E85"/>
    <w:rsid w:val="00696461"/>
    <w:rsid w:val="00696561"/>
    <w:rsid w:val="00697EC0"/>
    <w:rsid w:val="00697F1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F45"/>
    <w:rsid w:val="006D48D5"/>
    <w:rsid w:val="006E3E52"/>
    <w:rsid w:val="006E4514"/>
    <w:rsid w:val="006E5775"/>
    <w:rsid w:val="006E61D2"/>
    <w:rsid w:val="006E6364"/>
    <w:rsid w:val="006E6C7A"/>
    <w:rsid w:val="006E72AC"/>
    <w:rsid w:val="006E73FC"/>
    <w:rsid w:val="006F00E6"/>
    <w:rsid w:val="006F1F38"/>
    <w:rsid w:val="006F294B"/>
    <w:rsid w:val="006F2B26"/>
    <w:rsid w:val="006F3557"/>
    <w:rsid w:val="006F47BA"/>
    <w:rsid w:val="006F50BD"/>
    <w:rsid w:val="006F5E9E"/>
    <w:rsid w:val="00700FF6"/>
    <w:rsid w:val="007014C9"/>
    <w:rsid w:val="007017B8"/>
    <w:rsid w:val="00702DAF"/>
    <w:rsid w:val="00702E65"/>
    <w:rsid w:val="00704D70"/>
    <w:rsid w:val="00705F72"/>
    <w:rsid w:val="0070614A"/>
    <w:rsid w:val="00706E64"/>
    <w:rsid w:val="007074A4"/>
    <w:rsid w:val="007102E7"/>
    <w:rsid w:val="00711A94"/>
    <w:rsid w:val="00713FB6"/>
    <w:rsid w:val="007150BA"/>
    <w:rsid w:val="007151EF"/>
    <w:rsid w:val="00716992"/>
    <w:rsid w:val="0072158D"/>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46A43"/>
    <w:rsid w:val="007501BD"/>
    <w:rsid w:val="00750E9C"/>
    <w:rsid w:val="00751F13"/>
    <w:rsid w:val="00754E3A"/>
    <w:rsid w:val="0075731E"/>
    <w:rsid w:val="00760418"/>
    <w:rsid w:val="00761494"/>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0988"/>
    <w:rsid w:val="007810CB"/>
    <w:rsid w:val="00782221"/>
    <w:rsid w:val="00782453"/>
    <w:rsid w:val="007851FC"/>
    <w:rsid w:val="00785DD8"/>
    <w:rsid w:val="00785F91"/>
    <w:rsid w:val="007865CA"/>
    <w:rsid w:val="00786643"/>
    <w:rsid w:val="00787354"/>
    <w:rsid w:val="00790043"/>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3D3D"/>
    <w:rsid w:val="007B47AF"/>
    <w:rsid w:val="007B5BCE"/>
    <w:rsid w:val="007C123C"/>
    <w:rsid w:val="007C1E68"/>
    <w:rsid w:val="007C219B"/>
    <w:rsid w:val="007C3523"/>
    <w:rsid w:val="007C5BB5"/>
    <w:rsid w:val="007C5E86"/>
    <w:rsid w:val="007C79C2"/>
    <w:rsid w:val="007C7C51"/>
    <w:rsid w:val="007D0CCB"/>
    <w:rsid w:val="007D1ECB"/>
    <w:rsid w:val="007D32DB"/>
    <w:rsid w:val="007D35BF"/>
    <w:rsid w:val="007D35F4"/>
    <w:rsid w:val="007D5585"/>
    <w:rsid w:val="007D6F58"/>
    <w:rsid w:val="007E18FD"/>
    <w:rsid w:val="007E3CEF"/>
    <w:rsid w:val="007E45A6"/>
    <w:rsid w:val="007E66B0"/>
    <w:rsid w:val="007E76B9"/>
    <w:rsid w:val="007F147B"/>
    <w:rsid w:val="007F4461"/>
    <w:rsid w:val="007F5A0B"/>
    <w:rsid w:val="007F6963"/>
    <w:rsid w:val="007F6967"/>
    <w:rsid w:val="007F7C20"/>
    <w:rsid w:val="00800702"/>
    <w:rsid w:val="00802366"/>
    <w:rsid w:val="00802B9E"/>
    <w:rsid w:val="00803E01"/>
    <w:rsid w:val="008055A9"/>
    <w:rsid w:val="00805A9F"/>
    <w:rsid w:val="008064DE"/>
    <w:rsid w:val="0081669B"/>
    <w:rsid w:val="008179A1"/>
    <w:rsid w:val="00821B67"/>
    <w:rsid w:val="0082204C"/>
    <w:rsid w:val="0082321F"/>
    <w:rsid w:val="00823DFB"/>
    <w:rsid w:val="00826A92"/>
    <w:rsid w:val="008275FF"/>
    <w:rsid w:val="00831C82"/>
    <w:rsid w:val="008338ED"/>
    <w:rsid w:val="008340B1"/>
    <w:rsid w:val="00835323"/>
    <w:rsid w:val="00835E21"/>
    <w:rsid w:val="008369C1"/>
    <w:rsid w:val="00836AC2"/>
    <w:rsid w:val="00836C89"/>
    <w:rsid w:val="008374EF"/>
    <w:rsid w:val="00837A79"/>
    <w:rsid w:val="00837DFD"/>
    <w:rsid w:val="0084065B"/>
    <w:rsid w:val="00841A43"/>
    <w:rsid w:val="00841F62"/>
    <w:rsid w:val="0084218C"/>
    <w:rsid w:val="00842673"/>
    <w:rsid w:val="0084336C"/>
    <w:rsid w:val="00844A41"/>
    <w:rsid w:val="00844AD5"/>
    <w:rsid w:val="00847440"/>
    <w:rsid w:val="00850FF9"/>
    <w:rsid w:val="00851474"/>
    <w:rsid w:val="0085155D"/>
    <w:rsid w:val="00851FEE"/>
    <w:rsid w:val="00852C57"/>
    <w:rsid w:val="0085323A"/>
    <w:rsid w:val="00853413"/>
    <w:rsid w:val="00854140"/>
    <w:rsid w:val="0085466F"/>
    <w:rsid w:val="0085467B"/>
    <w:rsid w:val="00854C1E"/>
    <w:rsid w:val="00854D16"/>
    <w:rsid w:val="00855C6D"/>
    <w:rsid w:val="00855F68"/>
    <w:rsid w:val="0085606C"/>
    <w:rsid w:val="00856B56"/>
    <w:rsid w:val="00856C44"/>
    <w:rsid w:val="008570B0"/>
    <w:rsid w:val="0085728E"/>
    <w:rsid w:val="00857B7F"/>
    <w:rsid w:val="0086014A"/>
    <w:rsid w:val="00860418"/>
    <w:rsid w:val="00861564"/>
    <w:rsid w:val="008617A3"/>
    <w:rsid w:val="00863A30"/>
    <w:rsid w:val="0086530F"/>
    <w:rsid w:val="00866448"/>
    <w:rsid w:val="008672B4"/>
    <w:rsid w:val="00867BDA"/>
    <w:rsid w:val="00867D7C"/>
    <w:rsid w:val="0087004B"/>
    <w:rsid w:val="0087138B"/>
    <w:rsid w:val="00871BCF"/>
    <w:rsid w:val="00872B26"/>
    <w:rsid w:val="00873A8A"/>
    <w:rsid w:val="0087682F"/>
    <w:rsid w:val="00876D6B"/>
    <w:rsid w:val="00876E59"/>
    <w:rsid w:val="008770D4"/>
    <w:rsid w:val="00880234"/>
    <w:rsid w:val="00880E11"/>
    <w:rsid w:val="00883565"/>
    <w:rsid w:val="0088362F"/>
    <w:rsid w:val="00883791"/>
    <w:rsid w:val="008861A5"/>
    <w:rsid w:val="00886AE0"/>
    <w:rsid w:val="00887F07"/>
    <w:rsid w:val="00887FC5"/>
    <w:rsid w:val="00890E11"/>
    <w:rsid w:val="00893A7F"/>
    <w:rsid w:val="00893B21"/>
    <w:rsid w:val="00894A12"/>
    <w:rsid w:val="00895B16"/>
    <w:rsid w:val="008A18F5"/>
    <w:rsid w:val="008A3ACE"/>
    <w:rsid w:val="008A3EEA"/>
    <w:rsid w:val="008A6214"/>
    <w:rsid w:val="008B06A0"/>
    <w:rsid w:val="008B1267"/>
    <w:rsid w:val="008B23F5"/>
    <w:rsid w:val="008B2446"/>
    <w:rsid w:val="008B423F"/>
    <w:rsid w:val="008B42DB"/>
    <w:rsid w:val="008B60AF"/>
    <w:rsid w:val="008B72FF"/>
    <w:rsid w:val="008B7AB7"/>
    <w:rsid w:val="008C0E3D"/>
    <w:rsid w:val="008C1C8E"/>
    <w:rsid w:val="008C1F20"/>
    <w:rsid w:val="008C36AA"/>
    <w:rsid w:val="008C5157"/>
    <w:rsid w:val="008C57AA"/>
    <w:rsid w:val="008C5B5B"/>
    <w:rsid w:val="008D5152"/>
    <w:rsid w:val="008D65EA"/>
    <w:rsid w:val="008D7F22"/>
    <w:rsid w:val="008E01B5"/>
    <w:rsid w:val="008E14D7"/>
    <w:rsid w:val="008E26E8"/>
    <w:rsid w:val="008E53AC"/>
    <w:rsid w:val="008E76B3"/>
    <w:rsid w:val="008F09FF"/>
    <w:rsid w:val="008F116E"/>
    <w:rsid w:val="008F2ABF"/>
    <w:rsid w:val="008F3FE2"/>
    <w:rsid w:val="008F40B0"/>
    <w:rsid w:val="008F57F5"/>
    <w:rsid w:val="008F631F"/>
    <w:rsid w:val="008F633D"/>
    <w:rsid w:val="008F7BFB"/>
    <w:rsid w:val="00901414"/>
    <w:rsid w:val="00901DC3"/>
    <w:rsid w:val="00902F6C"/>
    <w:rsid w:val="00903D29"/>
    <w:rsid w:val="0090433C"/>
    <w:rsid w:val="00904B21"/>
    <w:rsid w:val="00904DBA"/>
    <w:rsid w:val="00905468"/>
    <w:rsid w:val="00905C5C"/>
    <w:rsid w:val="00906665"/>
    <w:rsid w:val="00910A7F"/>
    <w:rsid w:val="00914236"/>
    <w:rsid w:val="0091537F"/>
    <w:rsid w:val="00916B81"/>
    <w:rsid w:val="009221D2"/>
    <w:rsid w:val="00922584"/>
    <w:rsid w:val="0092318A"/>
    <w:rsid w:val="009248E2"/>
    <w:rsid w:val="0092651C"/>
    <w:rsid w:val="0092692E"/>
    <w:rsid w:val="00926FFA"/>
    <w:rsid w:val="00927078"/>
    <w:rsid w:val="00927229"/>
    <w:rsid w:val="00927A85"/>
    <w:rsid w:val="009336CD"/>
    <w:rsid w:val="00933AC4"/>
    <w:rsid w:val="00933CD5"/>
    <w:rsid w:val="00933E60"/>
    <w:rsid w:val="00935FD6"/>
    <w:rsid w:val="009406B6"/>
    <w:rsid w:val="009416BA"/>
    <w:rsid w:val="00942DBE"/>
    <w:rsid w:val="00943192"/>
    <w:rsid w:val="009462D3"/>
    <w:rsid w:val="009472ED"/>
    <w:rsid w:val="009475D8"/>
    <w:rsid w:val="00947CE4"/>
    <w:rsid w:val="00950082"/>
    <w:rsid w:val="0095147A"/>
    <w:rsid w:val="00951AEC"/>
    <w:rsid w:val="009521D3"/>
    <w:rsid w:val="0095366B"/>
    <w:rsid w:val="009543AC"/>
    <w:rsid w:val="00954CF8"/>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63AF"/>
    <w:rsid w:val="00996F34"/>
    <w:rsid w:val="0099771A"/>
    <w:rsid w:val="009A080D"/>
    <w:rsid w:val="009A085A"/>
    <w:rsid w:val="009A1840"/>
    <w:rsid w:val="009A18C7"/>
    <w:rsid w:val="009A22F6"/>
    <w:rsid w:val="009A2591"/>
    <w:rsid w:val="009A26F3"/>
    <w:rsid w:val="009A46F5"/>
    <w:rsid w:val="009A4D77"/>
    <w:rsid w:val="009A5986"/>
    <w:rsid w:val="009A6174"/>
    <w:rsid w:val="009A64EA"/>
    <w:rsid w:val="009A7755"/>
    <w:rsid w:val="009A7BBD"/>
    <w:rsid w:val="009A7CEB"/>
    <w:rsid w:val="009B0CF9"/>
    <w:rsid w:val="009B1ACB"/>
    <w:rsid w:val="009B399B"/>
    <w:rsid w:val="009B40BA"/>
    <w:rsid w:val="009B7AC0"/>
    <w:rsid w:val="009B7FF7"/>
    <w:rsid w:val="009C03DD"/>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EEF"/>
    <w:rsid w:val="009D5F19"/>
    <w:rsid w:val="009D6422"/>
    <w:rsid w:val="009D646B"/>
    <w:rsid w:val="009E0AFF"/>
    <w:rsid w:val="009E6EC3"/>
    <w:rsid w:val="009E72B2"/>
    <w:rsid w:val="009E7DD5"/>
    <w:rsid w:val="009F1857"/>
    <w:rsid w:val="009F1E1A"/>
    <w:rsid w:val="009F20B9"/>
    <w:rsid w:val="009F2584"/>
    <w:rsid w:val="009F42E0"/>
    <w:rsid w:val="009F79FA"/>
    <w:rsid w:val="00A0104D"/>
    <w:rsid w:val="00A012DA"/>
    <w:rsid w:val="00A01ED1"/>
    <w:rsid w:val="00A031C2"/>
    <w:rsid w:val="00A0348E"/>
    <w:rsid w:val="00A047AE"/>
    <w:rsid w:val="00A055E2"/>
    <w:rsid w:val="00A059E9"/>
    <w:rsid w:val="00A07398"/>
    <w:rsid w:val="00A11810"/>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4F13"/>
    <w:rsid w:val="00A2599B"/>
    <w:rsid w:val="00A25A95"/>
    <w:rsid w:val="00A25E5C"/>
    <w:rsid w:val="00A2626B"/>
    <w:rsid w:val="00A2790F"/>
    <w:rsid w:val="00A30220"/>
    <w:rsid w:val="00A3227C"/>
    <w:rsid w:val="00A341CB"/>
    <w:rsid w:val="00A343D4"/>
    <w:rsid w:val="00A35140"/>
    <w:rsid w:val="00A3668E"/>
    <w:rsid w:val="00A36C40"/>
    <w:rsid w:val="00A37044"/>
    <w:rsid w:val="00A37500"/>
    <w:rsid w:val="00A37E0E"/>
    <w:rsid w:val="00A43049"/>
    <w:rsid w:val="00A44A9B"/>
    <w:rsid w:val="00A44D06"/>
    <w:rsid w:val="00A45697"/>
    <w:rsid w:val="00A45A27"/>
    <w:rsid w:val="00A45A3E"/>
    <w:rsid w:val="00A46585"/>
    <w:rsid w:val="00A465DF"/>
    <w:rsid w:val="00A468CF"/>
    <w:rsid w:val="00A46B58"/>
    <w:rsid w:val="00A51C30"/>
    <w:rsid w:val="00A52AD6"/>
    <w:rsid w:val="00A531F0"/>
    <w:rsid w:val="00A535A2"/>
    <w:rsid w:val="00A53921"/>
    <w:rsid w:val="00A546A4"/>
    <w:rsid w:val="00A551CE"/>
    <w:rsid w:val="00A56E71"/>
    <w:rsid w:val="00A60C36"/>
    <w:rsid w:val="00A60DE3"/>
    <w:rsid w:val="00A61D2B"/>
    <w:rsid w:val="00A63038"/>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877C4"/>
    <w:rsid w:val="00A917BF"/>
    <w:rsid w:val="00A93684"/>
    <w:rsid w:val="00A93DBB"/>
    <w:rsid w:val="00A95695"/>
    <w:rsid w:val="00A95FFC"/>
    <w:rsid w:val="00A975FF"/>
    <w:rsid w:val="00A97CA9"/>
    <w:rsid w:val="00A97DB5"/>
    <w:rsid w:val="00AA10D4"/>
    <w:rsid w:val="00AA273C"/>
    <w:rsid w:val="00AA45E8"/>
    <w:rsid w:val="00AA4BA5"/>
    <w:rsid w:val="00AA522E"/>
    <w:rsid w:val="00AA71E7"/>
    <w:rsid w:val="00AB0896"/>
    <w:rsid w:val="00AB0DC6"/>
    <w:rsid w:val="00AB1191"/>
    <w:rsid w:val="00AB23EE"/>
    <w:rsid w:val="00AB257F"/>
    <w:rsid w:val="00AB5A19"/>
    <w:rsid w:val="00AB5B24"/>
    <w:rsid w:val="00AB6BC1"/>
    <w:rsid w:val="00AB787F"/>
    <w:rsid w:val="00AB7CE1"/>
    <w:rsid w:val="00AB7F32"/>
    <w:rsid w:val="00AC027C"/>
    <w:rsid w:val="00AC05C6"/>
    <w:rsid w:val="00AC0731"/>
    <w:rsid w:val="00AC1F1C"/>
    <w:rsid w:val="00AC2566"/>
    <w:rsid w:val="00AC2A56"/>
    <w:rsid w:val="00AC6ABA"/>
    <w:rsid w:val="00AC6EC1"/>
    <w:rsid w:val="00AC79F5"/>
    <w:rsid w:val="00AD0A3A"/>
    <w:rsid w:val="00AD12C5"/>
    <w:rsid w:val="00AD19C9"/>
    <w:rsid w:val="00AD3D39"/>
    <w:rsid w:val="00AD46AE"/>
    <w:rsid w:val="00AD4939"/>
    <w:rsid w:val="00AD6ABB"/>
    <w:rsid w:val="00AE092E"/>
    <w:rsid w:val="00AE0959"/>
    <w:rsid w:val="00AE1338"/>
    <w:rsid w:val="00AE1B49"/>
    <w:rsid w:val="00AE22AF"/>
    <w:rsid w:val="00AE2DB6"/>
    <w:rsid w:val="00AE37FA"/>
    <w:rsid w:val="00AE489B"/>
    <w:rsid w:val="00AE6474"/>
    <w:rsid w:val="00AF0EAD"/>
    <w:rsid w:val="00AF116A"/>
    <w:rsid w:val="00AF1299"/>
    <w:rsid w:val="00AF32B6"/>
    <w:rsid w:val="00AF4143"/>
    <w:rsid w:val="00AF517D"/>
    <w:rsid w:val="00AF5C65"/>
    <w:rsid w:val="00B0003F"/>
    <w:rsid w:val="00B00500"/>
    <w:rsid w:val="00B00987"/>
    <w:rsid w:val="00B01A73"/>
    <w:rsid w:val="00B03187"/>
    <w:rsid w:val="00B06365"/>
    <w:rsid w:val="00B0677F"/>
    <w:rsid w:val="00B068B0"/>
    <w:rsid w:val="00B1159C"/>
    <w:rsid w:val="00B12A4E"/>
    <w:rsid w:val="00B131E3"/>
    <w:rsid w:val="00B153C2"/>
    <w:rsid w:val="00B15B0A"/>
    <w:rsid w:val="00B15BC4"/>
    <w:rsid w:val="00B15C24"/>
    <w:rsid w:val="00B16695"/>
    <w:rsid w:val="00B1743A"/>
    <w:rsid w:val="00B17880"/>
    <w:rsid w:val="00B2141A"/>
    <w:rsid w:val="00B21952"/>
    <w:rsid w:val="00B21D1B"/>
    <w:rsid w:val="00B21F98"/>
    <w:rsid w:val="00B233E5"/>
    <w:rsid w:val="00B23A70"/>
    <w:rsid w:val="00B24F2D"/>
    <w:rsid w:val="00B2563A"/>
    <w:rsid w:val="00B25F10"/>
    <w:rsid w:val="00B27919"/>
    <w:rsid w:val="00B30825"/>
    <w:rsid w:val="00B30905"/>
    <w:rsid w:val="00B30C9B"/>
    <w:rsid w:val="00B32257"/>
    <w:rsid w:val="00B32575"/>
    <w:rsid w:val="00B32B81"/>
    <w:rsid w:val="00B33B97"/>
    <w:rsid w:val="00B346AE"/>
    <w:rsid w:val="00B351B6"/>
    <w:rsid w:val="00B37792"/>
    <w:rsid w:val="00B414E5"/>
    <w:rsid w:val="00B41909"/>
    <w:rsid w:val="00B42650"/>
    <w:rsid w:val="00B4276E"/>
    <w:rsid w:val="00B435D6"/>
    <w:rsid w:val="00B43BA9"/>
    <w:rsid w:val="00B43CE0"/>
    <w:rsid w:val="00B4450B"/>
    <w:rsid w:val="00B45093"/>
    <w:rsid w:val="00B46D0B"/>
    <w:rsid w:val="00B512C1"/>
    <w:rsid w:val="00B52DD1"/>
    <w:rsid w:val="00B53D2C"/>
    <w:rsid w:val="00B556FF"/>
    <w:rsid w:val="00B55854"/>
    <w:rsid w:val="00B55F48"/>
    <w:rsid w:val="00B56258"/>
    <w:rsid w:val="00B57A63"/>
    <w:rsid w:val="00B57CAE"/>
    <w:rsid w:val="00B63DE6"/>
    <w:rsid w:val="00B64B0C"/>
    <w:rsid w:val="00B675CD"/>
    <w:rsid w:val="00B67D91"/>
    <w:rsid w:val="00B71548"/>
    <w:rsid w:val="00B73D41"/>
    <w:rsid w:val="00B75DA6"/>
    <w:rsid w:val="00B761F3"/>
    <w:rsid w:val="00B76667"/>
    <w:rsid w:val="00B80684"/>
    <w:rsid w:val="00B80B8A"/>
    <w:rsid w:val="00B80FDA"/>
    <w:rsid w:val="00B81407"/>
    <w:rsid w:val="00B81DB3"/>
    <w:rsid w:val="00B840FA"/>
    <w:rsid w:val="00B8481A"/>
    <w:rsid w:val="00B8567F"/>
    <w:rsid w:val="00B86124"/>
    <w:rsid w:val="00B867DB"/>
    <w:rsid w:val="00B877AD"/>
    <w:rsid w:val="00B90BE2"/>
    <w:rsid w:val="00B91138"/>
    <w:rsid w:val="00B91DF1"/>
    <w:rsid w:val="00B927D7"/>
    <w:rsid w:val="00B92E3B"/>
    <w:rsid w:val="00B931E7"/>
    <w:rsid w:val="00B95C2B"/>
    <w:rsid w:val="00B95FAB"/>
    <w:rsid w:val="00B97088"/>
    <w:rsid w:val="00BA1907"/>
    <w:rsid w:val="00BA3558"/>
    <w:rsid w:val="00BA4B5C"/>
    <w:rsid w:val="00BA54D7"/>
    <w:rsid w:val="00BA5A1F"/>
    <w:rsid w:val="00BA711F"/>
    <w:rsid w:val="00BB0067"/>
    <w:rsid w:val="00BB053F"/>
    <w:rsid w:val="00BB1CA3"/>
    <w:rsid w:val="00BB262C"/>
    <w:rsid w:val="00BB2935"/>
    <w:rsid w:val="00BB35CA"/>
    <w:rsid w:val="00BB39C9"/>
    <w:rsid w:val="00BB4710"/>
    <w:rsid w:val="00BB7F78"/>
    <w:rsid w:val="00BC0A4F"/>
    <w:rsid w:val="00BC12C6"/>
    <w:rsid w:val="00BC1FA3"/>
    <w:rsid w:val="00BC205C"/>
    <w:rsid w:val="00BC2A2B"/>
    <w:rsid w:val="00BC3DA4"/>
    <w:rsid w:val="00BC509C"/>
    <w:rsid w:val="00BC7551"/>
    <w:rsid w:val="00BC782E"/>
    <w:rsid w:val="00BC7C6D"/>
    <w:rsid w:val="00BD0958"/>
    <w:rsid w:val="00BD1929"/>
    <w:rsid w:val="00BD1F30"/>
    <w:rsid w:val="00BD52BC"/>
    <w:rsid w:val="00BE09EF"/>
    <w:rsid w:val="00BE2D85"/>
    <w:rsid w:val="00BE355C"/>
    <w:rsid w:val="00BE4A62"/>
    <w:rsid w:val="00BE5867"/>
    <w:rsid w:val="00BE73FC"/>
    <w:rsid w:val="00BF1F07"/>
    <w:rsid w:val="00BF3A7B"/>
    <w:rsid w:val="00BF534E"/>
    <w:rsid w:val="00BF708A"/>
    <w:rsid w:val="00C01760"/>
    <w:rsid w:val="00C038CF"/>
    <w:rsid w:val="00C04381"/>
    <w:rsid w:val="00C06350"/>
    <w:rsid w:val="00C078DD"/>
    <w:rsid w:val="00C10625"/>
    <w:rsid w:val="00C11B20"/>
    <w:rsid w:val="00C138A4"/>
    <w:rsid w:val="00C15C0E"/>
    <w:rsid w:val="00C15F8B"/>
    <w:rsid w:val="00C179E3"/>
    <w:rsid w:val="00C203B4"/>
    <w:rsid w:val="00C205A8"/>
    <w:rsid w:val="00C2151E"/>
    <w:rsid w:val="00C21C43"/>
    <w:rsid w:val="00C22ACD"/>
    <w:rsid w:val="00C2432E"/>
    <w:rsid w:val="00C2469C"/>
    <w:rsid w:val="00C25219"/>
    <w:rsid w:val="00C31475"/>
    <w:rsid w:val="00C317AF"/>
    <w:rsid w:val="00C31FA3"/>
    <w:rsid w:val="00C325D7"/>
    <w:rsid w:val="00C32F7D"/>
    <w:rsid w:val="00C344C1"/>
    <w:rsid w:val="00C42554"/>
    <w:rsid w:val="00C4293A"/>
    <w:rsid w:val="00C45704"/>
    <w:rsid w:val="00C4616E"/>
    <w:rsid w:val="00C46D24"/>
    <w:rsid w:val="00C473D8"/>
    <w:rsid w:val="00C50DFF"/>
    <w:rsid w:val="00C5105A"/>
    <w:rsid w:val="00C516D3"/>
    <w:rsid w:val="00C5587B"/>
    <w:rsid w:val="00C60A13"/>
    <w:rsid w:val="00C621B1"/>
    <w:rsid w:val="00C63B37"/>
    <w:rsid w:val="00C63D5E"/>
    <w:rsid w:val="00C6462A"/>
    <w:rsid w:val="00C664FB"/>
    <w:rsid w:val="00C66C3E"/>
    <w:rsid w:val="00C671F3"/>
    <w:rsid w:val="00C718BC"/>
    <w:rsid w:val="00C7328B"/>
    <w:rsid w:val="00C7403C"/>
    <w:rsid w:val="00C74298"/>
    <w:rsid w:val="00C75129"/>
    <w:rsid w:val="00C76649"/>
    <w:rsid w:val="00C76EC2"/>
    <w:rsid w:val="00C77617"/>
    <w:rsid w:val="00C777C3"/>
    <w:rsid w:val="00C77AFE"/>
    <w:rsid w:val="00C83274"/>
    <w:rsid w:val="00C83F57"/>
    <w:rsid w:val="00C84714"/>
    <w:rsid w:val="00C859D7"/>
    <w:rsid w:val="00C879F3"/>
    <w:rsid w:val="00C92783"/>
    <w:rsid w:val="00C92E68"/>
    <w:rsid w:val="00C93331"/>
    <w:rsid w:val="00C93843"/>
    <w:rsid w:val="00C93F51"/>
    <w:rsid w:val="00C9591D"/>
    <w:rsid w:val="00C95B7B"/>
    <w:rsid w:val="00C95CD4"/>
    <w:rsid w:val="00CA021D"/>
    <w:rsid w:val="00CB050F"/>
    <w:rsid w:val="00CB15A5"/>
    <w:rsid w:val="00CB164F"/>
    <w:rsid w:val="00CB3697"/>
    <w:rsid w:val="00CB40FA"/>
    <w:rsid w:val="00CB5FF0"/>
    <w:rsid w:val="00CB76E1"/>
    <w:rsid w:val="00CB79A0"/>
    <w:rsid w:val="00CB7EE6"/>
    <w:rsid w:val="00CC113E"/>
    <w:rsid w:val="00CC12FD"/>
    <w:rsid w:val="00CC1C97"/>
    <w:rsid w:val="00CC307F"/>
    <w:rsid w:val="00CC41B5"/>
    <w:rsid w:val="00CC463E"/>
    <w:rsid w:val="00CC72C0"/>
    <w:rsid w:val="00CC7FBA"/>
    <w:rsid w:val="00CD3D03"/>
    <w:rsid w:val="00CD3FB5"/>
    <w:rsid w:val="00CD4238"/>
    <w:rsid w:val="00CD53BD"/>
    <w:rsid w:val="00CE1A0A"/>
    <w:rsid w:val="00CE1FC4"/>
    <w:rsid w:val="00CE2661"/>
    <w:rsid w:val="00CE2EFB"/>
    <w:rsid w:val="00CE3037"/>
    <w:rsid w:val="00CE5ABD"/>
    <w:rsid w:val="00CE6EEE"/>
    <w:rsid w:val="00CF194B"/>
    <w:rsid w:val="00CF1EE7"/>
    <w:rsid w:val="00CF43D1"/>
    <w:rsid w:val="00CF4915"/>
    <w:rsid w:val="00CF49BF"/>
    <w:rsid w:val="00CF4C0A"/>
    <w:rsid w:val="00CF6417"/>
    <w:rsid w:val="00CF65C5"/>
    <w:rsid w:val="00CF67B1"/>
    <w:rsid w:val="00CF6D8E"/>
    <w:rsid w:val="00D01F7B"/>
    <w:rsid w:val="00D02004"/>
    <w:rsid w:val="00D02BD2"/>
    <w:rsid w:val="00D062A3"/>
    <w:rsid w:val="00D07A45"/>
    <w:rsid w:val="00D110C6"/>
    <w:rsid w:val="00D111D0"/>
    <w:rsid w:val="00D11996"/>
    <w:rsid w:val="00D126F0"/>
    <w:rsid w:val="00D12802"/>
    <w:rsid w:val="00D15932"/>
    <w:rsid w:val="00D171B5"/>
    <w:rsid w:val="00D1741D"/>
    <w:rsid w:val="00D20966"/>
    <w:rsid w:val="00D2106A"/>
    <w:rsid w:val="00D21F2A"/>
    <w:rsid w:val="00D26419"/>
    <w:rsid w:val="00D27904"/>
    <w:rsid w:val="00D27CB5"/>
    <w:rsid w:val="00D30DC4"/>
    <w:rsid w:val="00D30F52"/>
    <w:rsid w:val="00D31644"/>
    <w:rsid w:val="00D31858"/>
    <w:rsid w:val="00D32679"/>
    <w:rsid w:val="00D355C3"/>
    <w:rsid w:val="00D35860"/>
    <w:rsid w:val="00D3607D"/>
    <w:rsid w:val="00D368F1"/>
    <w:rsid w:val="00D37E34"/>
    <w:rsid w:val="00D4024B"/>
    <w:rsid w:val="00D404A1"/>
    <w:rsid w:val="00D4149A"/>
    <w:rsid w:val="00D4366A"/>
    <w:rsid w:val="00D44716"/>
    <w:rsid w:val="00D44D03"/>
    <w:rsid w:val="00D45547"/>
    <w:rsid w:val="00D458E9"/>
    <w:rsid w:val="00D45BA0"/>
    <w:rsid w:val="00D4799E"/>
    <w:rsid w:val="00D50527"/>
    <w:rsid w:val="00D521B1"/>
    <w:rsid w:val="00D53539"/>
    <w:rsid w:val="00D55480"/>
    <w:rsid w:val="00D55A34"/>
    <w:rsid w:val="00D574AC"/>
    <w:rsid w:val="00D60EDD"/>
    <w:rsid w:val="00D60F59"/>
    <w:rsid w:val="00D6133C"/>
    <w:rsid w:val="00D62671"/>
    <w:rsid w:val="00D62949"/>
    <w:rsid w:val="00D6565D"/>
    <w:rsid w:val="00D66C69"/>
    <w:rsid w:val="00D70ED0"/>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5A1"/>
    <w:rsid w:val="00D96A92"/>
    <w:rsid w:val="00D9789E"/>
    <w:rsid w:val="00DA19A5"/>
    <w:rsid w:val="00DA1C66"/>
    <w:rsid w:val="00DA1DF3"/>
    <w:rsid w:val="00DA4796"/>
    <w:rsid w:val="00DA4F75"/>
    <w:rsid w:val="00DA5423"/>
    <w:rsid w:val="00DA7165"/>
    <w:rsid w:val="00DB19A5"/>
    <w:rsid w:val="00DB3B15"/>
    <w:rsid w:val="00DB415B"/>
    <w:rsid w:val="00DB445A"/>
    <w:rsid w:val="00DB4B8B"/>
    <w:rsid w:val="00DB573A"/>
    <w:rsid w:val="00DB5FA8"/>
    <w:rsid w:val="00DB6077"/>
    <w:rsid w:val="00DB6C51"/>
    <w:rsid w:val="00DB7EB0"/>
    <w:rsid w:val="00DC1263"/>
    <w:rsid w:val="00DC29B6"/>
    <w:rsid w:val="00DC336E"/>
    <w:rsid w:val="00DC3403"/>
    <w:rsid w:val="00DC3A20"/>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547"/>
    <w:rsid w:val="00DE4F51"/>
    <w:rsid w:val="00DE6B17"/>
    <w:rsid w:val="00DE7771"/>
    <w:rsid w:val="00DF0636"/>
    <w:rsid w:val="00DF1A58"/>
    <w:rsid w:val="00DF1B79"/>
    <w:rsid w:val="00DF3236"/>
    <w:rsid w:val="00DF3B6A"/>
    <w:rsid w:val="00DF3BE1"/>
    <w:rsid w:val="00DF47A0"/>
    <w:rsid w:val="00DF58BE"/>
    <w:rsid w:val="00DF59EC"/>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8F8"/>
    <w:rsid w:val="00E25F3F"/>
    <w:rsid w:val="00E26149"/>
    <w:rsid w:val="00E26309"/>
    <w:rsid w:val="00E27BD3"/>
    <w:rsid w:val="00E27CA7"/>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704"/>
    <w:rsid w:val="00E519DE"/>
    <w:rsid w:val="00E52066"/>
    <w:rsid w:val="00E52920"/>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0E99"/>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092C"/>
    <w:rsid w:val="00E913BC"/>
    <w:rsid w:val="00E934DB"/>
    <w:rsid w:val="00E935A3"/>
    <w:rsid w:val="00E93853"/>
    <w:rsid w:val="00E93ADC"/>
    <w:rsid w:val="00E9621C"/>
    <w:rsid w:val="00EA07BD"/>
    <w:rsid w:val="00EA08A5"/>
    <w:rsid w:val="00EA2BA6"/>
    <w:rsid w:val="00EA3CE3"/>
    <w:rsid w:val="00EA3DBB"/>
    <w:rsid w:val="00EA622F"/>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C5478"/>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50A2"/>
    <w:rsid w:val="00F06A4B"/>
    <w:rsid w:val="00F07190"/>
    <w:rsid w:val="00F07D5F"/>
    <w:rsid w:val="00F11088"/>
    <w:rsid w:val="00F11A9E"/>
    <w:rsid w:val="00F131E7"/>
    <w:rsid w:val="00F14ECD"/>
    <w:rsid w:val="00F15913"/>
    <w:rsid w:val="00F16AFB"/>
    <w:rsid w:val="00F17140"/>
    <w:rsid w:val="00F17B03"/>
    <w:rsid w:val="00F17B40"/>
    <w:rsid w:val="00F21C57"/>
    <w:rsid w:val="00F22E7C"/>
    <w:rsid w:val="00F2763B"/>
    <w:rsid w:val="00F278EB"/>
    <w:rsid w:val="00F3031B"/>
    <w:rsid w:val="00F31759"/>
    <w:rsid w:val="00F32800"/>
    <w:rsid w:val="00F34831"/>
    <w:rsid w:val="00F3659D"/>
    <w:rsid w:val="00F366CF"/>
    <w:rsid w:val="00F368FC"/>
    <w:rsid w:val="00F37254"/>
    <w:rsid w:val="00F37E0E"/>
    <w:rsid w:val="00F40393"/>
    <w:rsid w:val="00F4075B"/>
    <w:rsid w:val="00F41328"/>
    <w:rsid w:val="00F45F08"/>
    <w:rsid w:val="00F4616B"/>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6BEC"/>
    <w:rsid w:val="00F80B90"/>
    <w:rsid w:val="00F81D88"/>
    <w:rsid w:val="00F8254D"/>
    <w:rsid w:val="00F82573"/>
    <w:rsid w:val="00F827F5"/>
    <w:rsid w:val="00F82CB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7FD"/>
    <w:rsid w:val="00FA092A"/>
    <w:rsid w:val="00FA0EC5"/>
    <w:rsid w:val="00FA200E"/>
    <w:rsid w:val="00FA4F0E"/>
    <w:rsid w:val="00FA5199"/>
    <w:rsid w:val="00FA51BC"/>
    <w:rsid w:val="00FA6F09"/>
    <w:rsid w:val="00FA72AF"/>
    <w:rsid w:val="00FB1F4C"/>
    <w:rsid w:val="00FB23A6"/>
    <w:rsid w:val="00FB2763"/>
    <w:rsid w:val="00FB3DB7"/>
    <w:rsid w:val="00FB62FD"/>
    <w:rsid w:val="00FC1784"/>
    <w:rsid w:val="00FC4E14"/>
    <w:rsid w:val="00FC5ADE"/>
    <w:rsid w:val="00FC5BC9"/>
    <w:rsid w:val="00FC78C0"/>
    <w:rsid w:val="00FC7A2C"/>
    <w:rsid w:val="00FD10CA"/>
    <w:rsid w:val="00FD19C1"/>
    <w:rsid w:val="00FD22CE"/>
    <w:rsid w:val="00FD3153"/>
    <w:rsid w:val="00FD37CD"/>
    <w:rsid w:val="00FD52E5"/>
    <w:rsid w:val="00FE16B3"/>
    <w:rsid w:val="00FE35C3"/>
    <w:rsid w:val="00FE395A"/>
    <w:rsid w:val="00FE3F6C"/>
    <w:rsid w:val="00FE4128"/>
    <w:rsid w:val="00FE5622"/>
    <w:rsid w:val="00FE7571"/>
    <w:rsid w:val="00FF330A"/>
    <w:rsid w:val="00FF47CF"/>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CB79A0"/>
    <w:rPr>
      <w:rFonts w:ascii="Arial" w:hAnsi="Arial"/>
      <w:szCs w:val="22"/>
      <w:lang w:eastAsia="en-US"/>
    </w:rPr>
  </w:style>
  <w:style w:type="character" w:customStyle="1" w:styleId="Nerazreenaomemba1">
    <w:name w:val="Nerazrešena omemba1"/>
    <w:basedOn w:val="Privzetapisavaodstavka"/>
    <w:uiPriority w:val="99"/>
    <w:semiHidden/>
    <w:unhideWhenUsed/>
    <w:rsid w:val="00A468CF"/>
    <w:rPr>
      <w:color w:val="605E5C"/>
      <w:shd w:val="clear" w:color="auto" w:fill="E1DFDD"/>
    </w:rPr>
  </w:style>
  <w:style w:type="paragraph" w:styleId="Revizija">
    <w:name w:val="Revision"/>
    <w:hidden/>
    <w:uiPriority w:val="99"/>
    <w:semiHidden/>
    <w:rsid w:val="00DF1A58"/>
    <w:rPr>
      <w:sz w:val="22"/>
      <w:szCs w:val="22"/>
    </w:rPr>
  </w:style>
  <w:style w:type="paragraph" w:customStyle="1" w:styleId="1Razpisnaslog1">
    <w:name w:val="1 Razpisna slog 1"/>
    <w:basedOn w:val="Navaden"/>
    <w:next w:val="Navaden"/>
    <w:link w:val="1Razpisnaslog1Znak"/>
    <w:autoRedefine/>
    <w:qFormat/>
    <w:rsid w:val="00950082"/>
    <w:p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950082"/>
    <w:pPr>
      <w:keepNext w:val="0"/>
      <w:spacing w:before="0" w:after="0" w:line="260" w:lineRule="exact"/>
    </w:pPr>
    <w:rPr>
      <w:szCs w:val="20"/>
    </w:rPr>
  </w:style>
  <w:style w:type="paragraph" w:customStyle="1" w:styleId="3Razpisnaslog3">
    <w:name w:val="3 Razpisna slog 3"/>
    <w:basedOn w:val="Naslov3"/>
    <w:next w:val="Navaden"/>
    <w:autoRedefine/>
    <w:qFormat/>
    <w:rsid w:val="00950082"/>
    <w:pPr>
      <w:keepNext w:val="0"/>
      <w:spacing w:before="0" w:after="0" w:line="260" w:lineRule="exact"/>
      <w:jc w:val="both"/>
    </w:pPr>
    <w:rPr>
      <w:rFonts w:cs="Arial"/>
      <w:szCs w:val="20"/>
    </w:rPr>
  </w:style>
  <w:style w:type="character" w:customStyle="1" w:styleId="2Razpisnaslog2Znak">
    <w:name w:val="2 Razpisna slog 2 Znak"/>
    <w:link w:val="2Razpisnaslog2"/>
    <w:rsid w:val="00950082"/>
    <w:rPr>
      <w:rFonts w:ascii="Arial" w:hAnsi="Arial"/>
      <w:b/>
      <w:bCs/>
      <w:iCs/>
      <w:sz w:val="22"/>
    </w:rPr>
  </w:style>
  <w:style w:type="character" w:customStyle="1" w:styleId="1Razpisnaslog1Znak">
    <w:name w:val="1 Razpisna slog 1 Znak"/>
    <w:link w:val="1Razpisnaslog1"/>
    <w:rsid w:val="00E51704"/>
    <w:rPr>
      <w:rFonts w:ascii="Arial" w:hAnsi="Arial"/>
      <w:b/>
      <w:sz w:val="24"/>
      <w:szCs w:val="22"/>
    </w:rPr>
  </w:style>
  <w:style w:type="paragraph" w:customStyle="1" w:styleId="BodyText23">
    <w:name w:val="Body Text 23"/>
    <w:basedOn w:val="Navaden"/>
    <w:rsid w:val="00B33B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78289669">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84BFC-6DA5-48A6-BC42-39876406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9839</Words>
  <Characters>60828</Characters>
  <Application>Microsoft Office Word</Application>
  <DocSecurity>0</DocSecurity>
  <Lines>506</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70526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2023-10-25T12:29:00Z</cp:lastPrinted>
  <dcterms:created xsi:type="dcterms:W3CDTF">2026-01-16T14:08:00Z</dcterms:created>
  <dcterms:modified xsi:type="dcterms:W3CDTF">2026-01-16T14:08:00Z</dcterms:modified>
</cp:coreProperties>
</file>